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1B8" w:rsidRDefault="002771B8" w:rsidP="00752A8F">
      <w:pPr>
        <w:jc w:val="center"/>
        <w:rPr>
          <w:sz w:val="28"/>
          <w:szCs w:val="28"/>
        </w:rPr>
      </w:pPr>
      <w:r>
        <w:rPr>
          <w:noProof/>
          <w:sz w:val="24"/>
          <w:szCs w:val="24"/>
        </w:rPr>
        <w:drawing>
          <wp:inline distT="0" distB="0" distL="0" distR="0" wp14:anchorId="6203E7AE" wp14:editId="4ADBF426">
            <wp:extent cx="74295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pic:spPr>
                </pic:pic>
              </a:graphicData>
            </a:graphic>
          </wp:inline>
        </w:drawing>
      </w:r>
    </w:p>
    <w:p w:rsidR="00AF1FA8" w:rsidRDefault="006E5220" w:rsidP="00752A8F">
      <w:pPr>
        <w:jc w:val="center"/>
        <w:rPr>
          <w:sz w:val="28"/>
          <w:szCs w:val="28"/>
        </w:rPr>
      </w:pPr>
      <w:r w:rsidRPr="00C35494">
        <w:rPr>
          <w:sz w:val="28"/>
          <w:szCs w:val="28"/>
        </w:rPr>
        <w:t xml:space="preserve">АДМИНИСТРАЦИЯ </w:t>
      </w:r>
    </w:p>
    <w:p w:rsidR="006E5220" w:rsidRPr="00C35494" w:rsidRDefault="006E5220" w:rsidP="00752A8F">
      <w:pPr>
        <w:jc w:val="center"/>
        <w:rPr>
          <w:sz w:val="28"/>
          <w:szCs w:val="28"/>
        </w:rPr>
      </w:pPr>
      <w:r w:rsidRPr="00C35494">
        <w:rPr>
          <w:sz w:val="28"/>
          <w:szCs w:val="28"/>
        </w:rPr>
        <w:t>ЗУБОВО-ПОЛЯНСКОГО</w:t>
      </w:r>
      <w:r w:rsidR="00AF1FA8">
        <w:rPr>
          <w:sz w:val="28"/>
          <w:szCs w:val="28"/>
        </w:rPr>
        <w:t xml:space="preserve"> </w:t>
      </w:r>
      <w:r w:rsidRPr="00C35494">
        <w:rPr>
          <w:sz w:val="28"/>
          <w:szCs w:val="28"/>
        </w:rPr>
        <w:t xml:space="preserve"> МУНИЦИПАЛЬНОГО РАЙОНА </w:t>
      </w:r>
    </w:p>
    <w:p w:rsidR="006E5220" w:rsidRPr="00C35494" w:rsidRDefault="006E5220" w:rsidP="0068290C">
      <w:pPr>
        <w:jc w:val="center"/>
        <w:rPr>
          <w:b/>
          <w:sz w:val="28"/>
          <w:szCs w:val="28"/>
        </w:rPr>
      </w:pPr>
      <w:r w:rsidRPr="00C35494">
        <w:rPr>
          <w:sz w:val="28"/>
          <w:szCs w:val="28"/>
        </w:rPr>
        <w:t xml:space="preserve"> РЕСПУБЛИКИ МОРДОВИЯ</w:t>
      </w:r>
    </w:p>
    <w:p w:rsidR="006E5220" w:rsidRPr="00C35494" w:rsidRDefault="006E5220" w:rsidP="00752A8F">
      <w:pPr>
        <w:rPr>
          <w:b/>
          <w:sz w:val="28"/>
          <w:szCs w:val="28"/>
        </w:rPr>
      </w:pPr>
    </w:p>
    <w:p w:rsidR="00EE450C" w:rsidRDefault="00EE450C" w:rsidP="00EE450C">
      <w:pPr>
        <w:jc w:val="center"/>
        <w:rPr>
          <w:b/>
          <w:sz w:val="28"/>
          <w:szCs w:val="28"/>
        </w:rPr>
      </w:pPr>
      <w:proofErr w:type="gramStart"/>
      <w:r>
        <w:rPr>
          <w:b/>
          <w:sz w:val="28"/>
          <w:szCs w:val="28"/>
        </w:rPr>
        <w:t>П</w:t>
      </w:r>
      <w:proofErr w:type="gramEnd"/>
      <w:r>
        <w:rPr>
          <w:b/>
          <w:sz w:val="28"/>
          <w:szCs w:val="28"/>
        </w:rPr>
        <w:t xml:space="preserve"> О С Т А Н О В Л Е Н И Е</w:t>
      </w:r>
    </w:p>
    <w:p w:rsidR="006E5220" w:rsidRPr="00C35494" w:rsidRDefault="006E5220" w:rsidP="00752A8F">
      <w:pPr>
        <w:jc w:val="center"/>
        <w:rPr>
          <w:b/>
          <w:sz w:val="28"/>
          <w:szCs w:val="28"/>
        </w:rPr>
      </w:pPr>
    </w:p>
    <w:p w:rsidR="006E5220" w:rsidRPr="00C35494" w:rsidRDefault="00A22D67" w:rsidP="00752A8F">
      <w:pPr>
        <w:rPr>
          <w:sz w:val="28"/>
          <w:szCs w:val="28"/>
        </w:rPr>
      </w:pPr>
      <w:r>
        <w:rPr>
          <w:sz w:val="28"/>
          <w:szCs w:val="28"/>
        </w:rPr>
        <w:t>от «</w:t>
      </w:r>
      <w:r w:rsidR="004875DB" w:rsidRPr="004875DB">
        <w:rPr>
          <w:sz w:val="28"/>
          <w:szCs w:val="28"/>
          <w:u w:val="single"/>
        </w:rPr>
        <w:t>24</w:t>
      </w:r>
      <w:r w:rsidR="006E5220" w:rsidRPr="00C35494">
        <w:rPr>
          <w:sz w:val="28"/>
          <w:szCs w:val="28"/>
        </w:rPr>
        <w:t>»</w:t>
      </w:r>
      <w:r w:rsidR="00012CAE">
        <w:rPr>
          <w:sz w:val="28"/>
          <w:szCs w:val="28"/>
        </w:rPr>
        <w:t xml:space="preserve"> </w:t>
      </w:r>
      <w:r w:rsidR="004875DB" w:rsidRPr="004875DB">
        <w:rPr>
          <w:sz w:val="28"/>
          <w:szCs w:val="28"/>
          <w:u w:val="single"/>
        </w:rPr>
        <w:t>февраля</w:t>
      </w:r>
      <w:r w:rsidR="004875DB">
        <w:rPr>
          <w:sz w:val="28"/>
          <w:szCs w:val="28"/>
        </w:rPr>
        <w:t xml:space="preserve"> </w:t>
      </w:r>
      <w:r w:rsidR="006E5220" w:rsidRPr="00C35494">
        <w:rPr>
          <w:sz w:val="28"/>
          <w:szCs w:val="28"/>
        </w:rPr>
        <w:t>20</w:t>
      </w:r>
      <w:r w:rsidR="002771B8">
        <w:rPr>
          <w:sz w:val="28"/>
          <w:szCs w:val="28"/>
        </w:rPr>
        <w:t>2</w:t>
      </w:r>
      <w:r w:rsidR="003413D2">
        <w:rPr>
          <w:sz w:val="28"/>
          <w:szCs w:val="28"/>
        </w:rPr>
        <w:t>6</w:t>
      </w:r>
      <w:r w:rsidR="006E5220" w:rsidRPr="00C35494">
        <w:rPr>
          <w:sz w:val="28"/>
          <w:szCs w:val="28"/>
        </w:rPr>
        <w:t xml:space="preserve"> г. </w:t>
      </w:r>
      <w:r w:rsidR="00AF1FA8">
        <w:rPr>
          <w:sz w:val="28"/>
          <w:szCs w:val="28"/>
        </w:rPr>
        <w:t xml:space="preserve">                                            </w:t>
      </w:r>
      <w:r w:rsidR="006E1183">
        <w:rPr>
          <w:sz w:val="28"/>
          <w:szCs w:val="28"/>
        </w:rPr>
        <w:t xml:space="preserve">                    </w:t>
      </w:r>
      <w:r w:rsidR="004875DB">
        <w:rPr>
          <w:sz w:val="28"/>
          <w:szCs w:val="28"/>
        </w:rPr>
        <w:t xml:space="preserve">                 </w:t>
      </w:r>
      <w:bookmarkStart w:id="0" w:name="_GoBack"/>
      <w:bookmarkEnd w:id="0"/>
      <w:r w:rsidR="006E1183">
        <w:rPr>
          <w:sz w:val="28"/>
          <w:szCs w:val="28"/>
        </w:rPr>
        <w:t xml:space="preserve">    </w:t>
      </w:r>
      <w:r w:rsidR="006E5220" w:rsidRPr="00C35494">
        <w:rPr>
          <w:sz w:val="28"/>
          <w:szCs w:val="28"/>
        </w:rPr>
        <w:t>№</w:t>
      </w:r>
      <w:r w:rsidR="00326DA8">
        <w:rPr>
          <w:sz w:val="28"/>
          <w:szCs w:val="28"/>
        </w:rPr>
        <w:t xml:space="preserve"> </w:t>
      </w:r>
      <w:r w:rsidR="004875DB" w:rsidRPr="004875DB">
        <w:rPr>
          <w:sz w:val="28"/>
          <w:szCs w:val="28"/>
          <w:u w:val="single"/>
        </w:rPr>
        <w:t>156</w:t>
      </w:r>
    </w:p>
    <w:p w:rsidR="006E5220" w:rsidRPr="00C35494" w:rsidRDefault="006E5220" w:rsidP="00752A8F">
      <w:pPr>
        <w:jc w:val="center"/>
        <w:rPr>
          <w:sz w:val="28"/>
          <w:szCs w:val="28"/>
        </w:rPr>
      </w:pPr>
    </w:p>
    <w:p w:rsidR="006E5220" w:rsidRPr="00C35494" w:rsidRDefault="006E5220" w:rsidP="00752A8F">
      <w:pPr>
        <w:jc w:val="center"/>
        <w:rPr>
          <w:sz w:val="28"/>
          <w:szCs w:val="28"/>
        </w:rPr>
      </w:pPr>
      <w:proofErr w:type="spellStart"/>
      <w:r w:rsidRPr="00C35494">
        <w:rPr>
          <w:sz w:val="28"/>
          <w:szCs w:val="28"/>
        </w:rPr>
        <w:t>р.п</w:t>
      </w:r>
      <w:proofErr w:type="spellEnd"/>
      <w:r w:rsidRPr="00C35494">
        <w:rPr>
          <w:sz w:val="28"/>
          <w:szCs w:val="28"/>
        </w:rPr>
        <w:t>. Зубова Поляна</w:t>
      </w:r>
    </w:p>
    <w:p w:rsidR="007705FF" w:rsidRDefault="007705FF" w:rsidP="00EE7226">
      <w:pPr>
        <w:rPr>
          <w:sz w:val="24"/>
          <w:szCs w:val="24"/>
        </w:rPr>
      </w:pPr>
    </w:p>
    <w:p w:rsidR="007705FF" w:rsidRPr="004826A4" w:rsidRDefault="007705FF" w:rsidP="00752A8F">
      <w:pPr>
        <w:jc w:val="center"/>
        <w:rPr>
          <w:sz w:val="24"/>
          <w:szCs w:val="24"/>
        </w:rPr>
      </w:pPr>
    </w:p>
    <w:p w:rsidR="00992858" w:rsidRPr="00C125E9" w:rsidRDefault="00A078CC" w:rsidP="00752A8F">
      <w:pPr>
        <w:autoSpaceDE/>
        <w:autoSpaceDN/>
        <w:adjustRightInd/>
        <w:jc w:val="center"/>
        <w:rPr>
          <w:b/>
          <w:bCs/>
          <w:caps/>
          <w:sz w:val="24"/>
          <w:szCs w:val="24"/>
        </w:rPr>
      </w:pPr>
      <w:r w:rsidRPr="00C125E9">
        <w:rPr>
          <w:b/>
          <w:caps/>
          <w:sz w:val="24"/>
          <w:szCs w:val="24"/>
          <w:shd w:val="clear" w:color="auto" w:fill="FFFFFF"/>
        </w:rPr>
        <w:t xml:space="preserve">О </w:t>
      </w:r>
      <w:r w:rsidR="006E1183">
        <w:rPr>
          <w:b/>
          <w:caps/>
          <w:sz w:val="24"/>
          <w:szCs w:val="24"/>
          <w:shd w:val="clear" w:color="auto" w:fill="FFFFFF"/>
        </w:rPr>
        <w:t xml:space="preserve">ВНЕСЕНИИ ИЗМЕНЕНИЙ В ПОСТАНОВЛЕНИЕ АДМИНИСТРАЦИИ ЗУБОВО-ПОЛЯНСКОГО МУНИЦИПАЛЬНОГО РАЙОНА РЕСПУБЛИКИ МОРДОВИЯ </w:t>
      </w:r>
      <w:r w:rsidR="006E1183">
        <w:rPr>
          <w:b/>
          <w:caps/>
          <w:sz w:val="24"/>
          <w:szCs w:val="24"/>
          <w:shd w:val="clear" w:color="auto" w:fill="FFFFFF"/>
        </w:rPr>
        <w:br/>
        <w:t>ОТ 08 ОКТЯБРЯ 2015 ГОДА № 1251 «</w:t>
      </w:r>
      <w:r w:rsidR="006E1183" w:rsidRPr="006E1183">
        <w:rPr>
          <w:b/>
          <w:bCs/>
          <w:caps/>
          <w:sz w:val="24"/>
          <w:szCs w:val="24"/>
        </w:rPr>
        <w:t>О ПРЕДСТАВЛЕНИИ ГРАЖДАНАМИ, ПРЕТЕНДУЮЩИМИ НА ЗАМЕЩЕНИЕ ДОЛЖНОСТЕЙ МУНИЦИПАЛЬНО</w:t>
      </w:r>
      <w:r w:rsidR="006E1183">
        <w:rPr>
          <w:b/>
          <w:bCs/>
          <w:caps/>
          <w:sz w:val="24"/>
          <w:szCs w:val="24"/>
        </w:rPr>
        <w:t>Й</w:t>
      </w:r>
      <w:r w:rsidR="006E1183" w:rsidRPr="006E1183">
        <w:rPr>
          <w:b/>
          <w:bCs/>
          <w:caps/>
          <w:sz w:val="24"/>
          <w:szCs w:val="24"/>
        </w:rPr>
        <w:t xml:space="preserve"> СЛУЖБЫ ЗУБОВО – ПОЛЯНСКОГО МУНИЦИПАЛЬНОГО РАЙОНА РЕСПУБЛИКИ МОРДОВИЯ, И МУНИЦИПАЛЬНЫМИ СЛУЖАЩИМИ ЗУБОВО – ПОЛЯНСКОГО МУНИЦИПАЛЬНОГО РАЙОНА РЕСПУБЛИКИ МОРДОВИЯ СВЕДЕНИЙ О ДОХОДАХ, ОБ ИМУЩЕСТВЕ И ОБЯЗАТЕЛЬСТВАХ ИМУЩЕСТВЕННОГО ХАРАКТЕРА</w:t>
      </w:r>
      <w:r w:rsidR="006E1183">
        <w:rPr>
          <w:b/>
          <w:bCs/>
          <w:caps/>
          <w:sz w:val="24"/>
          <w:szCs w:val="24"/>
        </w:rPr>
        <w:t>»</w:t>
      </w:r>
    </w:p>
    <w:p w:rsidR="00992858" w:rsidRDefault="00992858" w:rsidP="00F404CA">
      <w:pPr>
        <w:autoSpaceDE/>
        <w:autoSpaceDN/>
        <w:adjustRightInd/>
        <w:jc w:val="both"/>
        <w:rPr>
          <w:b/>
          <w:sz w:val="24"/>
          <w:szCs w:val="24"/>
        </w:rPr>
      </w:pPr>
    </w:p>
    <w:p w:rsidR="00F404CA" w:rsidRDefault="00F404CA" w:rsidP="002671A1">
      <w:pPr>
        <w:autoSpaceDE/>
        <w:autoSpaceDN/>
        <w:adjustRightInd/>
        <w:ind w:firstLine="709"/>
        <w:jc w:val="both"/>
        <w:rPr>
          <w:b/>
          <w:color w:val="000000" w:themeColor="text1"/>
          <w:sz w:val="28"/>
          <w:szCs w:val="28"/>
        </w:rPr>
      </w:pPr>
      <w:proofErr w:type="gramStart"/>
      <w:r w:rsidRPr="008C20DB">
        <w:rPr>
          <w:color w:val="000000" w:themeColor="text1"/>
          <w:sz w:val="28"/>
          <w:szCs w:val="28"/>
        </w:rPr>
        <w:t>В</w:t>
      </w:r>
      <w:r w:rsidR="00C46AA3">
        <w:rPr>
          <w:color w:val="000000" w:themeColor="text1"/>
          <w:sz w:val="28"/>
          <w:szCs w:val="28"/>
        </w:rPr>
        <w:t xml:space="preserve"> </w:t>
      </w:r>
      <w:r w:rsidR="006E1183">
        <w:rPr>
          <w:color w:val="000000" w:themeColor="text1"/>
          <w:sz w:val="28"/>
          <w:szCs w:val="28"/>
        </w:rPr>
        <w:t xml:space="preserve">соответствии со статьей 9 </w:t>
      </w:r>
      <w:r w:rsidR="006E1183" w:rsidRPr="006E1183">
        <w:rPr>
          <w:color w:val="000000" w:themeColor="text1"/>
          <w:sz w:val="28"/>
          <w:szCs w:val="28"/>
        </w:rPr>
        <w:t>Федеральн</w:t>
      </w:r>
      <w:r w:rsidR="006E1183">
        <w:rPr>
          <w:color w:val="000000" w:themeColor="text1"/>
          <w:sz w:val="28"/>
          <w:szCs w:val="28"/>
        </w:rPr>
        <w:t>ого</w:t>
      </w:r>
      <w:r w:rsidR="006E1183" w:rsidRPr="006E1183">
        <w:rPr>
          <w:color w:val="000000" w:themeColor="text1"/>
          <w:sz w:val="28"/>
          <w:szCs w:val="28"/>
        </w:rPr>
        <w:t xml:space="preserve"> закон</w:t>
      </w:r>
      <w:r w:rsidR="006E1183">
        <w:rPr>
          <w:color w:val="000000" w:themeColor="text1"/>
          <w:sz w:val="28"/>
          <w:szCs w:val="28"/>
        </w:rPr>
        <w:t>а</w:t>
      </w:r>
      <w:r w:rsidR="006E1183" w:rsidRPr="006E1183">
        <w:rPr>
          <w:color w:val="000000" w:themeColor="text1"/>
          <w:sz w:val="28"/>
          <w:szCs w:val="28"/>
        </w:rPr>
        <w:t xml:space="preserve"> от 28.12.2025 N 505-ФЗ </w:t>
      </w:r>
      <w:r w:rsidR="006E1183">
        <w:rPr>
          <w:color w:val="000000" w:themeColor="text1"/>
          <w:sz w:val="28"/>
          <w:szCs w:val="28"/>
        </w:rPr>
        <w:t>«</w:t>
      </w:r>
      <w:r w:rsidR="006E1183" w:rsidRPr="006E1183">
        <w:rPr>
          <w:color w:val="000000" w:themeColor="text1"/>
          <w:sz w:val="28"/>
          <w:szCs w:val="28"/>
        </w:rPr>
        <w:t>О внесении изменений в отдельные законодате</w:t>
      </w:r>
      <w:r w:rsidR="006E1183">
        <w:rPr>
          <w:color w:val="000000" w:themeColor="text1"/>
          <w:sz w:val="28"/>
          <w:szCs w:val="28"/>
        </w:rPr>
        <w:t xml:space="preserve">льные акты Российской Федерации», статьей 8, 12.1 </w:t>
      </w:r>
      <w:r w:rsidR="006E1183" w:rsidRPr="006E1183">
        <w:rPr>
          <w:color w:val="000000" w:themeColor="text1"/>
          <w:sz w:val="28"/>
          <w:szCs w:val="28"/>
        </w:rPr>
        <w:t>Федеральн</w:t>
      </w:r>
      <w:r w:rsidR="006E1183">
        <w:rPr>
          <w:color w:val="000000" w:themeColor="text1"/>
          <w:sz w:val="28"/>
          <w:szCs w:val="28"/>
        </w:rPr>
        <w:t>ого</w:t>
      </w:r>
      <w:r w:rsidR="006E1183" w:rsidRPr="006E1183">
        <w:rPr>
          <w:color w:val="000000" w:themeColor="text1"/>
          <w:sz w:val="28"/>
          <w:szCs w:val="28"/>
        </w:rPr>
        <w:t xml:space="preserve"> закон</w:t>
      </w:r>
      <w:r w:rsidR="006E1183">
        <w:rPr>
          <w:color w:val="000000" w:themeColor="text1"/>
          <w:sz w:val="28"/>
          <w:szCs w:val="28"/>
        </w:rPr>
        <w:t>а</w:t>
      </w:r>
      <w:r w:rsidR="006E1183" w:rsidRPr="006E1183">
        <w:rPr>
          <w:color w:val="000000" w:themeColor="text1"/>
          <w:sz w:val="28"/>
          <w:szCs w:val="28"/>
        </w:rPr>
        <w:t xml:space="preserve"> </w:t>
      </w:r>
      <w:r w:rsidR="006E1183">
        <w:rPr>
          <w:color w:val="000000" w:themeColor="text1"/>
          <w:sz w:val="28"/>
          <w:szCs w:val="28"/>
        </w:rPr>
        <w:t>«</w:t>
      </w:r>
      <w:r w:rsidR="006E1183" w:rsidRPr="006E1183">
        <w:rPr>
          <w:color w:val="000000" w:themeColor="text1"/>
          <w:sz w:val="28"/>
          <w:szCs w:val="28"/>
        </w:rPr>
        <w:t>О противодействии коррупции</w:t>
      </w:r>
      <w:r w:rsidR="006E1183">
        <w:rPr>
          <w:color w:val="000000" w:themeColor="text1"/>
          <w:sz w:val="28"/>
          <w:szCs w:val="28"/>
        </w:rPr>
        <w:t xml:space="preserve">» от 25.12.2008 N 273-ФЗ, статьей 15 </w:t>
      </w:r>
      <w:r w:rsidR="006E1183" w:rsidRPr="006E1183">
        <w:rPr>
          <w:color w:val="000000" w:themeColor="text1"/>
          <w:sz w:val="28"/>
          <w:szCs w:val="28"/>
        </w:rPr>
        <w:t>Федеральн</w:t>
      </w:r>
      <w:r w:rsidR="006E1183">
        <w:rPr>
          <w:color w:val="000000" w:themeColor="text1"/>
          <w:sz w:val="28"/>
          <w:szCs w:val="28"/>
        </w:rPr>
        <w:t>ого</w:t>
      </w:r>
      <w:r w:rsidR="006E1183" w:rsidRPr="006E1183">
        <w:rPr>
          <w:color w:val="000000" w:themeColor="text1"/>
          <w:sz w:val="28"/>
          <w:szCs w:val="28"/>
        </w:rPr>
        <w:t xml:space="preserve"> закон</w:t>
      </w:r>
      <w:r w:rsidR="006E1183">
        <w:rPr>
          <w:color w:val="000000" w:themeColor="text1"/>
          <w:sz w:val="28"/>
          <w:szCs w:val="28"/>
        </w:rPr>
        <w:t>а</w:t>
      </w:r>
      <w:r w:rsidR="006E1183" w:rsidRPr="006E1183">
        <w:rPr>
          <w:color w:val="000000" w:themeColor="text1"/>
          <w:sz w:val="28"/>
          <w:szCs w:val="28"/>
        </w:rPr>
        <w:t xml:space="preserve"> </w:t>
      </w:r>
      <w:r w:rsidR="006E1183">
        <w:rPr>
          <w:color w:val="000000" w:themeColor="text1"/>
          <w:sz w:val="28"/>
          <w:szCs w:val="28"/>
        </w:rPr>
        <w:br/>
        <w:t>«</w:t>
      </w:r>
      <w:r w:rsidR="006E1183" w:rsidRPr="006E1183">
        <w:rPr>
          <w:color w:val="000000" w:themeColor="text1"/>
          <w:sz w:val="28"/>
          <w:szCs w:val="28"/>
        </w:rPr>
        <w:t>О муниципальной службе в Российской Федерации</w:t>
      </w:r>
      <w:r w:rsidR="006E1183">
        <w:rPr>
          <w:color w:val="000000" w:themeColor="text1"/>
          <w:sz w:val="28"/>
          <w:szCs w:val="28"/>
        </w:rPr>
        <w:t xml:space="preserve">» от 02.03.2007 N 25-ФЗ, </w:t>
      </w:r>
      <w:r w:rsidR="006E1183" w:rsidRPr="006E1183">
        <w:rPr>
          <w:color w:val="000000" w:themeColor="text1"/>
          <w:sz w:val="28"/>
          <w:szCs w:val="28"/>
        </w:rPr>
        <w:t>Федеральны</w:t>
      </w:r>
      <w:r w:rsidR="006E1183">
        <w:rPr>
          <w:color w:val="000000" w:themeColor="text1"/>
          <w:sz w:val="28"/>
          <w:szCs w:val="28"/>
        </w:rPr>
        <w:t>м</w:t>
      </w:r>
      <w:r w:rsidR="006E1183" w:rsidRPr="006E1183">
        <w:rPr>
          <w:color w:val="000000" w:themeColor="text1"/>
          <w:sz w:val="28"/>
          <w:szCs w:val="28"/>
        </w:rPr>
        <w:t xml:space="preserve"> закон</w:t>
      </w:r>
      <w:r w:rsidR="006E1183">
        <w:rPr>
          <w:color w:val="000000" w:themeColor="text1"/>
          <w:sz w:val="28"/>
          <w:szCs w:val="28"/>
        </w:rPr>
        <w:t>ом «</w:t>
      </w:r>
      <w:r w:rsidR="006E1183" w:rsidRPr="006E1183">
        <w:rPr>
          <w:color w:val="000000" w:themeColor="text1"/>
          <w:sz w:val="28"/>
          <w:szCs w:val="28"/>
        </w:rPr>
        <w:t>О контроле за соответствием расходов лиц, замещающих государственные должности, и иных лиц</w:t>
      </w:r>
      <w:proofErr w:type="gramEnd"/>
      <w:r w:rsidR="006E1183" w:rsidRPr="006E1183">
        <w:rPr>
          <w:color w:val="000000" w:themeColor="text1"/>
          <w:sz w:val="28"/>
          <w:szCs w:val="28"/>
        </w:rPr>
        <w:t xml:space="preserve"> их доходам</w:t>
      </w:r>
      <w:r w:rsidR="006E1183">
        <w:rPr>
          <w:color w:val="000000" w:themeColor="text1"/>
          <w:sz w:val="28"/>
          <w:szCs w:val="28"/>
        </w:rPr>
        <w:t>»</w:t>
      </w:r>
      <w:r w:rsidR="006E1183" w:rsidRPr="006E1183">
        <w:rPr>
          <w:color w:val="000000" w:themeColor="text1"/>
          <w:sz w:val="28"/>
          <w:szCs w:val="28"/>
        </w:rPr>
        <w:t xml:space="preserve"> </w:t>
      </w:r>
      <w:r w:rsidR="006E1183">
        <w:rPr>
          <w:color w:val="000000" w:themeColor="text1"/>
          <w:sz w:val="28"/>
          <w:szCs w:val="28"/>
        </w:rPr>
        <w:br/>
      </w:r>
      <w:r w:rsidR="006E1183" w:rsidRPr="006E1183">
        <w:rPr>
          <w:color w:val="000000" w:themeColor="text1"/>
          <w:sz w:val="28"/>
          <w:szCs w:val="28"/>
        </w:rPr>
        <w:t>от 03.12.2012 N 2</w:t>
      </w:r>
      <w:r w:rsidR="006E1183">
        <w:rPr>
          <w:color w:val="000000" w:themeColor="text1"/>
          <w:sz w:val="28"/>
          <w:szCs w:val="28"/>
        </w:rPr>
        <w:t>30-ФЗ, Администрация Зубово-Полянского муниципального района Республики Мордовия постановляет:</w:t>
      </w:r>
    </w:p>
    <w:p w:rsidR="00EE7226" w:rsidRPr="008C20DB" w:rsidRDefault="00EE7226" w:rsidP="002671A1">
      <w:pPr>
        <w:autoSpaceDE/>
        <w:autoSpaceDN/>
        <w:adjustRightInd/>
        <w:ind w:firstLine="709"/>
        <w:jc w:val="both"/>
        <w:rPr>
          <w:color w:val="000000" w:themeColor="text1"/>
          <w:sz w:val="28"/>
          <w:szCs w:val="28"/>
        </w:rPr>
      </w:pPr>
    </w:p>
    <w:p w:rsidR="006E1183" w:rsidRPr="006E1183" w:rsidRDefault="005C60AF" w:rsidP="006E1183">
      <w:pPr>
        <w:ind w:firstLine="709"/>
        <w:jc w:val="both"/>
        <w:outlineLvl w:val="0"/>
        <w:rPr>
          <w:color w:val="000000" w:themeColor="text1"/>
          <w:sz w:val="28"/>
          <w:szCs w:val="28"/>
        </w:rPr>
      </w:pPr>
      <w:bookmarkStart w:id="1" w:name="sub_1"/>
      <w:r w:rsidRPr="005C60AF">
        <w:rPr>
          <w:color w:val="000000" w:themeColor="text1"/>
          <w:sz w:val="28"/>
          <w:szCs w:val="28"/>
        </w:rPr>
        <w:t>1.</w:t>
      </w:r>
      <w:r w:rsidR="002B2FF7">
        <w:rPr>
          <w:color w:val="000000" w:themeColor="text1"/>
          <w:sz w:val="28"/>
          <w:szCs w:val="28"/>
        </w:rPr>
        <w:t> </w:t>
      </w:r>
      <w:r w:rsidR="008E357C">
        <w:rPr>
          <w:color w:val="000000" w:themeColor="text1"/>
          <w:sz w:val="28"/>
          <w:szCs w:val="28"/>
        </w:rPr>
        <w:t>Внести изменения</w:t>
      </w:r>
      <w:r w:rsidR="006E1183">
        <w:rPr>
          <w:color w:val="000000" w:themeColor="text1"/>
          <w:sz w:val="28"/>
          <w:szCs w:val="28"/>
        </w:rPr>
        <w:t xml:space="preserve"> </w:t>
      </w:r>
      <w:r w:rsidR="008E357C">
        <w:rPr>
          <w:color w:val="000000" w:themeColor="text1"/>
          <w:sz w:val="28"/>
          <w:szCs w:val="28"/>
        </w:rPr>
        <w:t xml:space="preserve">в </w:t>
      </w:r>
      <w:r w:rsidR="006E1183">
        <w:rPr>
          <w:color w:val="000000" w:themeColor="text1"/>
          <w:sz w:val="28"/>
          <w:szCs w:val="28"/>
        </w:rPr>
        <w:t xml:space="preserve">Положение о представлении </w:t>
      </w:r>
      <w:r w:rsidR="006E1183" w:rsidRPr="006E1183">
        <w:rPr>
          <w:color w:val="000000" w:themeColor="text1"/>
          <w:sz w:val="28"/>
          <w:szCs w:val="28"/>
        </w:rPr>
        <w:t xml:space="preserve">гражданами, претендующими на замещение должностей муниципальной службы </w:t>
      </w:r>
      <w:r w:rsidR="008E357C">
        <w:rPr>
          <w:color w:val="000000" w:themeColor="text1"/>
          <w:sz w:val="28"/>
          <w:szCs w:val="28"/>
        </w:rPr>
        <w:br/>
      </w:r>
      <w:r w:rsidR="006E1183" w:rsidRPr="006E1183">
        <w:rPr>
          <w:color w:val="000000" w:themeColor="text1"/>
          <w:sz w:val="28"/>
          <w:szCs w:val="28"/>
        </w:rPr>
        <w:t xml:space="preserve">Зубово – Полянского муниципального района Республики Мордовия, </w:t>
      </w:r>
      <w:r w:rsidR="008E357C">
        <w:rPr>
          <w:color w:val="000000" w:themeColor="text1"/>
          <w:sz w:val="28"/>
          <w:szCs w:val="28"/>
        </w:rPr>
        <w:br/>
        <w:t xml:space="preserve">и муниципальными </w:t>
      </w:r>
      <w:r w:rsidR="006E1183" w:rsidRPr="006E1183">
        <w:rPr>
          <w:color w:val="000000" w:themeColor="text1"/>
          <w:sz w:val="28"/>
          <w:szCs w:val="28"/>
        </w:rPr>
        <w:t>служащими Зубово – Полянского муниципального района Республики Мордовия сведений о доходах, об имуществе и обязательствах имущественного характера</w:t>
      </w:r>
      <w:r w:rsidR="008E357C">
        <w:rPr>
          <w:color w:val="000000" w:themeColor="text1"/>
          <w:sz w:val="28"/>
          <w:szCs w:val="28"/>
        </w:rPr>
        <w:t>, являющееся п</w:t>
      </w:r>
      <w:r w:rsidR="006E1183">
        <w:rPr>
          <w:color w:val="000000" w:themeColor="text1"/>
          <w:sz w:val="28"/>
          <w:szCs w:val="28"/>
        </w:rPr>
        <w:t>риложение</w:t>
      </w:r>
      <w:r w:rsidR="008E357C">
        <w:rPr>
          <w:color w:val="000000" w:themeColor="text1"/>
          <w:sz w:val="28"/>
          <w:szCs w:val="28"/>
        </w:rPr>
        <w:t>м</w:t>
      </w:r>
      <w:r w:rsidR="006E1183">
        <w:rPr>
          <w:color w:val="000000" w:themeColor="text1"/>
          <w:sz w:val="28"/>
          <w:szCs w:val="28"/>
        </w:rPr>
        <w:t xml:space="preserve"> к </w:t>
      </w:r>
      <w:r w:rsidR="008E357C">
        <w:rPr>
          <w:color w:val="000000" w:themeColor="text1"/>
          <w:sz w:val="28"/>
          <w:szCs w:val="28"/>
        </w:rPr>
        <w:t>П</w:t>
      </w:r>
      <w:r w:rsidR="006E1183">
        <w:rPr>
          <w:color w:val="000000" w:themeColor="text1"/>
          <w:sz w:val="28"/>
          <w:szCs w:val="28"/>
        </w:rPr>
        <w:t xml:space="preserve">остановлению Администрации </w:t>
      </w:r>
      <w:r w:rsidR="006E1183" w:rsidRPr="006E1183">
        <w:rPr>
          <w:color w:val="000000" w:themeColor="text1"/>
          <w:sz w:val="28"/>
          <w:szCs w:val="28"/>
        </w:rPr>
        <w:t>Зубово – П</w:t>
      </w:r>
      <w:r w:rsidR="006E1183">
        <w:rPr>
          <w:color w:val="000000" w:themeColor="text1"/>
          <w:sz w:val="28"/>
          <w:szCs w:val="28"/>
        </w:rPr>
        <w:t xml:space="preserve">олянского муниципального района </w:t>
      </w:r>
      <w:r w:rsidR="006E1183" w:rsidRPr="006E1183">
        <w:rPr>
          <w:color w:val="000000" w:themeColor="text1"/>
          <w:sz w:val="28"/>
          <w:szCs w:val="28"/>
        </w:rPr>
        <w:t>от 8 октября 2015 г</w:t>
      </w:r>
      <w:r w:rsidR="006E1183">
        <w:rPr>
          <w:color w:val="000000" w:themeColor="text1"/>
          <w:sz w:val="28"/>
          <w:szCs w:val="28"/>
        </w:rPr>
        <w:t>ода</w:t>
      </w:r>
      <w:r w:rsidR="006E1183" w:rsidRPr="006E1183">
        <w:rPr>
          <w:color w:val="000000" w:themeColor="text1"/>
          <w:sz w:val="28"/>
          <w:szCs w:val="28"/>
        </w:rPr>
        <w:t xml:space="preserve"> №</w:t>
      </w:r>
      <w:r w:rsidR="006E1183">
        <w:rPr>
          <w:color w:val="000000" w:themeColor="text1"/>
          <w:sz w:val="28"/>
          <w:szCs w:val="28"/>
        </w:rPr>
        <w:t xml:space="preserve"> </w:t>
      </w:r>
      <w:r w:rsidR="006E1183" w:rsidRPr="006E1183">
        <w:rPr>
          <w:color w:val="000000" w:themeColor="text1"/>
          <w:sz w:val="28"/>
          <w:szCs w:val="28"/>
        </w:rPr>
        <w:t>1251</w:t>
      </w:r>
      <w:r w:rsidR="008E357C">
        <w:rPr>
          <w:color w:val="000000" w:themeColor="text1"/>
          <w:sz w:val="28"/>
          <w:szCs w:val="28"/>
        </w:rPr>
        <w:t>,</w:t>
      </w:r>
      <w:r w:rsidR="006E1183">
        <w:rPr>
          <w:color w:val="000000" w:themeColor="text1"/>
          <w:sz w:val="28"/>
          <w:szCs w:val="28"/>
        </w:rPr>
        <w:t xml:space="preserve"> </w:t>
      </w:r>
      <w:r w:rsidR="008E357C">
        <w:rPr>
          <w:color w:val="000000" w:themeColor="text1"/>
          <w:sz w:val="28"/>
          <w:szCs w:val="28"/>
        </w:rPr>
        <w:t xml:space="preserve">и изложить его </w:t>
      </w:r>
      <w:r w:rsidR="006E1183">
        <w:rPr>
          <w:color w:val="000000" w:themeColor="text1"/>
          <w:sz w:val="28"/>
          <w:szCs w:val="28"/>
        </w:rPr>
        <w:t xml:space="preserve">в редакции согласно </w:t>
      </w:r>
      <w:r w:rsidR="008E357C">
        <w:rPr>
          <w:color w:val="000000" w:themeColor="text1"/>
          <w:sz w:val="28"/>
          <w:szCs w:val="28"/>
        </w:rPr>
        <w:t>П</w:t>
      </w:r>
      <w:r w:rsidR="006E1183">
        <w:rPr>
          <w:color w:val="000000" w:themeColor="text1"/>
          <w:sz w:val="28"/>
          <w:szCs w:val="28"/>
        </w:rPr>
        <w:t xml:space="preserve">риложению № 1 </w:t>
      </w:r>
      <w:r w:rsidR="008E357C">
        <w:rPr>
          <w:color w:val="000000" w:themeColor="text1"/>
          <w:sz w:val="28"/>
          <w:szCs w:val="28"/>
        </w:rPr>
        <w:br/>
      </w:r>
      <w:r w:rsidR="006E1183">
        <w:rPr>
          <w:color w:val="000000" w:themeColor="text1"/>
          <w:sz w:val="28"/>
          <w:szCs w:val="28"/>
        </w:rPr>
        <w:t xml:space="preserve">к настоящему </w:t>
      </w:r>
      <w:r w:rsidR="008E357C">
        <w:rPr>
          <w:color w:val="000000" w:themeColor="text1"/>
          <w:sz w:val="28"/>
          <w:szCs w:val="28"/>
        </w:rPr>
        <w:t>П</w:t>
      </w:r>
      <w:r w:rsidR="006E1183">
        <w:rPr>
          <w:color w:val="000000" w:themeColor="text1"/>
          <w:sz w:val="28"/>
          <w:szCs w:val="28"/>
        </w:rPr>
        <w:t xml:space="preserve">остановлению. </w:t>
      </w:r>
    </w:p>
    <w:p w:rsidR="005E4B66" w:rsidRPr="008C20DB" w:rsidRDefault="006E1183" w:rsidP="006E1183">
      <w:pPr>
        <w:ind w:firstLine="709"/>
        <w:jc w:val="both"/>
        <w:outlineLvl w:val="0"/>
        <w:rPr>
          <w:color w:val="000000" w:themeColor="text1"/>
          <w:sz w:val="28"/>
          <w:szCs w:val="28"/>
        </w:rPr>
      </w:pPr>
      <w:r>
        <w:rPr>
          <w:color w:val="000000" w:themeColor="text1"/>
          <w:sz w:val="28"/>
          <w:szCs w:val="28"/>
        </w:rPr>
        <w:lastRenderedPageBreak/>
        <w:t>2. </w:t>
      </w:r>
      <w:r w:rsidRPr="006E1183">
        <w:rPr>
          <w:color w:val="000000" w:themeColor="text1"/>
          <w:sz w:val="28"/>
          <w:szCs w:val="28"/>
        </w:rPr>
        <w:t>Настоящее постановление вступает в силу со дня его официального опубликования.</w:t>
      </w:r>
    </w:p>
    <w:bookmarkEnd w:id="1"/>
    <w:p w:rsidR="008E357C" w:rsidRDefault="008E357C" w:rsidP="005417AF">
      <w:pPr>
        <w:jc w:val="both"/>
        <w:rPr>
          <w:color w:val="000000" w:themeColor="text1"/>
          <w:sz w:val="28"/>
          <w:szCs w:val="28"/>
        </w:rPr>
      </w:pPr>
    </w:p>
    <w:p w:rsidR="005417AF" w:rsidRDefault="00F11F80" w:rsidP="005417AF">
      <w:pPr>
        <w:jc w:val="both"/>
        <w:rPr>
          <w:color w:val="000000" w:themeColor="text1"/>
          <w:sz w:val="28"/>
          <w:szCs w:val="28"/>
        </w:rPr>
      </w:pPr>
      <w:r w:rsidRPr="008C20DB">
        <w:rPr>
          <w:color w:val="000000" w:themeColor="text1"/>
          <w:sz w:val="28"/>
          <w:szCs w:val="28"/>
        </w:rPr>
        <w:t xml:space="preserve">Глава Зубово – Полянского </w:t>
      </w:r>
    </w:p>
    <w:p w:rsidR="00F11F80" w:rsidRPr="008C20DB" w:rsidRDefault="00F11F80" w:rsidP="005417AF">
      <w:pPr>
        <w:jc w:val="both"/>
        <w:rPr>
          <w:color w:val="000000" w:themeColor="text1"/>
          <w:sz w:val="28"/>
          <w:szCs w:val="28"/>
        </w:rPr>
      </w:pPr>
      <w:r w:rsidRPr="008C20DB">
        <w:rPr>
          <w:color w:val="000000" w:themeColor="text1"/>
          <w:sz w:val="28"/>
          <w:szCs w:val="28"/>
        </w:rPr>
        <w:t xml:space="preserve">муниципального района  </w:t>
      </w:r>
    </w:p>
    <w:p w:rsidR="00312B30" w:rsidRDefault="00F11F80" w:rsidP="005417AF">
      <w:pPr>
        <w:jc w:val="both"/>
        <w:rPr>
          <w:color w:val="000000" w:themeColor="text1"/>
          <w:sz w:val="28"/>
          <w:szCs w:val="28"/>
        </w:rPr>
      </w:pPr>
      <w:r w:rsidRPr="008C20DB">
        <w:rPr>
          <w:color w:val="000000" w:themeColor="text1"/>
          <w:sz w:val="28"/>
          <w:szCs w:val="28"/>
        </w:rPr>
        <w:t xml:space="preserve">Республики Мордовии                                         </w:t>
      </w:r>
      <w:r w:rsidR="005417AF">
        <w:rPr>
          <w:color w:val="000000" w:themeColor="text1"/>
          <w:sz w:val="28"/>
          <w:szCs w:val="28"/>
        </w:rPr>
        <w:t xml:space="preserve">        </w:t>
      </w:r>
      <w:r w:rsidRPr="008C20DB">
        <w:rPr>
          <w:color w:val="000000" w:themeColor="text1"/>
          <w:sz w:val="28"/>
          <w:szCs w:val="28"/>
        </w:rPr>
        <w:t xml:space="preserve">                     </w:t>
      </w:r>
      <w:r w:rsidR="00631999">
        <w:rPr>
          <w:color w:val="000000" w:themeColor="text1"/>
          <w:sz w:val="28"/>
          <w:szCs w:val="28"/>
        </w:rPr>
        <w:t xml:space="preserve">     </w:t>
      </w:r>
      <w:r w:rsidR="00180C46">
        <w:rPr>
          <w:color w:val="000000" w:themeColor="text1"/>
          <w:sz w:val="28"/>
          <w:szCs w:val="28"/>
        </w:rPr>
        <w:t xml:space="preserve">В.А. </w:t>
      </w:r>
      <w:proofErr w:type="spellStart"/>
      <w:r w:rsidR="00180C46">
        <w:rPr>
          <w:color w:val="000000" w:themeColor="text1"/>
          <w:sz w:val="28"/>
          <w:szCs w:val="28"/>
        </w:rPr>
        <w:t>Поршин</w:t>
      </w:r>
      <w:proofErr w:type="spellEnd"/>
    </w:p>
    <w:p w:rsidR="008E357C" w:rsidRPr="008E357C" w:rsidRDefault="008E357C" w:rsidP="008E357C">
      <w:pPr>
        <w:jc w:val="both"/>
        <w:rPr>
          <w:color w:val="000000" w:themeColor="text1"/>
          <w:sz w:val="28"/>
          <w:szCs w:val="28"/>
        </w:rPr>
      </w:pPr>
      <w:r>
        <w:rPr>
          <w:color w:val="000000" w:themeColor="text1"/>
          <w:sz w:val="28"/>
          <w:szCs w:val="28"/>
        </w:rPr>
        <w:br w:type="column"/>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98"/>
        <w:gridCol w:w="4157"/>
      </w:tblGrid>
      <w:tr w:rsidR="001D46C3" w:rsidRPr="008E357C" w:rsidTr="008E357C">
        <w:tc>
          <w:tcPr>
            <w:tcW w:w="5698" w:type="dxa"/>
          </w:tcPr>
          <w:p w:rsidR="00F11F80" w:rsidRPr="00312B30" w:rsidRDefault="00F11F80" w:rsidP="00312B30">
            <w:pPr>
              <w:ind w:firstLine="709"/>
              <w:jc w:val="both"/>
              <w:rPr>
                <w:color w:val="000000" w:themeColor="text1"/>
                <w:sz w:val="24"/>
                <w:szCs w:val="24"/>
              </w:rPr>
            </w:pPr>
          </w:p>
        </w:tc>
        <w:tc>
          <w:tcPr>
            <w:tcW w:w="4157" w:type="dxa"/>
          </w:tcPr>
          <w:p w:rsidR="00F11F80" w:rsidRPr="008E357C" w:rsidRDefault="00F11F80" w:rsidP="00312B30">
            <w:pPr>
              <w:ind w:left="175"/>
              <w:jc w:val="both"/>
              <w:rPr>
                <w:bCs/>
                <w:color w:val="000000" w:themeColor="text1"/>
                <w:sz w:val="24"/>
                <w:szCs w:val="24"/>
              </w:rPr>
            </w:pPr>
            <w:bookmarkStart w:id="2" w:name="sub_1000"/>
            <w:r w:rsidRPr="008E357C">
              <w:rPr>
                <w:bCs/>
                <w:color w:val="000000" w:themeColor="text1"/>
                <w:sz w:val="24"/>
                <w:szCs w:val="24"/>
              </w:rPr>
              <w:t xml:space="preserve">Приложение </w:t>
            </w:r>
            <w:r w:rsidR="00106E2E" w:rsidRPr="008E357C">
              <w:rPr>
                <w:bCs/>
                <w:color w:val="000000" w:themeColor="text1"/>
                <w:sz w:val="24"/>
                <w:szCs w:val="24"/>
              </w:rPr>
              <w:t>№</w:t>
            </w:r>
            <w:r w:rsidR="00180C46" w:rsidRPr="008E357C">
              <w:rPr>
                <w:bCs/>
                <w:color w:val="000000" w:themeColor="text1"/>
                <w:sz w:val="24"/>
                <w:szCs w:val="24"/>
              </w:rPr>
              <w:t xml:space="preserve"> </w:t>
            </w:r>
            <w:r w:rsidR="00106E2E" w:rsidRPr="008E357C">
              <w:rPr>
                <w:bCs/>
                <w:color w:val="000000" w:themeColor="text1"/>
                <w:sz w:val="24"/>
                <w:szCs w:val="24"/>
              </w:rPr>
              <w:t>1</w:t>
            </w:r>
          </w:p>
          <w:p w:rsidR="00F11F80" w:rsidRPr="008E357C" w:rsidRDefault="00F11F80" w:rsidP="00312B30">
            <w:pPr>
              <w:ind w:left="175"/>
              <w:jc w:val="both"/>
              <w:rPr>
                <w:bCs/>
                <w:color w:val="000000" w:themeColor="text1"/>
                <w:sz w:val="24"/>
                <w:szCs w:val="24"/>
              </w:rPr>
            </w:pPr>
            <w:r w:rsidRPr="008E357C">
              <w:rPr>
                <w:bCs/>
                <w:color w:val="000000" w:themeColor="text1"/>
                <w:sz w:val="24"/>
                <w:szCs w:val="24"/>
              </w:rPr>
              <w:t xml:space="preserve">к </w:t>
            </w:r>
            <w:hyperlink r:id="rId7" w:anchor="sub_0" w:history="1">
              <w:r w:rsidRPr="008E357C">
                <w:rPr>
                  <w:color w:val="000000" w:themeColor="text1"/>
                  <w:sz w:val="24"/>
                  <w:szCs w:val="24"/>
                </w:rPr>
                <w:t>постановлению</w:t>
              </w:r>
            </w:hyperlink>
            <w:r w:rsidR="00312B30" w:rsidRPr="008E357C">
              <w:rPr>
                <w:bCs/>
                <w:color w:val="000000" w:themeColor="text1"/>
                <w:sz w:val="24"/>
                <w:szCs w:val="24"/>
              </w:rPr>
              <w:t xml:space="preserve"> администрации Зубово</w:t>
            </w:r>
            <w:r w:rsidRPr="008E357C">
              <w:rPr>
                <w:bCs/>
                <w:color w:val="000000" w:themeColor="text1"/>
                <w:sz w:val="24"/>
                <w:szCs w:val="24"/>
              </w:rPr>
              <w:t xml:space="preserve"> муниципального района Республики Мордовия </w:t>
            </w:r>
          </w:p>
          <w:bookmarkEnd w:id="2"/>
          <w:p w:rsidR="00F11F80" w:rsidRPr="008E357C" w:rsidRDefault="00180C46" w:rsidP="00312B30">
            <w:pPr>
              <w:ind w:left="175"/>
              <w:jc w:val="both"/>
              <w:rPr>
                <w:color w:val="000000" w:themeColor="text1"/>
                <w:sz w:val="24"/>
                <w:szCs w:val="24"/>
              </w:rPr>
            </w:pPr>
            <w:r w:rsidRPr="008E357C">
              <w:rPr>
                <w:color w:val="000000" w:themeColor="text1"/>
                <w:sz w:val="24"/>
                <w:szCs w:val="24"/>
              </w:rPr>
              <w:t>от «__</w:t>
            </w:r>
            <w:r w:rsidR="00312B30" w:rsidRPr="008E357C">
              <w:rPr>
                <w:color w:val="000000" w:themeColor="text1"/>
                <w:sz w:val="24"/>
                <w:szCs w:val="24"/>
              </w:rPr>
              <w:t>__</w:t>
            </w:r>
            <w:r w:rsidRPr="008E357C">
              <w:rPr>
                <w:color w:val="000000" w:themeColor="text1"/>
                <w:sz w:val="24"/>
                <w:szCs w:val="24"/>
              </w:rPr>
              <w:t>»________</w:t>
            </w:r>
            <w:r w:rsidR="00312B30" w:rsidRPr="008E357C">
              <w:rPr>
                <w:color w:val="000000" w:themeColor="text1"/>
                <w:sz w:val="24"/>
                <w:szCs w:val="24"/>
              </w:rPr>
              <w:t>___</w:t>
            </w:r>
            <w:r w:rsidRPr="008E357C">
              <w:rPr>
                <w:color w:val="000000" w:themeColor="text1"/>
                <w:sz w:val="24"/>
                <w:szCs w:val="24"/>
              </w:rPr>
              <w:t>2026 г. №___</w:t>
            </w:r>
          </w:p>
        </w:tc>
      </w:tr>
    </w:tbl>
    <w:p w:rsidR="008E357C" w:rsidRDefault="008E357C" w:rsidP="008E357C">
      <w:pPr>
        <w:widowControl/>
        <w:shd w:val="clear" w:color="auto" w:fill="FFFFFF"/>
        <w:autoSpaceDE/>
        <w:autoSpaceDN/>
        <w:adjustRightInd/>
        <w:ind w:firstLine="709"/>
        <w:jc w:val="center"/>
        <w:outlineLvl w:val="1"/>
        <w:rPr>
          <w:b/>
          <w:bCs/>
          <w:caps/>
          <w:color w:val="000000"/>
          <w:sz w:val="24"/>
          <w:szCs w:val="24"/>
        </w:rPr>
      </w:pPr>
    </w:p>
    <w:p w:rsidR="008E357C" w:rsidRDefault="008E357C" w:rsidP="008E357C">
      <w:pPr>
        <w:widowControl/>
        <w:shd w:val="clear" w:color="auto" w:fill="FFFFFF"/>
        <w:autoSpaceDE/>
        <w:autoSpaceDN/>
        <w:adjustRightInd/>
        <w:jc w:val="center"/>
        <w:outlineLvl w:val="1"/>
        <w:rPr>
          <w:b/>
          <w:bCs/>
          <w:caps/>
          <w:color w:val="000000"/>
          <w:sz w:val="24"/>
          <w:szCs w:val="24"/>
        </w:rPr>
      </w:pPr>
      <w:r w:rsidRPr="008E357C">
        <w:rPr>
          <w:b/>
          <w:bCs/>
          <w:caps/>
          <w:color w:val="000000"/>
          <w:sz w:val="24"/>
          <w:szCs w:val="24"/>
        </w:rPr>
        <w:t xml:space="preserve">ПОЛОЖЕНИЕ </w:t>
      </w:r>
    </w:p>
    <w:p w:rsidR="008E357C" w:rsidRPr="008E357C" w:rsidRDefault="008E357C" w:rsidP="008E357C">
      <w:pPr>
        <w:widowControl/>
        <w:shd w:val="clear" w:color="auto" w:fill="FFFFFF"/>
        <w:autoSpaceDE/>
        <w:autoSpaceDN/>
        <w:adjustRightInd/>
        <w:jc w:val="center"/>
        <w:outlineLvl w:val="1"/>
        <w:rPr>
          <w:b/>
          <w:bCs/>
          <w:caps/>
          <w:color w:val="000000"/>
          <w:sz w:val="24"/>
          <w:szCs w:val="24"/>
        </w:rPr>
      </w:pPr>
      <w:r w:rsidRPr="008E357C">
        <w:rPr>
          <w:b/>
          <w:bCs/>
          <w:caps/>
          <w:color w:val="000000"/>
          <w:sz w:val="24"/>
          <w:szCs w:val="24"/>
        </w:rPr>
        <w:t>О ПРЕДСТАВЛЕНИИ ГРАЖДАНАМИ, ПРЕТЕНДУЮЩИМИ НА ЗАМЕЩЕНИЕ ДОЛЖНОСТЕЙ МУНИЦИПАЛЬНОЙ СЛУЖБЫ ЗУБОВО – ПОЛЯНСКОГО МУНИЦИПАЛЬНОГО РАЙОНА РЕСПУБЛИКИ МОРДОВИЯ, И МУНИЦИПАЛЬНЫМИ СЛУЖАЩИМИ ЗУБОВО – ПОЛЯНСКОГО МУНИЦИПАЛЬНОГО РАЙОНА РЕСПУБЛИКИ МОРДОВИЯ СВЕДЕНИЙ О ДОХОДАХ, ОБ ИМУЩЕСТВЕ И ОБЯЗАТЕЛЬСТВАХ ИМУЩЕСТВЕННОГО ХАРАКТЕРА</w:t>
      </w:r>
    </w:p>
    <w:p w:rsidR="008E357C" w:rsidRPr="008E357C" w:rsidRDefault="008E357C" w:rsidP="008E357C">
      <w:pPr>
        <w:widowControl/>
        <w:autoSpaceDE/>
        <w:autoSpaceDN/>
        <w:adjustRightInd/>
        <w:ind w:firstLine="720"/>
        <w:jc w:val="both"/>
        <w:rPr>
          <w:rFonts w:eastAsia="Arial"/>
          <w:sz w:val="24"/>
          <w:szCs w:val="24"/>
        </w:rPr>
      </w:pPr>
      <w:r w:rsidRPr="008E357C">
        <w:rPr>
          <w:rFonts w:eastAsia="Arial"/>
          <w:sz w:val="24"/>
          <w:szCs w:val="24"/>
        </w:rPr>
        <w:t> </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r>
        <w:rPr>
          <w:rFonts w:eastAsia="Arial"/>
          <w:color w:val="000000"/>
          <w:sz w:val="24"/>
          <w:szCs w:val="24"/>
        </w:rPr>
        <w:t>1. </w:t>
      </w:r>
      <w:r w:rsidRPr="008E357C">
        <w:rPr>
          <w:rFonts w:eastAsia="Arial"/>
          <w:color w:val="000000"/>
          <w:sz w:val="24"/>
          <w:szCs w:val="24"/>
        </w:rPr>
        <w:t>Настоящим Положением определяется порядок представления гражданами, претендующими на замещение должностей муниципальной  службы Зубово – Полянского муниципального района Республики Мордовия</w:t>
      </w:r>
      <w:r w:rsidR="004F6699">
        <w:rPr>
          <w:rFonts w:eastAsia="Arial"/>
          <w:color w:val="000000"/>
          <w:sz w:val="24"/>
          <w:szCs w:val="24"/>
        </w:rPr>
        <w:t>, включенных в перечни, установленные нормативными правовыми актами Российской Федерации, и должности главы местной администрации по контракту</w:t>
      </w:r>
      <w:r w:rsidRPr="008E357C">
        <w:rPr>
          <w:rFonts w:eastAsia="Arial"/>
          <w:color w:val="000000"/>
          <w:sz w:val="24"/>
          <w:szCs w:val="24"/>
        </w:rPr>
        <w:t xml:space="preserve"> (далее - должности муниципальной службы), </w:t>
      </w:r>
      <w:r w:rsidR="00036869">
        <w:rPr>
          <w:rFonts w:eastAsia="Arial"/>
          <w:color w:val="000000"/>
          <w:sz w:val="24"/>
          <w:szCs w:val="24"/>
        </w:rPr>
        <w:br/>
      </w:r>
      <w:r w:rsidRPr="008E357C">
        <w:rPr>
          <w:rFonts w:eastAsia="Arial"/>
          <w:color w:val="000000"/>
          <w:sz w:val="24"/>
          <w:szCs w:val="24"/>
        </w:rPr>
        <w:t>и муниципальными  служащими Зубово – Полянского муниципаль</w:t>
      </w:r>
      <w:r w:rsidR="00036869">
        <w:rPr>
          <w:rFonts w:eastAsia="Arial"/>
          <w:color w:val="000000"/>
          <w:sz w:val="24"/>
          <w:szCs w:val="24"/>
        </w:rPr>
        <w:t xml:space="preserve">ного района Республики Мордовия </w:t>
      </w:r>
      <w:r w:rsidRPr="008E357C">
        <w:rPr>
          <w:rFonts w:eastAsia="Arial"/>
          <w:color w:val="000000"/>
          <w:sz w:val="24"/>
          <w:szCs w:val="24"/>
        </w:rPr>
        <w:t xml:space="preserve">(далее – муниципальные  служащие) сведений о полученных ими доходах, </w:t>
      </w:r>
      <w:r w:rsidR="00036869">
        <w:rPr>
          <w:rFonts w:eastAsia="Arial"/>
          <w:color w:val="000000"/>
          <w:sz w:val="24"/>
          <w:szCs w:val="24"/>
        </w:rPr>
        <w:br/>
        <w:t xml:space="preserve">об имуществе </w:t>
      </w:r>
      <w:r w:rsidRPr="008E357C">
        <w:rPr>
          <w:rFonts w:eastAsia="Arial"/>
          <w:color w:val="000000"/>
          <w:sz w:val="24"/>
          <w:szCs w:val="24"/>
        </w:rPr>
        <w:t xml:space="preserve">и </w:t>
      </w:r>
      <w:proofErr w:type="gramStart"/>
      <w:r w:rsidRPr="008E357C">
        <w:rPr>
          <w:rFonts w:eastAsia="Arial"/>
          <w:color w:val="000000"/>
          <w:sz w:val="24"/>
          <w:szCs w:val="24"/>
        </w:rPr>
        <w:t>об</w:t>
      </w:r>
      <w:proofErr w:type="gramEnd"/>
      <w:r w:rsidRPr="008E357C">
        <w:rPr>
          <w:rFonts w:eastAsia="Arial"/>
          <w:color w:val="000000"/>
          <w:sz w:val="24"/>
          <w:szCs w:val="24"/>
        </w:rPr>
        <w:t xml:space="preserve"> </w:t>
      </w:r>
      <w:proofErr w:type="gramStart"/>
      <w:r w:rsidRPr="008E357C">
        <w:rPr>
          <w:rFonts w:eastAsia="Arial"/>
          <w:color w:val="000000"/>
          <w:sz w:val="24"/>
          <w:szCs w:val="24"/>
        </w:rPr>
        <w:t>их</w:t>
      </w:r>
      <w:proofErr w:type="gramEnd"/>
      <w:r w:rsidRPr="008E357C">
        <w:rPr>
          <w:rFonts w:eastAsia="Arial"/>
          <w:color w:val="000000"/>
          <w:sz w:val="24"/>
          <w:szCs w:val="24"/>
        </w:rPr>
        <w:t xml:space="preserve"> </w:t>
      </w:r>
      <w:proofErr w:type="gramStart"/>
      <w:r w:rsidRPr="008E357C">
        <w:rPr>
          <w:rFonts w:eastAsia="Arial"/>
          <w:color w:val="000000"/>
          <w:sz w:val="24"/>
          <w:szCs w:val="24"/>
        </w:rPr>
        <w:t>обязательствах</w:t>
      </w:r>
      <w:proofErr w:type="gramEnd"/>
      <w:r w:rsidRPr="008E357C">
        <w:rPr>
          <w:rFonts w:eastAsia="Arial"/>
          <w:color w:val="000000"/>
          <w:sz w:val="24"/>
          <w:szCs w:val="24"/>
        </w:rPr>
        <w:t xml:space="preserve"> имущественного характера, а также сведений о доходах супруги (супруга) и несоверш</w:t>
      </w:r>
      <w:r w:rsidR="00036869">
        <w:rPr>
          <w:rFonts w:eastAsia="Arial"/>
          <w:color w:val="000000"/>
          <w:sz w:val="24"/>
          <w:szCs w:val="24"/>
        </w:rPr>
        <w:t xml:space="preserve">еннолетних детей, об имуществе </w:t>
      </w:r>
      <w:r w:rsidRPr="008E357C">
        <w:rPr>
          <w:rFonts w:eastAsia="Arial"/>
          <w:color w:val="000000"/>
          <w:sz w:val="24"/>
          <w:szCs w:val="24"/>
        </w:rPr>
        <w:t>и об их обязательствах имущественного характера (далее - сведения о доходах, об имуществе и обязательствах имущественного характера).</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3" w:name="sub_10012"/>
      <w:proofErr w:type="gramStart"/>
      <w:r w:rsidRPr="008E357C">
        <w:rPr>
          <w:rFonts w:eastAsia="Arial"/>
          <w:color w:val="000000"/>
          <w:sz w:val="24"/>
          <w:szCs w:val="24"/>
        </w:rPr>
        <w:t>Сведения о счетах (вкладах) и наличных денежных средствах в иностранных банках, расположенных за пределами территории Российской Федерации, о государственных ценных бумагах иностранных государств, облигациях и акциях иных иностранных эмитентов, о недвижимом имуществе, находящемся за пределами территории Российской Федерации, об обязательствах имущественного характера за пределами территории Российской Федерации отражаются в соответствующих разделах справки о доходах, расходах, об имуществе и обязательствах имущественного</w:t>
      </w:r>
      <w:proofErr w:type="gramEnd"/>
      <w:r w:rsidRPr="008E357C">
        <w:rPr>
          <w:rFonts w:eastAsia="Arial"/>
          <w:color w:val="000000"/>
          <w:sz w:val="24"/>
          <w:szCs w:val="24"/>
        </w:rPr>
        <w:t xml:space="preserve"> характера, </w:t>
      </w:r>
      <w:proofErr w:type="gramStart"/>
      <w:r w:rsidRPr="008E357C">
        <w:rPr>
          <w:rFonts w:eastAsia="Arial"/>
          <w:color w:val="000000"/>
          <w:sz w:val="24"/>
          <w:szCs w:val="24"/>
        </w:rPr>
        <w:t>форма</w:t>
      </w:r>
      <w:proofErr w:type="gramEnd"/>
      <w:r w:rsidRPr="008E357C">
        <w:rPr>
          <w:rFonts w:eastAsia="Arial"/>
          <w:color w:val="000000"/>
          <w:sz w:val="24"/>
          <w:szCs w:val="24"/>
        </w:rPr>
        <w:t xml:space="preserve"> которой утверждена Президентом Российской Федерации.</w:t>
      </w:r>
      <w:bookmarkEnd w:id="3"/>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r w:rsidRPr="008E357C">
        <w:rPr>
          <w:rFonts w:eastAsia="Arial"/>
          <w:color w:val="000000"/>
          <w:sz w:val="24"/>
          <w:szCs w:val="24"/>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8E357C" w:rsidRDefault="00036869" w:rsidP="008E357C">
      <w:pPr>
        <w:widowControl/>
        <w:shd w:val="clear" w:color="auto" w:fill="FFFFFF"/>
        <w:autoSpaceDE/>
        <w:autoSpaceDN/>
        <w:adjustRightInd/>
        <w:ind w:firstLine="709"/>
        <w:jc w:val="both"/>
        <w:rPr>
          <w:rFonts w:eastAsia="Arial"/>
          <w:color w:val="000000"/>
          <w:sz w:val="24"/>
          <w:szCs w:val="24"/>
        </w:rPr>
      </w:pPr>
      <w:r>
        <w:rPr>
          <w:rFonts w:eastAsia="Arial"/>
          <w:color w:val="000000"/>
          <w:sz w:val="24"/>
          <w:szCs w:val="24"/>
        </w:rPr>
        <w:t xml:space="preserve">1) на граждан, </w:t>
      </w:r>
      <w:r w:rsidRPr="00036869">
        <w:rPr>
          <w:rFonts w:eastAsia="Arial"/>
          <w:color w:val="000000"/>
          <w:sz w:val="24"/>
          <w:szCs w:val="24"/>
        </w:rPr>
        <w:t>претендующи</w:t>
      </w:r>
      <w:r>
        <w:rPr>
          <w:rFonts w:eastAsia="Arial"/>
          <w:color w:val="000000"/>
          <w:sz w:val="24"/>
          <w:szCs w:val="24"/>
        </w:rPr>
        <w:t>х</w:t>
      </w:r>
      <w:r w:rsidRPr="00036869">
        <w:rPr>
          <w:rFonts w:eastAsia="Arial"/>
          <w:color w:val="000000"/>
          <w:sz w:val="24"/>
          <w:szCs w:val="24"/>
        </w:rPr>
        <w:t xml:space="preserve"> на замещение должностей муниципальной службы, включенных в перечни, установленные нормативными правовыми актами Российской Федерации, и должности главы местной администрации по контракту;</w:t>
      </w:r>
    </w:p>
    <w:p w:rsidR="00145FB0" w:rsidRPr="008E357C" w:rsidRDefault="00744382" w:rsidP="008E357C">
      <w:pPr>
        <w:widowControl/>
        <w:shd w:val="clear" w:color="auto" w:fill="FFFFFF"/>
        <w:autoSpaceDE/>
        <w:autoSpaceDN/>
        <w:adjustRightInd/>
        <w:ind w:firstLine="709"/>
        <w:jc w:val="both"/>
        <w:rPr>
          <w:rFonts w:eastAsia="Arial"/>
          <w:color w:val="000000"/>
          <w:sz w:val="24"/>
          <w:szCs w:val="24"/>
        </w:rPr>
      </w:pPr>
      <w:r>
        <w:rPr>
          <w:rFonts w:eastAsia="Arial"/>
          <w:color w:val="000000"/>
          <w:sz w:val="24"/>
          <w:szCs w:val="24"/>
        </w:rPr>
        <w:t>2) </w:t>
      </w:r>
      <w:r w:rsidR="00145FB0">
        <w:rPr>
          <w:rFonts w:eastAsia="Arial"/>
          <w:color w:val="000000"/>
          <w:sz w:val="24"/>
          <w:szCs w:val="24"/>
        </w:rPr>
        <w:t xml:space="preserve">на граждан, претендующих на замещение должностей руководителей муниципальных учреждений; </w:t>
      </w:r>
    </w:p>
    <w:p w:rsidR="008E357C" w:rsidRDefault="00145FB0" w:rsidP="00036869">
      <w:pPr>
        <w:widowControl/>
        <w:shd w:val="clear" w:color="auto" w:fill="FFFFFF"/>
        <w:autoSpaceDE/>
        <w:autoSpaceDN/>
        <w:adjustRightInd/>
        <w:ind w:firstLine="709"/>
        <w:jc w:val="both"/>
        <w:rPr>
          <w:rFonts w:eastAsia="Arial"/>
          <w:color w:val="000000"/>
          <w:sz w:val="24"/>
          <w:szCs w:val="24"/>
        </w:rPr>
      </w:pPr>
      <w:r>
        <w:rPr>
          <w:rFonts w:eastAsia="Arial"/>
          <w:color w:val="000000"/>
          <w:sz w:val="24"/>
          <w:szCs w:val="24"/>
        </w:rPr>
        <w:t>3</w:t>
      </w:r>
      <w:r w:rsidR="00036869">
        <w:rPr>
          <w:rFonts w:eastAsia="Arial"/>
          <w:color w:val="000000"/>
          <w:sz w:val="24"/>
          <w:szCs w:val="24"/>
        </w:rPr>
        <w:t xml:space="preserve">) на </w:t>
      </w:r>
      <w:r w:rsidR="00036869" w:rsidRPr="00036869">
        <w:rPr>
          <w:rFonts w:eastAsia="Arial"/>
          <w:color w:val="000000"/>
          <w:sz w:val="24"/>
          <w:szCs w:val="24"/>
        </w:rPr>
        <w:t>муниципальны</w:t>
      </w:r>
      <w:r w:rsidR="00036869">
        <w:rPr>
          <w:rFonts w:eastAsia="Arial"/>
          <w:color w:val="000000"/>
          <w:sz w:val="24"/>
          <w:szCs w:val="24"/>
        </w:rPr>
        <w:t>х</w:t>
      </w:r>
      <w:r w:rsidR="00036869" w:rsidRPr="00036869">
        <w:rPr>
          <w:rFonts w:eastAsia="Arial"/>
          <w:color w:val="000000"/>
          <w:sz w:val="24"/>
          <w:szCs w:val="24"/>
        </w:rPr>
        <w:t xml:space="preserve"> служащи</w:t>
      </w:r>
      <w:r w:rsidR="00036869">
        <w:rPr>
          <w:rFonts w:eastAsia="Arial"/>
          <w:color w:val="000000"/>
          <w:sz w:val="24"/>
          <w:szCs w:val="24"/>
        </w:rPr>
        <w:t>х</w:t>
      </w:r>
      <w:r w:rsidR="00036869" w:rsidRPr="00036869">
        <w:rPr>
          <w:rFonts w:eastAsia="Arial"/>
          <w:color w:val="000000"/>
          <w:sz w:val="24"/>
          <w:szCs w:val="24"/>
        </w:rPr>
        <w:t>, претендующи</w:t>
      </w:r>
      <w:r w:rsidR="00036869">
        <w:rPr>
          <w:rFonts w:eastAsia="Arial"/>
          <w:color w:val="000000"/>
          <w:sz w:val="24"/>
          <w:szCs w:val="24"/>
        </w:rPr>
        <w:t>х</w:t>
      </w:r>
      <w:r w:rsidR="00036869" w:rsidRPr="00036869">
        <w:rPr>
          <w:rFonts w:eastAsia="Arial"/>
          <w:color w:val="000000"/>
          <w:sz w:val="24"/>
          <w:szCs w:val="24"/>
        </w:rPr>
        <w:t xml:space="preserve"> на замещение должностей муниципальной службы, включенных в перечни, установленные нормативными правовыми актами Российской Ф</w:t>
      </w:r>
      <w:r w:rsidR="00036869">
        <w:rPr>
          <w:rFonts w:eastAsia="Arial"/>
          <w:color w:val="000000"/>
          <w:sz w:val="24"/>
          <w:szCs w:val="24"/>
        </w:rPr>
        <w:t>едерации;</w:t>
      </w:r>
    </w:p>
    <w:p w:rsidR="00036869" w:rsidRPr="008E357C" w:rsidRDefault="00145FB0" w:rsidP="00036869">
      <w:pPr>
        <w:widowControl/>
        <w:shd w:val="clear" w:color="auto" w:fill="FFFFFF"/>
        <w:autoSpaceDE/>
        <w:autoSpaceDN/>
        <w:adjustRightInd/>
        <w:ind w:firstLine="709"/>
        <w:jc w:val="both"/>
        <w:rPr>
          <w:rFonts w:eastAsia="Arial"/>
          <w:color w:val="000000"/>
          <w:sz w:val="24"/>
          <w:szCs w:val="24"/>
        </w:rPr>
      </w:pPr>
      <w:proofErr w:type="gramStart"/>
      <w:r>
        <w:rPr>
          <w:rFonts w:eastAsia="Arial"/>
          <w:color w:val="000000"/>
          <w:sz w:val="24"/>
          <w:szCs w:val="24"/>
        </w:rPr>
        <w:t>4) на лиц,</w:t>
      </w:r>
      <w:r w:rsidR="00036869">
        <w:rPr>
          <w:rFonts w:eastAsia="Arial"/>
          <w:color w:val="000000"/>
          <w:sz w:val="24"/>
          <w:szCs w:val="24"/>
        </w:rPr>
        <w:t xml:space="preserve"> замещающи</w:t>
      </w:r>
      <w:r>
        <w:rPr>
          <w:rFonts w:eastAsia="Arial"/>
          <w:color w:val="000000"/>
          <w:sz w:val="24"/>
          <w:szCs w:val="24"/>
        </w:rPr>
        <w:t>х</w:t>
      </w:r>
      <w:r w:rsidR="00036869">
        <w:rPr>
          <w:rFonts w:eastAsia="Arial"/>
          <w:color w:val="000000"/>
          <w:sz w:val="24"/>
          <w:szCs w:val="24"/>
        </w:rPr>
        <w:t xml:space="preserve"> должности муниципальной службы, </w:t>
      </w:r>
      <w:r w:rsidR="00036869" w:rsidRPr="00036869">
        <w:rPr>
          <w:rFonts w:eastAsia="Arial"/>
          <w:color w:val="000000"/>
          <w:sz w:val="24"/>
          <w:szCs w:val="24"/>
        </w:rPr>
        <w:t>включенны</w:t>
      </w:r>
      <w:r w:rsidR="00036869">
        <w:rPr>
          <w:rFonts w:eastAsia="Arial"/>
          <w:color w:val="000000"/>
          <w:sz w:val="24"/>
          <w:szCs w:val="24"/>
        </w:rPr>
        <w:t>е</w:t>
      </w:r>
      <w:r w:rsidR="00036869" w:rsidRPr="00036869">
        <w:rPr>
          <w:rFonts w:eastAsia="Arial"/>
          <w:color w:val="000000"/>
          <w:sz w:val="24"/>
          <w:szCs w:val="24"/>
        </w:rPr>
        <w:t xml:space="preserve"> в перечни, установленные нормативными правовыми актами Российской Федерации, и должности главы местной администрации по контракту</w:t>
      </w:r>
      <w:r w:rsidR="00036869">
        <w:rPr>
          <w:rFonts w:eastAsia="Arial"/>
          <w:color w:val="000000"/>
          <w:sz w:val="24"/>
          <w:szCs w:val="24"/>
        </w:rPr>
        <w:t xml:space="preserve"> </w:t>
      </w:r>
      <w:r w:rsidR="00A3548C" w:rsidRPr="00A3548C">
        <w:rPr>
          <w:rFonts w:eastAsia="Arial"/>
          <w:color w:val="000000"/>
          <w:sz w:val="24"/>
          <w:szCs w:val="24"/>
        </w:rPr>
        <w:t xml:space="preserve">в случае возникновения оснований для представления сведений о расходах в соответствии с Федеральным законом от 3 декабря </w:t>
      </w:r>
      <w:r w:rsidR="00A3548C" w:rsidRPr="00A3548C">
        <w:rPr>
          <w:rFonts w:eastAsia="Arial"/>
          <w:color w:val="000000"/>
          <w:sz w:val="24"/>
          <w:szCs w:val="24"/>
        </w:rPr>
        <w:lastRenderedPageBreak/>
        <w:t xml:space="preserve">2012 года N 230-ФЗ </w:t>
      </w:r>
      <w:r w:rsidR="00A3548C">
        <w:rPr>
          <w:rFonts w:eastAsia="Arial"/>
          <w:color w:val="000000"/>
          <w:sz w:val="24"/>
          <w:szCs w:val="24"/>
        </w:rPr>
        <w:t>«</w:t>
      </w:r>
      <w:r w:rsidR="00A3548C" w:rsidRPr="00A3548C">
        <w:rPr>
          <w:rFonts w:eastAsia="Arial"/>
          <w:color w:val="000000"/>
          <w:sz w:val="24"/>
          <w:szCs w:val="24"/>
        </w:rPr>
        <w:t>О контроле за соответствием расходов лиц, замещающих государственные должности, и иных лиц их доходам</w:t>
      </w:r>
      <w:r w:rsidR="00A3548C">
        <w:rPr>
          <w:rFonts w:eastAsia="Arial"/>
          <w:color w:val="000000"/>
          <w:sz w:val="24"/>
          <w:szCs w:val="24"/>
        </w:rPr>
        <w:t>».</w:t>
      </w:r>
      <w:proofErr w:type="gramEnd"/>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r w:rsidRPr="008E357C">
        <w:rPr>
          <w:rFonts w:eastAsia="Arial"/>
          <w:color w:val="000000"/>
          <w:sz w:val="24"/>
          <w:szCs w:val="24"/>
        </w:rP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4" w:name="sub_1031"/>
      <w:proofErr w:type="gramStart"/>
      <w:r w:rsidRPr="008E357C">
        <w:rPr>
          <w:rFonts w:eastAsia="Arial"/>
          <w:color w:val="000000"/>
          <w:sz w:val="24"/>
          <w:szCs w:val="24"/>
        </w:rPr>
        <w:t xml:space="preserve">1) </w:t>
      </w:r>
      <w:r w:rsidR="00A3548C" w:rsidRPr="00A3548C">
        <w:rPr>
          <w:rFonts w:eastAsia="Arial"/>
          <w:color w:val="000000"/>
          <w:sz w:val="24"/>
          <w:szCs w:val="24"/>
        </w:rPr>
        <w:t>граждан</w:t>
      </w:r>
      <w:r w:rsidR="00A3548C">
        <w:rPr>
          <w:rFonts w:eastAsia="Arial"/>
          <w:color w:val="000000"/>
          <w:sz w:val="24"/>
          <w:szCs w:val="24"/>
        </w:rPr>
        <w:t>ами</w:t>
      </w:r>
      <w:r w:rsidR="00A3548C" w:rsidRPr="00A3548C">
        <w:rPr>
          <w:rFonts w:eastAsia="Arial"/>
          <w:color w:val="000000"/>
          <w:sz w:val="24"/>
          <w:szCs w:val="24"/>
        </w:rPr>
        <w:t>, претендующи</w:t>
      </w:r>
      <w:r w:rsidR="00A3548C">
        <w:rPr>
          <w:rFonts w:eastAsia="Arial"/>
          <w:color w:val="000000"/>
          <w:sz w:val="24"/>
          <w:szCs w:val="24"/>
        </w:rPr>
        <w:t>ми</w:t>
      </w:r>
      <w:r w:rsidR="00A3548C" w:rsidRPr="00A3548C">
        <w:rPr>
          <w:rFonts w:eastAsia="Arial"/>
          <w:color w:val="000000"/>
          <w:sz w:val="24"/>
          <w:szCs w:val="24"/>
        </w:rPr>
        <w:t xml:space="preserve"> на замещение должностей муниципальной службы, включенных в перечни, установленные нормативными правовыми актами Российской Федерации, и должности главы местной администрации по контракту</w:t>
      </w:r>
      <w:r w:rsidR="00145FB0">
        <w:rPr>
          <w:rFonts w:eastAsia="Arial"/>
          <w:color w:val="000000"/>
          <w:sz w:val="24"/>
          <w:szCs w:val="24"/>
        </w:rPr>
        <w:t xml:space="preserve">, а также гражданами, претендующими на замещение должностей руководителей муниципальных учреждений </w:t>
      </w:r>
      <w:r w:rsidR="00A3548C">
        <w:rPr>
          <w:rFonts w:eastAsia="Arial"/>
          <w:color w:val="000000"/>
          <w:sz w:val="24"/>
          <w:szCs w:val="24"/>
        </w:rPr>
        <w:t xml:space="preserve">– </w:t>
      </w:r>
      <w:r w:rsidRPr="008E357C">
        <w:rPr>
          <w:rFonts w:eastAsia="Arial"/>
          <w:color w:val="000000"/>
          <w:sz w:val="24"/>
          <w:szCs w:val="24"/>
        </w:rPr>
        <w:t>при поступлении на муниципальную службу;</w:t>
      </w:r>
      <w:bookmarkEnd w:id="4"/>
      <w:proofErr w:type="gramEnd"/>
    </w:p>
    <w:p w:rsidR="008E357C" w:rsidRPr="008E357C" w:rsidRDefault="00A3548C" w:rsidP="008E357C">
      <w:pPr>
        <w:widowControl/>
        <w:shd w:val="clear" w:color="auto" w:fill="FFFFFF"/>
        <w:autoSpaceDE/>
        <w:autoSpaceDN/>
        <w:adjustRightInd/>
        <w:ind w:firstLine="709"/>
        <w:jc w:val="both"/>
        <w:rPr>
          <w:rFonts w:eastAsia="Arial"/>
          <w:color w:val="000000"/>
          <w:sz w:val="24"/>
          <w:szCs w:val="24"/>
        </w:rPr>
      </w:pPr>
      <w:bookmarkStart w:id="5" w:name="sub_10311"/>
      <w:r>
        <w:rPr>
          <w:rFonts w:eastAsia="Arial"/>
          <w:color w:val="000000"/>
          <w:sz w:val="24"/>
          <w:szCs w:val="24"/>
        </w:rPr>
        <w:t>2</w:t>
      </w:r>
      <w:r w:rsidR="008E357C" w:rsidRPr="008E357C">
        <w:rPr>
          <w:rFonts w:eastAsia="Arial"/>
          <w:color w:val="000000"/>
          <w:sz w:val="24"/>
          <w:szCs w:val="24"/>
        </w:rPr>
        <w:t>)</w:t>
      </w:r>
      <w:bookmarkEnd w:id="5"/>
      <w:r>
        <w:rPr>
          <w:rFonts w:eastAsia="Arial"/>
          <w:color w:val="000000"/>
          <w:sz w:val="24"/>
          <w:szCs w:val="24"/>
        </w:rPr>
        <w:t> </w:t>
      </w:r>
      <w:r w:rsidRPr="00A3548C">
        <w:rPr>
          <w:rFonts w:eastAsia="Arial"/>
          <w:color w:val="000000"/>
          <w:sz w:val="24"/>
          <w:szCs w:val="24"/>
        </w:rPr>
        <w:t>муниципальны</w:t>
      </w:r>
      <w:r>
        <w:rPr>
          <w:rFonts w:eastAsia="Arial"/>
          <w:color w:val="000000"/>
          <w:sz w:val="24"/>
          <w:szCs w:val="24"/>
        </w:rPr>
        <w:t>ми</w:t>
      </w:r>
      <w:r w:rsidRPr="00A3548C">
        <w:rPr>
          <w:rFonts w:eastAsia="Arial"/>
          <w:color w:val="000000"/>
          <w:sz w:val="24"/>
          <w:szCs w:val="24"/>
        </w:rPr>
        <w:t xml:space="preserve"> служащи</w:t>
      </w:r>
      <w:r>
        <w:rPr>
          <w:rFonts w:eastAsia="Arial"/>
          <w:color w:val="000000"/>
          <w:sz w:val="24"/>
          <w:szCs w:val="24"/>
        </w:rPr>
        <w:t>ми</w:t>
      </w:r>
      <w:r w:rsidRPr="00A3548C">
        <w:rPr>
          <w:rFonts w:eastAsia="Arial"/>
          <w:color w:val="000000"/>
          <w:sz w:val="24"/>
          <w:szCs w:val="24"/>
        </w:rPr>
        <w:t>, претендующи</w:t>
      </w:r>
      <w:r>
        <w:rPr>
          <w:rFonts w:eastAsia="Arial"/>
          <w:color w:val="000000"/>
          <w:sz w:val="24"/>
          <w:szCs w:val="24"/>
        </w:rPr>
        <w:t>ми</w:t>
      </w:r>
      <w:r w:rsidRPr="00A3548C">
        <w:rPr>
          <w:rFonts w:eastAsia="Arial"/>
          <w:color w:val="000000"/>
          <w:sz w:val="24"/>
          <w:szCs w:val="24"/>
        </w:rPr>
        <w:t xml:space="preserve"> на замещение должностей муниципальной службы, включенных в перечни, установленные нормативными правов</w:t>
      </w:r>
      <w:r>
        <w:rPr>
          <w:rFonts w:eastAsia="Arial"/>
          <w:color w:val="000000"/>
          <w:sz w:val="24"/>
          <w:szCs w:val="24"/>
        </w:rPr>
        <w:t>ыми актами Российской Федерации – при переводе на службу в другой государственный или муниципальный</w:t>
      </w:r>
      <w:r w:rsidR="00CE6E01">
        <w:rPr>
          <w:rFonts w:eastAsia="Arial"/>
          <w:color w:val="000000"/>
          <w:sz w:val="24"/>
          <w:szCs w:val="24"/>
        </w:rPr>
        <w:t xml:space="preserve"> орган</w:t>
      </w:r>
      <w:r>
        <w:rPr>
          <w:rFonts w:eastAsia="Arial"/>
          <w:color w:val="000000"/>
          <w:sz w:val="24"/>
          <w:szCs w:val="24"/>
        </w:rPr>
        <w:t>;</w:t>
      </w:r>
    </w:p>
    <w:p w:rsidR="008E357C" w:rsidRPr="008E357C" w:rsidRDefault="00A3548C" w:rsidP="008E357C">
      <w:pPr>
        <w:widowControl/>
        <w:shd w:val="clear" w:color="auto" w:fill="FFFFFF"/>
        <w:autoSpaceDE/>
        <w:autoSpaceDN/>
        <w:adjustRightInd/>
        <w:ind w:firstLine="709"/>
        <w:jc w:val="both"/>
        <w:rPr>
          <w:rFonts w:eastAsia="Arial"/>
          <w:color w:val="000000"/>
          <w:sz w:val="24"/>
          <w:szCs w:val="24"/>
        </w:rPr>
      </w:pPr>
      <w:bookmarkStart w:id="6" w:name="sub_1032"/>
      <w:proofErr w:type="gramStart"/>
      <w:r>
        <w:rPr>
          <w:rFonts w:eastAsia="Arial"/>
          <w:color w:val="000000"/>
          <w:sz w:val="24"/>
          <w:szCs w:val="24"/>
        </w:rPr>
        <w:t>3</w:t>
      </w:r>
      <w:r w:rsidR="008E357C" w:rsidRPr="008E357C">
        <w:rPr>
          <w:rFonts w:eastAsia="Arial"/>
          <w:color w:val="000000"/>
          <w:sz w:val="24"/>
          <w:szCs w:val="24"/>
        </w:rPr>
        <w:t xml:space="preserve">) </w:t>
      </w:r>
      <w:bookmarkEnd w:id="6"/>
      <w:r w:rsidRPr="00A3548C">
        <w:rPr>
          <w:rFonts w:eastAsia="Arial"/>
          <w:color w:val="000000"/>
          <w:sz w:val="24"/>
          <w:szCs w:val="24"/>
        </w:rPr>
        <w:t>лица</w:t>
      </w:r>
      <w:r>
        <w:rPr>
          <w:rFonts w:eastAsia="Arial"/>
          <w:color w:val="000000"/>
          <w:sz w:val="24"/>
          <w:szCs w:val="24"/>
        </w:rPr>
        <w:t>ми,</w:t>
      </w:r>
      <w:r w:rsidRPr="00A3548C">
        <w:rPr>
          <w:rFonts w:eastAsia="Arial"/>
          <w:color w:val="000000"/>
          <w:sz w:val="24"/>
          <w:szCs w:val="24"/>
        </w:rPr>
        <w:t xml:space="preserve"> замещающи</w:t>
      </w:r>
      <w:r>
        <w:rPr>
          <w:rFonts w:eastAsia="Arial"/>
          <w:color w:val="000000"/>
          <w:sz w:val="24"/>
          <w:szCs w:val="24"/>
        </w:rPr>
        <w:t>ми</w:t>
      </w:r>
      <w:r w:rsidRPr="00A3548C">
        <w:rPr>
          <w:rFonts w:eastAsia="Arial"/>
          <w:color w:val="000000"/>
          <w:sz w:val="24"/>
          <w:szCs w:val="24"/>
        </w:rPr>
        <w:t xml:space="preserve"> должности муниципальной службы, включенные в перечни, установленные нормативными правовыми актами Российской Федерации, и должности главы местной администрации по контракту в случае возникновения оснований для представления сведений о расходах в соответствии с Федеральным законом от 3 декабря 2012 года N 230-ФЗ «О контроле за соответствием расходов лиц, замещающих государственные должности, и иных л</w:t>
      </w:r>
      <w:r>
        <w:rPr>
          <w:rFonts w:eastAsia="Arial"/>
          <w:color w:val="000000"/>
          <w:sz w:val="24"/>
          <w:szCs w:val="24"/>
        </w:rPr>
        <w:t xml:space="preserve">иц их доходам» - </w:t>
      </w:r>
      <w:r w:rsidRPr="00A3548C">
        <w:rPr>
          <w:rFonts w:eastAsia="Arial"/>
          <w:color w:val="000000"/>
          <w:sz w:val="24"/>
          <w:szCs w:val="24"/>
        </w:rPr>
        <w:t>не позднее 30</w:t>
      </w:r>
      <w:proofErr w:type="gramEnd"/>
      <w:r w:rsidRPr="00A3548C">
        <w:rPr>
          <w:rFonts w:eastAsia="Arial"/>
          <w:color w:val="000000"/>
          <w:sz w:val="24"/>
          <w:szCs w:val="24"/>
        </w:rPr>
        <w:t xml:space="preserve"> апреля года, следующего за годом, в котором возникли такие основания.</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7" w:name="sub_104"/>
      <w:r w:rsidRPr="008E357C">
        <w:rPr>
          <w:rFonts w:eastAsia="Arial"/>
          <w:color w:val="000000"/>
          <w:sz w:val="24"/>
          <w:szCs w:val="24"/>
        </w:rPr>
        <w:t>4. Гражданин при назначении на должность муниципальной службы представляет:</w:t>
      </w:r>
      <w:bookmarkEnd w:id="7"/>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proofErr w:type="gramStart"/>
      <w:r w:rsidRPr="008E357C">
        <w:rPr>
          <w:rFonts w:eastAsia="Arial"/>
          <w:color w:val="000000"/>
          <w:sz w:val="24"/>
          <w:szCs w:val="24"/>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8E357C">
        <w:rPr>
          <w:rFonts w:eastAsia="Arial"/>
          <w:color w:val="000000"/>
          <w:sz w:val="24"/>
          <w:szCs w:val="24"/>
        </w:rPr>
        <w:t xml:space="preserve"> подачи документов для замещения должности муниципальной службы (на отчетную дату);</w:t>
      </w:r>
    </w:p>
    <w:p w:rsidR="008E357C" w:rsidRPr="008E357C" w:rsidRDefault="008E357C" w:rsidP="008E357C">
      <w:pPr>
        <w:widowControl/>
        <w:shd w:val="clear" w:color="auto" w:fill="FFFFFF"/>
        <w:autoSpaceDE/>
        <w:autoSpaceDN/>
        <w:adjustRightInd/>
        <w:ind w:firstLine="709"/>
        <w:jc w:val="both"/>
        <w:rPr>
          <w:rFonts w:eastAsia="Arial"/>
          <w:sz w:val="24"/>
          <w:szCs w:val="24"/>
        </w:rPr>
      </w:pPr>
      <w:proofErr w:type="gramStart"/>
      <w:r w:rsidRPr="008E357C">
        <w:rPr>
          <w:rFonts w:eastAsia="Arial"/>
          <w:color w:val="000000"/>
          <w:sz w:val="24"/>
          <w:szCs w:val="24"/>
        </w:rPr>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w:t>
      </w:r>
      <w:r w:rsidRPr="008E357C">
        <w:rPr>
          <w:rFonts w:eastAsia="Arial"/>
          <w:sz w:val="24"/>
          <w:szCs w:val="24"/>
        </w:rPr>
        <w:t>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sidRPr="008E357C">
        <w:rPr>
          <w:rFonts w:eastAsia="Arial"/>
          <w:sz w:val="24"/>
          <w:szCs w:val="24"/>
        </w:rPr>
        <w:t xml:space="preserve"> для замещения должности муниципальной службы (на отчетную дату).</w:t>
      </w:r>
    </w:p>
    <w:p w:rsidR="008E357C" w:rsidRPr="008E357C" w:rsidRDefault="008E357C" w:rsidP="008E357C">
      <w:pPr>
        <w:widowControl/>
        <w:shd w:val="clear" w:color="auto" w:fill="FFFFFF"/>
        <w:autoSpaceDE/>
        <w:autoSpaceDN/>
        <w:adjustRightInd/>
        <w:ind w:firstLine="709"/>
        <w:jc w:val="both"/>
        <w:rPr>
          <w:rFonts w:eastAsia="Arial"/>
          <w:sz w:val="24"/>
          <w:szCs w:val="24"/>
        </w:rPr>
      </w:pPr>
      <w:r w:rsidRPr="008E357C">
        <w:rPr>
          <w:rFonts w:eastAsia="Arial"/>
          <w:sz w:val="24"/>
          <w:szCs w:val="24"/>
        </w:rPr>
        <w:t xml:space="preserve">4.1. Кандидат на должность, предусмотренную перечнем, представляет сведения </w:t>
      </w:r>
      <w:r w:rsidR="00FA5865" w:rsidRPr="00CE6E01">
        <w:rPr>
          <w:rFonts w:eastAsia="Arial"/>
          <w:sz w:val="24"/>
          <w:szCs w:val="24"/>
        </w:rPr>
        <w:br/>
      </w:r>
      <w:r w:rsidRPr="008E357C">
        <w:rPr>
          <w:rFonts w:eastAsia="Arial"/>
          <w:sz w:val="24"/>
          <w:szCs w:val="24"/>
        </w:rPr>
        <w:t xml:space="preserve">о доходах, об имуществе и обязательствах имущественного характера в соответствии </w:t>
      </w:r>
      <w:r w:rsidR="00145FB0">
        <w:rPr>
          <w:rFonts w:eastAsia="Arial"/>
          <w:sz w:val="24"/>
          <w:szCs w:val="24"/>
        </w:rPr>
        <w:br/>
      </w:r>
      <w:r w:rsidRPr="008E357C">
        <w:rPr>
          <w:rFonts w:eastAsia="Arial"/>
          <w:sz w:val="24"/>
          <w:szCs w:val="24"/>
        </w:rPr>
        <w:t xml:space="preserve">с </w:t>
      </w:r>
      <w:r w:rsidRPr="00CE6E01">
        <w:rPr>
          <w:rFonts w:eastAsia="Arial"/>
          <w:sz w:val="24"/>
          <w:szCs w:val="24"/>
        </w:rPr>
        <w:t>пунктом 4</w:t>
      </w:r>
      <w:r w:rsidRPr="008E357C">
        <w:rPr>
          <w:rFonts w:eastAsia="Arial"/>
          <w:sz w:val="24"/>
          <w:szCs w:val="24"/>
        </w:rPr>
        <w:t xml:space="preserve"> настоящего Положения.</w:t>
      </w:r>
    </w:p>
    <w:p w:rsidR="008E357C" w:rsidRPr="008E357C" w:rsidRDefault="008E357C" w:rsidP="008E357C">
      <w:pPr>
        <w:widowControl/>
        <w:shd w:val="clear" w:color="auto" w:fill="FFFFFF"/>
        <w:autoSpaceDE/>
        <w:autoSpaceDN/>
        <w:adjustRightInd/>
        <w:ind w:firstLine="709"/>
        <w:jc w:val="both"/>
        <w:rPr>
          <w:rFonts w:eastAsia="Arial"/>
          <w:sz w:val="24"/>
          <w:szCs w:val="24"/>
        </w:rPr>
      </w:pPr>
      <w:bookmarkStart w:id="8" w:name="sub_105"/>
      <w:r w:rsidRPr="008E357C">
        <w:rPr>
          <w:rFonts w:eastAsia="Arial"/>
          <w:sz w:val="24"/>
          <w:szCs w:val="24"/>
        </w:rPr>
        <w:t xml:space="preserve">5. Муниципальный  служащий </w:t>
      </w:r>
      <w:r w:rsidR="00CE6E01" w:rsidRPr="00CE6E01">
        <w:rPr>
          <w:rFonts w:eastAsia="Arial"/>
          <w:sz w:val="24"/>
          <w:szCs w:val="24"/>
        </w:rPr>
        <w:t xml:space="preserve">в случаях, предусмотренных подпунктами </w:t>
      </w:r>
      <w:r w:rsidR="00145FB0">
        <w:rPr>
          <w:rFonts w:eastAsia="Arial"/>
          <w:sz w:val="24"/>
          <w:szCs w:val="24"/>
        </w:rPr>
        <w:t>3, 4</w:t>
      </w:r>
      <w:r w:rsidR="00CE6E01" w:rsidRPr="00CE6E01">
        <w:rPr>
          <w:rFonts w:eastAsia="Arial"/>
          <w:sz w:val="24"/>
          <w:szCs w:val="24"/>
        </w:rPr>
        <w:t xml:space="preserve"> пункта 2 настоящего Положения</w:t>
      </w:r>
      <w:r w:rsidRPr="008E357C">
        <w:rPr>
          <w:rFonts w:eastAsia="Arial"/>
          <w:sz w:val="24"/>
          <w:szCs w:val="24"/>
        </w:rPr>
        <w:t>:</w:t>
      </w:r>
      <w:bookmarkEnd w:id="8"/>
    </w:p>
    <w:p w:rsidR="008E357C" w:rsidRPr="008E357C" w:rsidRDefault="008E357C" w:rsidP="008E357C">
      <w:pPr>
        <w:widowControl/>
        <w:shd w:val="clear" w:color="auto" w:fill="FFFFFF"/>
        <w:autoSpaceDE/>
        <w:autoSpaceDN/>
        <w:adjustRightInd/>
        <w:ind w:firstLine="709"/>
        <w:jc w:val="both"/>
        <w:rPr>
          <w:rFonts w:eastAsia="Arial"/>
          <w:sz w:val="24"/>
          <w:szCs w:val="24"/>
        </w:rPr>
      </w:pPr>
      <w:r w:rsidRPr="008E357C">
        <w:rPr>
          <w:rFonts w:eastAsia="Arial"/>
          <w:sz w:val="24"/>
          <w:szCs w:val="24"/>
        </w:rPr>
        <w:t>1)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8E357C" w:rsidRPr="008E357C" w:rsidRDefault="008E357C" w:rsidP="008E357C">
      <w:pPr>
        <w:widowControl/>
        <w:shd w:val="clear" w:color="auto" w:fill="FFFFFF"/>
        <w:autoSpaceDE/>
        <w:autoSpaceDN/>
        <w:adjustRightInd/>
        <w:ind w:firstLine="709"/>
        <w:jc w:val="both"/>
        <w:rPr>
          <w:rFonts w:eastAsia="Arial"/>
          <w:sz w:val="24"/>
          <w:szCs w:val="24"/>
        </w:rPr>
      </w:pPr>
      <w:proofErr w:type="gramStart"/>
      <w:r w:rsidRPr="008E357C">
        <w:rPr>
          <w:rFonts w:eastAsia="Arial"/>
          <w:sz w:val="24"/>
          <w:szCs w:val="24"/>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8E357C" w:rsidRPr="008E357C" w:rsidRDefault="008E357C" w:rsidP="008E357C">
      <w:pPr>
        <w:widowControl/>
        <w:shd w:val="clear" w:color="auto" w:fill="FFFFFF"/>
        <w:autoSpaceDE/>
        <w:autoSpaceDN/>
        <w:adjustRightInd/>
        <w:ind w:firstLine="709"/>
        <w:jc w:val="both"/>
        <w:rPr>
          <w:rFonts w:eastAsia="Arial"/>
          <w:sz w:val="24"/>
          <w:szCs w:val="24"/>
        </w:rPr>
      </w:pPr>
      <w:bookmarkStart w:id="9" w:name="sub_106"/>
      <w:r w:rsidRPr="008E357C">
        <w:rPr>
          <w:rFonts w:eastAsia="Arial"/>
          <w:sz w:val="24"/>
          <w:szCs w:val="24"/>
        </w:rPr>
        <w:lastRenderedPageBreak/>
        <w:t>6</w:t>
      </w:r>
      <w:bookmarkStart w:id="10" w:name="sub_107"/>
      <w:bookmarkEnd w:id="9"/>
      <w:r w:rsidRPr="008E357C">
        <w:rPr>
          <w:rFonts w:eastAsia="Arial"/>
          <w:sz w:val="24"/>
          <w:szCs w:val="24"/>
        </w:rPr>
        <w:t xml:space="preserve"> Сведения о доходах, об имуществе и обязательствах имущественного характера представляются в отдел по работе с персоналом Администрации Зубово – Полянского муниципального района (далее – орган местного самоуправления) в порядке, устанавливаемом Главой органа местного самоуправления.</w:t>
      </w:r>
      <w:bookmarkEnd w:id="10"/>
    </w:p>
    <w:p w:rsidR="008E357C" w:rsidRPr="008E357C" w:rsidRDefault="008E357C" w:rsidP="008E357C">
      <w:pPr>
        <w:widowControl/>
        <w:shd w:val="clear" w:color="auto" w:fill="FFFFFF"/>
        <w:autoSpaceDE/>
        <w:autoSpaceDN/>
        <w:adjustRightInd/>
        <w:ind w:firstLine="709"/>
        <w:jc w:val="both"/>
        <w:rPr>
          <w:rFonts w:eastAsia="Arial"/>
          <w:sz w:val="24"/>
          <w:szCs w:val="24"/>
        </w:rPr>
      </w:pPr>
      <w:bookmarkStart w:id="11" w:name="sub_1072"/>
      <w:proofErr w:type="gramStart"/>
      <w:r w:rsidRPr="008E357C">
        <w:rPr>
          <w:rFonts w:eastAsia="Arial"/>
          <w:sz w:val="24"/>
          <w:szCs w:val="24"/>
        </w:rPr>
        <w:t xml:space="preserve">Сведения о доходах, об имуществе и обязательствах имущественного характера, представляемые гражданами, претендующими на замещение должностей муниципальной службы, назначение на которые и освобождение от которых осуществляются Главой Администрации Зубово – Полянского муниципального района Республики Мордовия, и муниципальными служащими, замещающими указанные должности муниципальной  службы, направляются отделом по работе с персоналом Администрации Зубово – Полянского муниципального района </w:t>
      </w:r>
      <w:bookmarkEnd w:id="11"/>
      <w:r w:rsidRPr="008E357C">
        <w:rPr>
          <w:rFonts w:eastAsia="Arial"/>
          <w:sz w:val="24"/>
          <w:szCs w:val="24"/>
        </w:rPr>
        <w:t>Главе Администрации Зубово – Полянского муниципального района.</w:t>
      </w:r>
      <w:proofErr w:type="gramEnd"/>
    </w:p>
    <w:p w:rsidR="008E357C" w:rsidRPr="008E357C" w:rsidRDefault="008E357C" w:rsidP="008E357C">
      <w:pPr>
        <w:widowControl/>
        <w:shd w:val="clear" w:color="auto" w:fill="FFFFFF"/>
        <w:autoSpaceDE/>
        <w:autoSpaceDN/>
        <w:adjustRightInd/>
        <w:ind w:firstLine="709"/>
        <w:jc w:val="both"/>
        <w:rPr>
          <w:rFonts w:eastAsia="Arial"/>
          <w:sz w:val="24"/>
          <w:szCs w:val="24"/>
        </w:rPr>
      </w:pPr>
      <w:r w:rsidRPr="008E357C">
        <w:rPr>
          <w:rFonts w:eastAsia="Arial"/>
          <w:sz w:val="24"/>
          <w:szCs w:val="24"/>
        </w:rPr>
        <w:t>7. В случае</w:t>
      </w:r>
      <w:proofErr w:type="gramStart"/>
      <w:r w:rsidRPr="008E357C">
        <w:rPr>
          <w:rFonts w:eastAsia="Arial"/>
          <w:sz w:val="24"/>
          <w:szCs w:val="24"/>
        </w:rPr>
        <w:t>,</w:t>
      </w:r>
      <w:proofErr w:type="gramEnd"/>
      <w:r w:rsidRPr="008E357C">
        <w:rPr>
          <w:rFonts w:eastAsia="Arial"/>
          <w:sz w:val="24"/>
          <w:szCs w:val="24"/>
        </w:rPr>
        <w:t xml:space="preserve"> если гражданин или муниципальный служащий обнаружили, что в представленных ими в отдел по работе с персоналом Администрации Зубово – Полянского муниципального района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8E357C" w:rsidRPr="008E357C" w:rsidRDefault="008E357C" w:rsidP="008E357C">
      <w:pPr>
        <w:widowControl/>
        <w:shd w:val="clear" w:color="auto" w:fill="FFFFFF"/>
        <w:autoSpaceDE/>
        <w:autoSpaceDN/>
        <w:adjustRightInd/>
        <w:ind w:firstLine="709"/>
        <w:jc w:val="both"/>
        <w:rPr>
          <w:rFonts w:eastAsia="Arial"/>
          <w:sz w:val="24"/>
          <w:szCs w:val="24"/>
        </w:rPr>
      </w:pPr>
      <w:bookmarkStart w:id="12" w:name="sub_1082"/>
      <w:r w:rsidRPr="008E357C">
        <w:rPr>
          <w:rFonts w:eastAsia="Arial"/>
          <w:sz w:val="24"/>
          <w:szCs w:val="24"/>
        </w:rPr>
        <w:t xml:space="preserve">Гражданин может представить уточненные сведения в течение одного месяца со дня представления сведений в соответствии с </w:t>
      </w:r>
      <w:bookmarkEnd w:id="12"/>
      <w:r w:rsidRPr="00CE6E01">
        <w:rPr>
          <w:rFonts w:eastAsia="Arial"/>
          <w:sz w:val="24"/>
          <w:szCs w:val="24"/>
        </w:rPr>
        <w:t>подпунктом 1 пункта 3</w:t>
      </w:r>
      <w:r w:rsidRPr="008E357C">
        <w:rPr>
          <w:rFonts w:eastAsia="Arial"/>
          <w:sz w:val="24"/>
          <w:szCs w:val="24"/>
        </w:rPr>
        <w:t xml:space="preserve">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w:t>
      </w:r>
      <w:r w:rsidR="00CE6E01" w:rsidRPr="00CE6E01">
        <w:rPr>
          <w:rFonts w:eastAsia="Arial"/>
          <w:sz w:val="24"/>
          <w:szCs w:val="24"/>
        </w:rPr>
        <w:br/>
      </w:r>
      <w:r w:rsidRPr="008E357C">
        <w:rPr>
          <w:rFonts w:eastAsia="Arial"/>
          <w:sz w:val="24"/>
          <w:szCs w:val="24"/>
        </w:rPr>
        <w:t xml:space="preserve">с </w:t>
      </w:r>
      <w:r w:rsidRPr="00CE6E01">
        <w:rPr>
          <w:rFonts w:eastAsia="Arial"/>
          <w:sz w:val="24"/>
          <w:szCs w:val="24"/>
        </w:rPr>
        <w:t>подпунктом 1 пункта 3</w:t>
      </w:r>
      <w:r w:rsidRPr="008E357C">
        <w:rPr>
          <w:rFonts w:eastAsia="Arial"/>
          <w:sz w:val="24"/>
          <w:szCs w:val="24"/>
        </w:rPr>
        <w:t xml:space="preserve"> настоящего Положения. Муниципальный служащий может представить уточненные сведения</w:t>
      </w:r>
      <w:r w:rsidR="00CE6E01" w:rsidRPr="00CE6E01">
        <w:rPr>
          <w:rFonts w:eastAsia="Arial"/>
          <w:sz w:val="24"/>
          <w:szCs w:val="24"/>
        </w:rPr>
        <w:t xml:space="preserve"> со дня представления сведений в соответствии </w:t>
      </w:r>
      <w:r w:rsidR="00CE6E01" w:rsidRPr="00CE6E01">
        <w:rPr>
          <w:rFonts w:eastAsia="Arial"/>
          <w:sz w:val="24"/>
          <w:szCs w:val="24"/>
        </w:rPr>
        <w:br/>
      </w:r>
      <w:proofErr w:type="gramStart"/>
      <w:r w:rsidR="00CE6E01" w:rsidRPr="00CE6E01">
        <w:rPr>
          <w:rFonts w:eastAsia="Arial"/>
          <w:sz w:val="24"/>
          <w:szCs w:val="24"/>
        </w:rPr>
        <w:t>с</w:t>
      </w:r>
      <w:proofErr w:type="gramEnd"/>
      <w:r w:rsidR="00CE6E01" w:rsidRPr="00CE6E01">
        <w:rPr>
          <w:rFonts w:eastAsia="Arial"/>
          <w:sz w:val="24"/>
          <w:szCs w:val="24"/>
        </w:rPr>
        <w:t xml:space="preserve"> </w:t>
      </w:r>
      <w:proofErr w:type="gramStart"/>
      <w:r w:rsidRPr="00CE6E01">
        <w:rPr>
          <w:rFonts w:eastAsia="Arial"/>
          <w:sz w:val="24"/>
          <w:szCs w:val="24"/>
        </w:rPr>
        <w:t>подпункте</w:t>
      </w:r>
      <w:proofErr w:type="gramEnd"/>
      <w:r w:rsidRPr="00CE6E01">
        <w:rPr>
          <w:rFonts w:eastAsia="Arial"/>
          <w:sz w:val="24"/>
          <w:szCs w:val="24"/>
        </w:rPr>
        <w:t xml:space="preserve"> 2 пункта 3</w:t>
      </w:r>
      <w:r w:rsidRPr="008E357C">
        <w:rPr>
          <w:rFonts w:eastAsia="Arial"/>
          <w:sz w:val="24"/>
          <w:szCs w:val="24"/>
        </w:rPr>
        <w:t xml:space="preserve"> настоящего Положения.</w:t>
      </w:r>
    </w:p>
    <w:p w:rsidR="008E357C" w:rsidRPr="008E357C" w:rsidRDefault="008E357C" w:rsidP="008E357C">
      <w:pPr>
        <w:widowControl/>
        <w:shd w:val="clear" w:color="auto" w:fill="FFFFFF"/>
        <w:autoSpaceDE/>
        <w:autoSpaceDN/>
        <w:adjustRightInd/>
        <w:ind w:firstLine="709"/>
        <w:jc w:val="both"/>
        <w:rPr>
          <w:rFonts w:eastAsia="Arial"/>
          <w:sz w:val="24"/>
          <w:szCs w:val="24"/>
        </w:rPr>
      </w:pPr>
      <w:bookmarkStart w:id="13" w:name="sub_1083"/>
      <w:r w:rsidRPr="008E357C">
        <w:rPr>
          <w:rFonts w:eastAsia="Arial"/>
          <w:sz w:val="24"/>
          <w:szCs w:val="24"/>
        </w:rPr>
        <w:t xml:space="preserve">Уточненные сведения, представленные гражданами и муниципальными служащими, указанными в </w:t>
      </w:r>
      <w:bookmarkEnd w:id="13"/>
      <w:r w:rsidRPr="00CE6E01">
        <w:rPr>
          <w:rFonts w:eastAsia="Arial"/>
          <w:sz w:val="24"/>
          <w:szCs w:val="24"/>
        </w:rPr>
        <w:t>абзаце втором пункта 7</w:t>
      </w:r>
      <w:r w:rsidRPr="008E357C">
        <w:rPr>
          <w:rFonts w:eastAsia="Arial"/>
          <w:sz w:val="24"/>
          <w:szCs w:val="24"/>
        </w:rPr>
        <w:t xml:space="preserve"> настоящего Положения, направляются отделом по работе с персоналом Администрации Зубово – Полянского муниципального района в Администрацию Зубово – Полянского муниципального района, в течение пяти рабочих дней после их представления в соответствующую кадровую службу.</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4" w:name="sub_109"/>
      <w:r w:rsidRPr="008E357C">
        <w:rPr>
          <w:rFonts w:eastAsia="Arial"/>
          <w:sz w:val="24"/>
          <w:szCs w:val="24"/>
        </w:rPr>
        <w:t xml:space="preserve">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w:t>
      </w:r>
      <w:r w:rsidRPr="008E357C">
        <w:rPr>
          <w:rFonts w:eastAsia="Arial"/>
          <w:color w:val="000000"/>
          <w:sz w:val="24"/>
          <w:szCs w:val="24"/>
        </w:rPr>
        <w:t>подлежит рассмотрению на соответствующей комиссии органа местного самоуправления по соблюдению требований к служебному поведению муниципальных служащих и урегулированию конфликта интересов.</w:t>
      </w:r>
      <w:bookmarkEnd w:id="14"/>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5" w:name="sub_1010"/>
      <w:r w:rsidRPr="008E357C">
        <w:rPr>
          <w:rFonts w:eastAsia="Arial"/>
          <w:color w:val="000000"/>
          <w:sz w:val="24"/>
          <w:szCs w:val="24"/>
        </w:rPr>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bookmarkEnd w:id="15"/>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6" w:name="sub_1011"/>
      <w:r w:rsidRPr="008E357C">
        <w:rPr>
          <w:rFonts w:eastAsia="Arial"/>
          <w:color w:val="000000"/>
          <w:sz w:val="24"/>
          <w:szCs w:val="24"/>
        </w:rPr>
        <w:t>10.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bookmarkEnd w:id="16"/>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7" w:name="sub_1012"/>
      <w:r w:rsidRPr="008E357C">
        <w:rPr>
          <w:rFonts w:eastAsia="Arial"/>
          <w:color w:val="000000"/>
          <w:sz w:val="24"/>
          <w:szCs w:val="24"/>
        </w:rPr>
        <w:t>11.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действующим законодательством, несут ответственность в соответствии с законодательством Российской Федерации.</w:t>
      </w:r>
      <w:bookmarkEnd w:id="17"/>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8" w:name="sub_1013"/>
      <w:r w:rsidRPr="008E357C">
        <w:rPr>
          <w:rFonts w:eastAsia="Arial"/>
          <w:color w:val="000000"/>
          <w:sz w:val="24"/>
          <w:szCs w:val="24"/>
        </w:rPr>
        <w:lastRenderedPageBreak/>
        <w:t xml:space="preserve">12. Сведения о доходах, об имуществе и обязательствах имущественного характера, представленные в соответствии с настоящим Положением </w:t>
      </w:r>
      <w:bookmarkEnd w:id="18"/>
      <w:r w:rsidRPr="008E357C">
        <w:rPr>
          <w:rFonts w:eastAsia="Arial"/>
          <w:color w:val="000000"/>
          <w:sz w:val="24"/>
          <w:szCs w:val="24"/>
        </w:rPr>
        <w:t>и информация о результатах проверки достоверности и полноты этих сведений приобщаются к личному делу муниципального служащего.</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r w:rsidRPr="008E357C">
        <w:rPr>
          <w:rFonts w:eastAsia="Arial"/>
          <w:color w:val="000000"/>
          <w:sz w:val="24"/>
          <w:szCs w:val="24"/>
        </w:rPr>
        <w:t xml:space="preserve">13. </w:t>
      </w:r>
      <w:proofErr w:type="gramStart"/>
      <w:r w:rsidRPr="008E357C">
        <w:rPr>
          <w:rFonts w:eastAsia="Arial"/>
          <w:color w:val="000000"/>
          <w:sz w:val="24"/>
          <w:szCs w:val="24"/>
        </w:rPr>
        <w:t>В случае если гражданин или кандидат на должность, предусмотренную перечнем, представившие в  отдел по работе с персоналом Администрации Зубово – Полянского муниципального района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w:t>
      </w:r>
      <w:proofErr w:type="gramEnd"/>
      <w:r w:rsidRPr="008E357C">
        <w:rPr>
          <w:rFonts w:eastAsia="Arial"/>
          <w:color w:val="000000"/>
          <w:sz w:val="24"/>
          <w:szCs w:val="24"/>
        </w:rPr>
        <w:t xml:space="preserve"> лицам по их письменному заявлению вместе с другими документами.</w:t>
      </w:r>
    </w:p>
    <w:p w:rsidR="008E357C" w:rsidRPr="008E357C" w:rsidRDefault="008E357C" w:rsidP="008E357C">
      <w:pPr>
        <w:widowControl/>
        <w:shd w:val="clear" w:color="auto" w:fill="FFFFFF"/>
        <w:autoSpaceDE/>
        <w:autoSpaceDN/>
        <w:adjustRightInd/>
        <w:ind w:firstLine="709"/>
        <w:jc w:val="both"/>
        <w:rPr>
          <w:rFonts w:eastAsia="Arial"/>
          <w:color w:val="000000"/>
          <w:sz w:val="24"/>
          <w:szCs w:val="24"/>
        </w:rPr>
      </w:pPr>
      <w:bookmarkStart w:id="19" w:name="sub_1015"/>
      <w:r w:rsidRPr="008E357C">
        <w:rPr>
          <w:rFonts w:eastAsia="Arial"/>
          <w:color w:val="000000"/>
          <w:sz w:val="24"/>
          <w:szCs w:val="24"/>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претендующий на замещение должности муниципальной службы, и муниципальный служащий несут ответственность в соответствии с законодательством Российской Федерации.</w:t>
      </w:r>
      <w:bookmarkEnd w:id="19"/>
    </w:p>
    <w:p w:rsidR="007063DB" w:rsidRPr="00312B30" w:rsidRDefault="007063DB" w:rsidP="00312B30">
      <w:pPr>
        <w:jc w:val="both"/>
        <w:rPr>
          <w:sz w:val="24"/>
          <w:szCs w:val="24"/>
        </w:rPr>
      </w:pPr>
    </w:p>
    <w:sectPr w:rsidR="007063DB" w:rsidRPr="00312B30" w:rsidSect="008E357C">
      <w:pgSz w:w="11907" w:h="16840" w:code="9"/>
      <w:pgMar w:top="1588" w:right="1134" w:bottom="1588" w:left="1134"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93E1A"/>
    <w:multiLevelType w:val="hybridMultilevel"/>
    <w:tmpl w:val="26981E48"/>
    <w:lvl w:ilvl="0" w:tplc="F0FCA9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413416F"/>
    <w:multiLevelType w:val="hybridMultilevel"/>
    <w:tmpl w:val="D4E4C6A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8F36189"/>
    <w:multiLevelType w:val="hybridMultilevel"/>
    <w:tmpl w:val="AEF8CF0C"/>
    <w:lvl w:ilvl="0" w:tplc="323814B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D27770"/>
    <w:multiLevelType w:val="hybridMultilevel"/>
    <w:tmpl w:val="318AE690"/>
    <w:lvl w:ilvl="0" w:tplc="883E20C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4E651E5"/>
    <w:multiLevelType w:val="hybridMultilevel"/>
    <w:tmpl w:val="2FC290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5AA1262"/>
    <w:multiLevelType w:val="hybridMultilevel"/>
    <w:tmpl w:val="68529024"/>
    <w:lvl w:ilvl="0" w:tplc="CADA8908">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84A1B55"/>
    <w:multiLevelType w:val="hybridMultilevel"/>
    <w:tmpl w:val="E86AC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184C02"/>
    <w:multiLevelType w:val="hybridMultilevel"/>
    <w:tmpl w:val="213683B4"/>
    <w:lvl w:ilvl="0" w:tplc="3A70468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CCF70A0"/>
    <w:multiLevelType w:val="hybridMultilevel"/>
    <w:tmpl w:val="B464D614"/>
    <w:lvl w:ilvl="0" w:tplc="3AD8C7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7BFA03D3"/>
    <w:multiLevelType w:val="hybridMultilevel"/>
    <w:tmpl w:val="1340E62E"/>
    <w:lvl w:ilvl="0" w:tplc="D63A15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C0B13A5"/>
    <w:multiLevelType w:val="hybridMultilevel"/>
    <w:tmpl w:val="B2BC76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6F6246"/>
    <w:multiLevelType w:val="hybridMultilevel"/>
    <w:tmpl w:val="559231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3"/>
  </w:num>
  <w:num w:numId="5">
    <w:abstractNumId w:val="1"/>
  </w:num>
  <w:num w:numId="6">
    <w:abstractNumId w:val="8"/>
  </w:num>
  <w:num w:numId="7">
    <w:abstractNumId w:val="0"/>
  </w:num>
  <w:num w:numId="8">
    <w:abstractNumId w:val="9"/>
  </w:num>
  <w:num w:numId="9">
    <w:abstractNumId w:val="5"/>
  </w:num>
  <w:num w:numId="10">
    <w:abstractNumId w:val="7"/>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60"/>
    <w:rsid w:val="00012CAE"/>
    <w:rsid w:val="00015952"/>
    <w:rsid w:val="00036869"/>
    <w:rsid w:val="00066C70"/>
    <w:rsid w:val="000718DE"/>
    <w:rsid w:val="00072FD5"/>
    <w:rsid w:val="000845BA"/>
    <w:rsid w:val="00097F22"/>
    <w:rsid w:val="000B6CDB"/>
    <w:rsid w:val="000C674D"/>
    <w:rsid w:val="000D1B01"/>
    <w:rsid w:val="000E268F"/>
    <w:rsid w:val="000F28E8"/>
    <w:rsid w:val="00106E2E"/>
    <w:rsid w:val="00145FB0"/>
    <w:rsid w:val="001533C1"/>
    <w:rsid w:val="001545F0"/>
    <w:rsid w:val="00155CA6"/>
    <w:rsid w:val="00156541"/>
    <w:rsid w:val="00160CCD"/>
    <w:rsid w:val="00172DA6"/>
    <w:rsid w:val="0017535E"/>
    <w:rsid w:val="00180C46"/>
    <w:rsid w:val="0018215D"/>
    <w:rsid w:val="001C4585"/>
    <w:rsid w:val="001D46C3"/>
    <w:rsid w:val="0020585D"/>
    <w:rsid w:val="002058E3"/>
    <w:rsid w:val="00242553"/>
    <w:rsid w:val="00243D5F"/>
    <w:rsid w:val="00254B53"/>
    <w:rsid w:val="002671A1"/>
    <w:rsid w:val="00272893"/>
    <w:rsid w:val="00276182"/>
    <w:rsid w:val="002771B8"/>
    <w:rsid w:val="0029019D"/>
    <w:rsid w:val="002B030E"/>
    <w:rsid w:val="002B2FF7"/>
    <w:rsid w:val="00312B30"/>
    <w:rsid w:val="003175AD"/>
    <w:rsid w:val="00326DA8"/>
    <w:rsid w:val="003413D2"/>
    <w:rsid w:val="0038058A"/>
    <w:rsid w:val="0038465F"/>
    <w:rsid w:val="003A0149"/>
    <w:rsid w:val="003B0A56"/>
    <w:rsid w:val="003F208B"/>
    <w:rsid w:val="00413529"/>
    <w:rsid w:val="00415AA7"/>
    <w:rsid w:val="0044493A"/>
    <w:rsid w:val="00452803"/>
    <w:rsid w:val="00464168"/>
    <w:rsid w:val="00480AC6"/>
    <w:rsid w:val="004826A4"/>
    <w:rsid w:val="004875DB"/>
    <w:rsid w:val="004B08D7"/>
    <w:rsid w:val="004B1784"/>
    <w:rsid w:val="004B2467"/>
    <w:rsid w:val="004E0A73"/>
    <w:rsid w:val="004E1121"/>
    <w:rsid w:val="004E50A0"/>
    <w:rsid w:val="004F3BED"/>
    <w:rsid w:val="004F46EF"/>
    <w:rsid w:val="004F6699"/>
    <w:rsid w:val="00504A7F"/>
    <w:rsid w:val="00513FE4"/>
    <w:rsid w:val="00517D75"/>
    <w:rsid w:val="005417AF"/>
    <w:rsid w:val="005557D0"/>
    <w:rsid w:val="00572042"/>
    <w:rsid w:val="005778E2"/>
    <w:rsid w:val="005A7F0F"/>
    <w:rsid w:val="005B24EA"/>
    <w:rsid w:val="005C60AF"/>
    <w:rsid w:val="005E4B66"/>
    <w:rsid w:val="005F7D3E"/>
    <w:rsid w:val="00626175"/>
    <w:rsid w:val="00631999"/>
    <w:rsid w:val="00633B3B"/>
    <w:rsid w:val="0065224F"/>
    <w:rsid w:val="00656244"/>
    <w:rsid w:val="00661D17"/>
    <w:rsid w:val="0068290C"/>
    <w:rsid w:val="0069156A"/>
    <w:rsid w:val="006A248D"/>
    <w:rsid w:val="006C1883"/>
    <w:rsid w:val="006E1183"/>
    <w:rsid w:val="006E5220"/>
    <w:rsid w:val="006F4CFA"/>
    <w:rsid w:val="007063DB"/>
    <w:rsid w:val="00706B69"/>
    <w:rsid w:val="00735812"/>
    <w:rsid w:val="00744382"/>
    <w:rsid w:val="00744CF3"/>
    <w:rsid w:val="00752A8F"/>
    <w:rsid w:val="00756882"/>
    <w:rsid w:val="007653BC"/>
    <w:rsid w:val="007705FF"/>
    <w:rsid w:val="007B01A7"/>
    <w:rsid w:val="007C72C7"/>
    <w:rsid w:val="007D200D"/>
    <w:rsid w:val="007F04A6"/>
    <w:rsid w:val="007F12B3"/>
    <w:rsid w:val="007F7BA2"/>
    <w:rsid w:val="00801B11"/>
    <w:rsid w:val="00807FCA"/>
    <w:rsid w:val="008110A6"/>
    <w:rsid w:val="00844688"/>
    <w:rsid w:val="008814AA"/>
    <w:rsid w:val="008863C0"/>
    <w:rsid w:val="008923E1"/>
    <w:rsid w:val="008C20DB"/>
    <w:rsid w:val="008E3124"/>
    <w:rsid w:val="008E357C"/>
    <w:rsid w:val="009017B0"/>
    <w:rsid w:val="009450A8"/>
    <w:rsid w:val="009466E7"/>
    <w:rsid w:val="009741DF"/>
    <w:rsid w:val="00992858"/>
    <w:rsid w:val="009A4A02"/>
    <w:rsid w:val="00A078CC"/>
    <w:rsid w:val="00A22D67"/>
    <w:rsid w:val="00A3456D"/>
    <w:rsid w:val="00A3548C"/>
    <w:rsid w:val="00A36A9A"/>
    <w:rsid w:val="00A50BB3"/>
    <w:rsid w:val="00A575C4"/>
    <w:rsid w:val="00A63F9C"/>
    <w:rsid w:val="00A641E0"/>
    <w:rsid w:val="00A66911"/>
    <w:rsid w:val="00A72307"/>
    <w:rsid w:val="00A8730C"/>
    <w:rsid w:val="00A91899"/>
    <w:rsid w:val="00A92D32"/>
    <w:rsid w:val="00AB5D87"/>
    <w:rsid w:val="00AD3086"/>
    <w:rsid w:val="00AE22A2"/>
    <w:rsid w:val="00AF1FA8"/>
    <w:rsid w:val="00AF417E"/>
    <w:rsid w:val="00AF7A5F"/>
    <w:rsid w:val="00B22FC8"/>
    <w:rsid w:val="00B34C38"/>
    <w:rsid w:val="00B362E2"/>
    <w:rsid w:val="00B50EF9"/>
    <w:rsid w:val="00B533F2"/>
    <w:rsid w:val="00B94C56"/>
    <w:rsid w:val="00B959B3"/>
    <w:rsid w:val="00BB2141"/>
    <w:rsid w:val="00BB476A"/>
    <w:rsid w:val="00BD7B06"/>
    <w:rsid w:val="00C0759B"/>
    <w:rsid w:val="00C11BA3"/>
    <w:rsid w:val="00C11E60"/>
    <w:rsid w:val="00C125E9"/>
    <w:rsid w:val="00C16217"/>
    <w:rsid w:val="00C24EC8"/>
    <w:rsid w:val="00C30A0E"/>
    <w:rsid w:val="00C35494"/>
    <w:rsid w:val="00C36080"/>
    <w:rsid w:val="00C46AA3"/>
    <w:rsid w:val="00C51F82"/>
    <w:rsid w:val="00C65E4F"/>
    <w:rsid w:val="00C66EF1"/>
    <w:rsid w:val="00C923C8"/>
    <w:rsid w:val="00CA3B11"/>
    <w:rsid w:val="00CB0DD0"/>
    <w:rsid w:val="00CB4CCE"/>
    <w:rsid w:val="00CC3900"/>
    <w:rsid w:val="00CE6E01"/>
    <w:rsid w:val="00CE7FB3"/>
    <w:rsid w:val="00D20B57"/>
    <w:rsid w:val="00D55483"/>
    <w:rsid w:val="00D57332"/>
    <w:rsid w:val="00D70642"/>
    <w:rsid w:val="00D8326B"/>
    <w:rsid w:val="00D85ACE"/>
    <w:rsid w:val="00D90CF0"/>
    <w:rsid w:val="00D918D9"/>
    <w:rsid w:val="00D92773"/>
    <w:rsid w:val="00D977F0"/>
    <w:rsid w:val="00DB787B"/>
    <w:rsid w:val="00DE70F9"/>
    <w:rsid w:val="00E03676"/>
    <w:rsid w:val="00E74D8C"/>
    <w:rsid w:val="00E77AAA"/>
    <w:rsid w:val="00E81091"/>
    <w:rsid w:val="00E96607"/>
    <w:rsid w:val="00EA37D1"/>
    <w:rsid w:val="00EA4AEF"/>
    <w:rsid w:val="00ED202B"/>
    <w:rsid w:val="00EE450C"/>
    <w:rsid w:val="00EE7226"/>
    <w:rsid w:val="00F11F80"/>
    <w:rsid w:val="00F120C2"/>
    <w:rsid w:val="00F404CA"/>
    <w:rsid w:val="00F47754"/>
    <w:rsid w:val="00F51D73"/>
    <w:rsid w:val="00F5607A"/>
    <w:rsid w:val="00F70B86"/>
    <w:rsid w:val="00F92586"/>
    <w:rsid w:val="00FA5865"/>
    <w:rsid w:val="00FB6534"/>
    <w:rsid w:val="00FE54B6"/>
    <w:rsid w:val="00FF139A"/>
    <w:rsid w:val="00FF23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5220"/>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0718D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5220"/>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097F22"/>
    <w:rPr>
      <w:rFonts w:ascii="Tahoma" w:hAnsi="Tahoma" w:cs="Tahoma"/>
      <w:sz w:val="16"/>
      <w:szCs w:val="16"/>
    </w:rPr>
  </w:style>
  <w:style w:type="character" w:customStyle="1" w:styleId="a4">
    <w:name w:val="Текст выноски Знак"/>
    <w:basedOn w:val="a0"/>
    <w:link w:val="a3"/>
    <w:uiPriority w:val="99"/>
    <w:semiHidden/>
    <w:rsid w:val="00097F22"/>
    <w:rPr>
      <w:rFonts w:ascii="Tahoma" w:eastAsia="Times New Roman" w:hAnsi="Tahoma" w:cs="Tahoma"/>
      <w:sz w:val="16"/>
      <w:szCs w:val="16"/>
      <w:lang w:eastAsia="ru-RU"/>
    </w:rPr>
  </w:style>
  <w:style w:type="character" w:styleId="a5">
    <w:name w:val="Emphasis"/>
    <w:basedOn w:val="a0"/>
    <w:uiPriority w:val="20"/>
    <w:qFormat/>
    <w:rsid w:val="00A078CC"/>
    <w:rPr>
      <w:i/>
      <w:iCs/>
    </w:rPr>
  </w:style>
  <w:style w:type="character" w:styleId="a6">
    <w:name w:val="Hyperlink"/>
    <w:basedOn w:val="a0"/>
    <w:uiPriority w:val="99"/>
    <w:semiHidden/>
    <w:unhideWhenUsed/>
    <w:rsid w:val="00E03676"/>
    <w:rPr>
      <w:color w:val="0000FF"/>
      <w:u w:val="single"/>
    </w:rPr>
  </w:style>
  <w:style w:type="table" w:styleId="a7">
    <w:name w:val="Table Grid"/>
    <w:basedOn w:val="a1"/>
    <w:uiPriority w:val="59"/>
    <w:rsid w:val="00F11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3B0A56"/>
    <w:pPr>
      <w:suppressAutoHyphens/>
      <w:autoSpaceDN/>
      <w:adjustRightInd/>
      <w:ind w:left="720"/>
      <w:contextualSpacing/>
    </w:pPr>
    <w:rPr>
      <w:lang w:eastAsia="ar-SA"/>
    </w:rPr>
  </w:style>
  <w:style w:type="character" w:customStyle="1" w:styleId="20">
    <w:name w:val="Заголовок 2 Знак"/>
    <w:basedOn w:val="a0"/>
    <w:link w:val="2"/>
    <w:uiPriority w:val="9"/>
    <w:semiHidden/>
    <w:rsid w:val="000718DE"/>
    <w:rPr>
      <w:rFonts w:asciiTheme="majorHAnsi" w:eastAsiaTheme="majorEastAsia" w:hAnsiTheme="majorHAnsi" w:cstheme="majorBidi"/>
      <w:b/>
      <w:bCs/>
      <w:color w:val="4F81BD" w:themeColor="accent1"/>
      <w:sz w:val="26"/>
      <w:szCs w:val="26"/>
      <w:lang w:eastAsia="ru-RU"/>
    </w:rPr>
  </w:style>
  <w:style w:type="paragraph" w:customStyle="1" w:styleId="s1">
    <w:name w:val="s_1"/>
    <w:basedOn w:val="a"/>
    <w:rsid w:val="005E4B66"/>
    <w:pPr>
      <w:widowControl/>
      <w:autoSpaceDE/>
      <w:autoSpaceDN/>
      <w:adjustRightInd/>
      <w:spacing w:before="100" w:beforeAutospacing="1" w:after="100" w:afterAutospacing="1"/>
    </w:pPr>
    <w:rPr>
      <w:sz w:val="24"/>
      <w:szCs w:val="24"/>
    </w:rPr>
  </w:style>
  <w:style w:type="paragraph" w:customStyle="1" w:styleId="s16">
    <w:name w:val="s_16"/>
    <w:basedOn w:val="a"/>
    <w:rsid w:val="005E4B66"/>
    <w:pPr>
      <w:widowControl/>
      <w:autoSpaceDE/>
      <w:autoSpaceDN/>
      <w:adjustRightInd/>
      <w:spacing w:before="100" w:beforeAutospacing="1" w:after="100" w:afterAutospacing="1"/>
    </w:pPr>
    <w:rPr>
      <w:sz w:val="24"/>
      <w:szCs w:val="24"/>
    </w:rPr>
  </w:style>
  <w:style w:type="paragraph" w:customStyle="1" w:styleId="empty">
    <w:name w:val="empty"/>
    <w:basedOn w:val="a"/>
    <w:rsid w:val="005E4B66"/>
    <w:pPr>
      <w:widowControl/>
      <w:autoSpaceDE/>
      <w:autoSpaceDN/>
      <w:adjustRightInd/>
      <w:spacing w:before="100" w:beforeAutospacing="1" w:after="100" w:afterAutospacing="1"/>
    </w:pPr>
    <w:rPr>
      <w:sz w:val="24"/>
      <w:szCs w:val="24"/>
    </w:rPr>
  </w:style>
  <w:style w:type="paragraph" w:customStyle="1" w:styleId="s37">
    <w:name w:val="s_37"/>
    <w:basedOn w:val="a"/>
    <w:rsid w:val="00ED202B"/>
    <w:pPr>
      <w:widowControl/>
      <w:autoSpaceDE/>
      <w:autoSpaceDN/>
      <w:adjustRightInd/>
      <w:spacing w:before="100" w:beforeAutospacing="1" w:after="100" w:afterAutospacing="1"/>
    </w:pPr>
    <w:rPr>
      <w:sz w:val="24"/>
      <w:szCs w:val="24"/>
    </w:rPr>
  </w:style>
  <w:style w:type="paragraph" w:styleId="HTML">
    <w:name w:val="HTML Preformatted"/>
    <w:basedOn w:val="a"/>
    <w:link w:val="HTML0"/>
    <w:uiPriority w:val="99"/>
    <w:semiHidden/>
    <w:unhideWhenUsed/>
    <w:rsid w:val="00ED20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ED202B"/>
    <w:rPr>
      <w:rFonts w:ascii="Courier New" w:eastAsia="Times New Roman" w:hAnsi="Courier New" w:cs="Courier New"/>
      <w:sz w:val="20"/>
      <w:szCs w:val="20"/>
      <w:lang w:eastAsia="ru-RU"/>
    </w:rPr>
  </w:style>
  <w:style w:type="character" w:customStyle="1" w:styleId="s10">
    <w:name w:val="s_10"/>
    <w:basedOn w:val="a0"/>
    <w:rsid w:val="00ED20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2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E5220"/>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0718D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5220"/>
    <w:rPr>
      <w:rFonts w:ascii="Cambria" w:eastAsia="Times New Roman" w:hAnsi="Cambria" w:cs="Times New Roman"/>
      <w:b/>
      <w:bCs/>
      <w:kern w:val="32"/>
      <w:sz w:val="32"/>
      <w:szCs w:val="32"/>
      <w:lang w:eastAsia="ru-RU"/>
    </w:rPr>
  </w:style>
  <w:style w:type="paragraph" w:styleId="a3">
    <w:name w:val="Balloon Text"/>
    <w:basedOn w:val="a"/>
    <w:link w:val="a4"/>
    <w:uiPriority w:val="99"/>
    <w:semiHidden/>
    <w:unhideWhenUsed/>
    <w:rsid w:val="00097F22"/>
    <w:rPr>
      <w:rFonts w:ascii="Tahoma" w:hAnsi="Tahoma" w:cs="Tahoma"/>
      <w:sz w:val="16"/>
      <w:szCs w:val="16"/>
    </w:rPr>
  </w:style>
  <w:style w:type="character" w:customStyle="1" w:styleId="a4">
    <w:name w:val="Текст выноски Знак"/>
    <w:basedOn w:val="a0"/>
    <w:link w:val="a3"/>
    <w:uiPriority w:val="99"/>
    <w:semiHidden/>
    <w:rsid w:val="00097F22"/>
    <w:rPr>
      <w:rFonts w:ascii="Tahoma" w:eastAsia="Times New Roman" w:hAnsi="Tahoma" w:cs="Tahoma"/>
      <w:sz w:val="16"/>
      <w:szCs w:val="16"/>
      <w:lang w:eastAsia="ru-RU"/>
    </w:rPr>
  </w:style>
  <w:style w:type="character" w:styleId="a5">
    <w:name w:val="Emphasis"/>
    <w:basedOn w:val="a0"/>
    <w:uiPriority w:val="20"/>
    <w:qFormat/>
    <w:rsid w:val="00A078CC"/>
    <w:rPr>
      <w:i/>
      <w:iCs/>
    </w:rPr>
  </w:style>
  <w:style w:type="character" w:styleId="a6">
    <w:name w:val="Hyperlink"/>
    <w:basedOn w:val="a0"/>
    <w:uiPriority w:val="99"/>
    <w:semiHidden/>
    <w:unhideWhenUsed/>
    <w:rsid w:val="00E03676"/>
    <w:rPr>
      <w:color w:val="0000FF"/>
      <w:u w:val="single"/>
    </w:rPr>
  </w:style>
  <w:style w:type="table" w:styleId="a7">
    <w:name w:val="Table Grid"/>
    <w:basedOn w:val="a1"/>
    <w:uiPriority w:val="59"/>
    <w:rsid w:val="00F11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3B0A56"/>
    <w:pPr>
      <w:suppressAutoHyphens/>
      <w:autoSpaceDN/>
      <w:adjustRightInd/>
      <w:ind w:left="720"/>
      <w:contextualSpacing/>
    </w:pPr>
    <w:rPr>
      <w:lang w:eastAsia="ar-SA"/>
    </w:rPr>
  </w:style>
  <w:style w:type="character" w:customStyle="1" w:styleId="20">
    <w:name w:val="Заголовок 2 Знак"/>
    <w:basedOn w:val="a0"/>
    <w:link w:val="2"/>
    <w:uiPriority w:val="9"/>
    <w:semiHidden/>
    <w:rsid w:val="000718DE"/>
    <w:rPr>
      <w:rFonts w:asciiTheme="majorHAnsi" w:eastAsiaTheme="majorEastAsia" w:hAnsiTheme="majorHAnsi" w:cstheme="majorBidi"/>
      <w:b/>
      <w:bCs/>
      <w:color w:val="4F81BD" w:themeColor="accent1"/>
      <w:sz w:val="26"/>
      <w:szCs w:val="26"/>
      <w:lang w:eastAsia="ru-RU"/>
    </w:rPr>
  </w:style>
  <w:style w:type="paragraph" w:customStyle="1" w:styleId="s1">
    <w:name w:val="s_1"/>
    <w:basedOn w:val="a"/>
    <w:rsid w:val="005E4B66"/>
    <w:pPr>
      <w:widowControl/>
      <w:autoSpaceDE/>
      <w:autoSpaceDN/>
      <w:adjustRightInd/>
      <w:spacing w:before="100" w:beforeAutospacing="1" w:after="100" w:afterAutospacing="1"/>
    </w:pPr>
    <w:rPr>
      <w:sz w:val="24"/>
      <w:szCs w:val="24"/>
    </w:rPr>
  </w:style>
  <w:style w:type="paragraph" w:customStyle="1" w:styleId="s16">
    <w:name w:val="s_16"/>
    <w:basedOn w:val="a"/>
    <w:rsid w:val="005E4B66"/>
    <w:pPr>
      <w:widowControl/>
      <w:autoSpaceDE/>
      <w:autoSpaceDN/>
      <w:adjustRightInd/>
      <w:spacing w:before="100" w:beforeAutospacing="1" w:after="100" w:afterAutospacing="1"/>
    </w:pPr>
    <w:rPr>
      <w:sz w:val="24"/>
      <w:szCs w:val="24"/>
    </w:rPr>
  </w:style>
  <w:style w:type="paragraph" w:customStyle="1" w:styleId="empty">
    <w:name w:val="empty"/>
    <w:basedOn w:val="a"/>
    <w:rsid w:val="005E4B66"/>
    <w:pPr>
      <w:widowControl/>
      <w:autoSpaceDE/>
      <w:autoSpaceDN/>
      <w:adjustRightInd/>
      <w:spacing w:before="100" w:beforeAutospacing="1" w:after="100" w:afterAutospacing="1"/>
    </w:pPr>
    <w:rPr>
      <w:sz w:val="24"/>
      <w:szCs w:val="24"/>
    </w:rPr>
  </w:style>
  <w:style w:type="paragraph" w:customStyle="1" w:styleId="s37">
    <w:name w:val="s_37"/>
    <w:basedOn w:val="a"/>
    <w:rsid w:val="00ED202B"/>
    <w:pPr>
      <w:widowControl/>
      <w:autoSpaceDE/>
      <w:autoSpaceDN/>
      <w:adjustRightInd/>
      <w:spacing w:before="100" w:beforeAutospacing="1" w:after="100" w:afterAutospacing="1"/>
    </w:pPr>
    <w:rPr>
      <w:sz w:val="24"/>
      <w:szCs w:val="24"/>
    </w:rPr>
  </w:style>
  <w:style w:type="paragraph" w:styleId="HTML">
    <w:name w:val="HTML Preformatted"/>
    <w:basedOn w:val="a"/>
    <w:link w:val="HTML0"/>
    <w:uiPriority w:val="99"/>
    <w:semiHidden/>
    <w:unhideWhenUsed/>
    <w:rsid w:val="00ED20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ED202B"/>
    <w:rPr>
      <w:rFonts w:ascii="Courier New" w:eastAsia="Times New Roman" w:hAnsi="Courier New" w:cs="Courier New"/>
      <w:sz w:val="20"/>
      <w:szCs w:val="20"/>
      <w:lang w:eastAsia="ru-RU"/>
    </w:rPr>
  </w:style>
  <w:style w:type="character" w:customStyle="1" w:styleId="s10">
    <w:name w:val="s_10"/>
    <w:basedOn w:val="a0"/>
    <w:rsid w:val="00ED2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971">
      <w:bodyDiv w:val="1"/>
      <w:marLeft w:val="0"/>
      <w:marRight w:val="0"/>
      <w:marTop w:val="0"/>
      <w:marBottom w:val="0"/>
      <w:divBdr>
        <w:top w:val="none" w:sz="0" w:space="0" w:color="auto"/>
        <w:left w:val="none" w:sz="0" w:space="0" w:color="auto"/>
        <w:bottom w:val="none" w:sz="0" w:space="0" w:color="auto"/>
        <w:right w:val="none" w:sz="0" w:space="0" w:color="auto"/>
      </w:divBdr>
    </w:div>
    <w:div w:id="307562104">
      <w:bodyDiv w:val="1"/>
      <w:marLeft w:val="0"/>
      <w:marRight w:val="0"/>
      <w:marTop w:val="0"/>
      <w:marBottom w:val="0"/>
      <w:divBdr>
        <w:top w:val="none" w:sz="0" w:space="0" w:color="auto"/>
        <w:left w:val="none" w:sz="0" w:space="0" w:color="auto"/>
        <w:bottom w:val="none" w:sz="0" w:space="0" w:color="auto"/>
        <w:right w:val="none" w:sz="0" w:space="0" w:color="auto"/>
      </w:divBdr>
    </w:div>
    <w:div w:id="604382981">
      <w:bodyDiv w:val="1"/>
      <w:marLeft w:val="0"/>
      <w:marRight w:val="0"/>
      <w:marTop w:val="0"/>
      <w:marBottom w:val="0"/>
      <w:divBdr>
        <w:top w:val="none" w:sz="0" w:space="0" w:color="auto"/>
        <w:left w:val="none" w:sz="0" w:space="0" w:color="auto"/>
        <w:bottom w:val="none" w:sz="0" w:space="0" w:color="auto"/>
        <w:right w:val="none" w:sz="0" w:space="0" w:color="auto"/>
      </w:divBdr>
    </w:div>
    <w:div w:id="971250441">
      <w:bodyDiv w:val="1"/>
      <w:marLeft w:val="0"/>
      <w:marRight w:val="0"/>
      <w:marTop w:val="0"/>
      <w:marBottom w:val="0"/>
      <w:divBdr>
        <w:top w:val="none" w:sz="0" w:space="0" w:color="auto"/>
        <w:left w:val="none" w:sz="0" w:space="0" w:color="auto"/>
        <w:bottom w:val="none" w:sz="0" w:space="0" w:color="auto"/>
        <w:right w:val="none" w:sz="0" w:space="0" w:color="auto"/>
      </w:divBdr>
    </w:div>
    <w:div w:id="1092897329">
      <w:bodyDiv w:val="1"/>
      <w:marLeft w:val="0"/>
      <w:marRight w:val="0"/>
      <w:marTop w:val="0"/>
      <w:marBottom w:val="0"/>
      <w:divBdr>
        <w:top w:val="none" w:sz="0" w:space="0" w:color="auto"/>
        <w:left w:val="none" w:sz="0" w:space="0" w:color="auto"/>
        <w:bottom w:val="none" w:sz="0" w:space="0" w:color="auto"/>
        <w:right w:val="none" w:sz="0" w:space="0" w:color="auto"/>
      </w:divBdr>
    </w:div>
    <w:div w:id="1810243500">
      <w:bodyDiv w:val="1"/>
      <w:marLeft w:val="0"/>
      <w:marRight w:val="0"/>
      <w:marTop w:val="0"/>
      <w:marBottom w:val="0"/>
      <w:divBdr>
        <w:top w:val="none" w:sz="0" w:space="0" w:color="auto"/>
        <w:left w:val="none" w:sz="0" w:space="0" w:color="auto"/>
        <w:bottom w:val="none" w:sz="0" w:space="0" w:color="auto"/>
        <w:right w:val="none" w:sz="0" w:space="0" w:color="auto"/>
      </w:divBdr>
    </w:div>
    <w:div w:id="1956474662">
      <w:bodyDiv w:val="1"/>
      <w:marLeft w:val="0"/>
      <w:marRight w:val="0"/>
      <w:marTop w:val="0"/>
      <w:marBottom w:val="0"/>
      <w:divBdr>
        <w:top w:val="none" w:sz="0" w:space="0" w:color="auto"/>
        <w:left w:val="none" w:sz="0" w:space="0" w:color="auto"/>
        <w:bottom w:val="none" w:sz="0" w:space="0" w:color="auto"/>
        <w:right w:val="none" w:sz="0" w:space="0" w:color="auto"/>
      </w:divBdr>
    </w:div>
    <w:div w:id="212411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urist-1\AppData\Local\Temp\Temp1_14-10-2020_11-19-18.zip\&#166;&#1071;&#166;-T&#1041;T&#1042;&#166;-&#166;-&#166;-&#166;-&#166;&#172;&#166;&#166;&#166;-&#166;&#172;&#166;&#166;%20&#166;&#1056;&#166;+&#166;-&#166;&#172;&#166;-&#166;&#172;T&#1041;T&#1042;T&#1040;&#166;-T&#1046;&#166;&#172;&#166;&#172;%20&#166;&#1073;T&#1042;&#166;-T&#1040;&#166;-T&#1048;&#166;-&#166;&#166;&#166;&#166;&#166;-&#166;-T&#1041;&#166;&#166;&#166;-&#166;&#166;&#166;-%20&#166;-T&#1043;&#166;-&#166;&#172;T&#1046;&#166;&#172;&#166;&#172;&#166;-&#166;&#172;T&#1052;&#166;-&#166;-&#166;&#166;&#166;-%20T&#1040;&#166;-&#166;&#166;&#166;-&#166;-&#166;-%20&#166;&#1072;&#166;&#166;T&#1041;&#166;&#172;T&#1043;&#166;-&#166;&#172;&#166;&#172;&#166;&#166;&#166;&#172;%20&#166;&#1068;&#166;-.rt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6</Pages>
  <Words>1995</Words>
  <Characters>11377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urist-1</dc:creator>
  <cp:lastModifiedBy>Administration</cp:lastModifiedBy>
  <cp:revision>19</cp:revision>
  <cp:lastPrinted>2026-01-21T12:29:00Z</cp:lastPrinted>
  <dcterms:created xsi:type="dcterms:W3CDTF">2025-03-31T11:27:00Z</dcterms:created>
  <dcterms:modified xsi:type="dcterms:W3CDTF">2026-02-25T13:17:00Z</dcterms:modified>
</cp:coreProperties>
</file>