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86" w:rsidRDefault="00C55686" w:rsidP="00C55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C55686" w:rsidRDefault="00C55686" w:rsidP="00C55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C55686" w:rsidRDefault="00C55686" w:rsidP="00C55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55686" w:rsidRDefault="00C55686" w:rsidP="00C55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5686" w:rsidRDefault="00C55686" w:rsidP="00C55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686" w:rsidRDefault="00C55686" w:rsidP="00C556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C55686" w:rsidRDefault="00C55686" w:rsidP="00C556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5686" w:rsidRDefault="00C55686" w:rsidP="00C55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22 декабря  2025 г.                                                          № 29</w:t>
      </w:r>
    </w:p>
    <w:p w:rsidR="00C55686" w:rsidRDefault="00C55686" w:rsidP="00C55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выплате пенсии за выслугу лет»</w:t>
      </w:r>
    </w:p>
    <w:p w:rsidR="00C55686" w:rsidRDefault="00C55686" w:rsidP="00C556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 соответствии с Законом Республики Мордовия от 08 июня 1999 года</w:t>
      </w:r>
    </w:p>
    <w:p w:rsidR="00C55686" w:rsidRDefault="00C55686" w:rsidP="00C556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30-З « О муниципальной службе в Республики Мордовия» и на основании распоряжения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25 ноября 2025года № 23</w:t>
      </w:r>
    </w:p>
    <w:p w:rsidR="00C55686" w:rsidRPr="003C05D3" w:rsidRDefault="00C55686" w:rsidP="00C55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  выплату за декабрь месяц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Лаксаевой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Галине Юрьевне замещавшей должность муниципальной службы заместителя Главы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пенсию за выслугу в  размере </w:t>
      </w:r>
      <w:r w:rsidRPr="003C05D3">
        <w:rPr>
          <w:rFonts w:ascii="Times New Roman" w:eastAsia="Times New Roman" w:hAnsi="Times New Roman" w:cs="Times New Roman"/>
          <w:color w:val="34343C"/>
          <w:sz w:val="28"/>
          <w:szCs w:val="28"/>
        </w:rPr>
        <w:t>4610 (четыре тысячи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3C05D3">
        <w:rPr>
          <w:rFonts w:ascii="Times New Roman" w:eastAsia="Times New Roman" w:hAnsi="Times New Roman" w:cs="Times New Roman"/>
          <w:color w:val="34343C"/>
          <w:sz w:val="28"/>
          <w:szCs w:val="28"/>
        </w:rPr>
        <w:t>шестьсот десять) рублей 58 копеек.</w:t>
      </w:r>
    </w:p>
    <w:p w:rsidR="00C55686" w:rsidRDefault="00C55686" w:rsidP="00C556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686" w:rsidRDefault="00C55686" w:rsidP="00C55686">
      <w:pPr>
        <w:rPr>
          <w:rFonts w:ascii="Times New Roman" w:hAnsi="Times New Roman" w:cs="Times New Roman"/>
          <w:sz w:val="28"/>
          <w:szCs w:val="28"/>
        </w:rPr>
      </w:pPr>
    </w:p>
    <w:p w:rsidR="00C55686" w:rsidRDefault="00C55686" w:rsidP="00C5568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C55686" w:rsidRDefault="00C55686" w:rsidP="00C5568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C55686" w:rsidRDefault="00C55686" w:rsidP="00C55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                         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</w:p>
    <w:p w:rsidR="00C55686" w:rsidRPr="003C05D3" w:rsidRDefault="00C55686" w:rsidP="00C55686">
      <w:pPr>
        <w:rPr>
          <w:rFonts w:ascii="Times New Roman" w:hAnsi="Times New Roman" w:cs="Times New Roman"/>
        </w:rPr>
      </w:pPr>
    </w:p>
    <w:p w:rsidR="00C55686" w:rsidRPr="000F4AE2" w:rsidRDefault="00C55686" w:rsidP="00C55686">
      <w:pPr>
        <w:rPr>
          <w:rFonts w:ascii="Times New Roman" w:hAnsi="Times New Roman" w:cs="Times New Roman"/>
          <w:sz w:val="28"/>
          <w:szCs w:val="28"/>
        </w:rPr>
      </w:pPr>
    </w:p>
    <w:p w:rsidR="00A97666" w:rsidRDefault="00A97666"/>
    <w:sectPr w:rsidR="00A97666" w:rsidSect="009D6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55686"/>
    <w:rsid w:val="00A97666"/>
    <w:rsid w:val="00C55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>Grizli777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2025-12-23T05:57:00Z</dcterms:created>
  <dcterms:modified xsi:type="dcterms:W3CDTF">2025-12-23T05:57:00Z</dcterms:modified>
</cp:coreProperties>
</file>