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74D53" w:rsidRPr="00974D53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высокого давления газоснабжения п. Сосновка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974D53" w:rsidRPr="006F2C38" w:rsidTr="00FE53AE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74D53" w:rsidRPr="00974D53" w:rsidRDefault="00974D53" w:rsidP="00974D53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</w:pPr>
                  <w:r w:rsidRPr="00974D53"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  <w:t>Республика Мордовия, Зубово-Полянский район, п. Сосновка, западнаячасть кадастрового квартала № 13:08:0427001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</w:pPr>
                  <w:r w:rsidRPr="00974D53"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  <w:t>13:08:0427001:116</w:t>
                  </w:r>
                </w:p>
              </w:tc>
            </w:tr>
            <w:tr w:rsidR="00974D53" w:rsidRPr="006F2C38" w:rsidTr="00FE53A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74D53" w:rsidRPr="00974D53" w:rsidRDefault="00974D53" w:rsidP="00974D53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</w:pPr>
                  <w:r w:rsidRPr="00974D53"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  <w:t>Республика Мордовия, Зубово-Полянский район, п. Сосновка, ул. Садовая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</w:pPr>
                  <w:r w:rsidRPr="00974D53">
                    <w:rPr>
                      <w:rStyle w:val="Bodytext212ptNotBoldSpacing0pt"/>
                      <w:rFonts w:ascii="Times New Roman" w:hAnsi="Times New Roman"/>
                      <w:b w:val="0"/>
                      <w:sz w:val="20"/>
                      <w:szCs w:val="20"/>
                    </w:rPr>
                    <w:t>13:08:0427001:634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муниципальный район, Сосновское сельское поселение, п. Сосновка, ул. Садовая, 13а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13:08:0427001:1111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муниципальный район, Сосновское сельское поселение, п. Сосновка, ул. Садовая, 11а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13:08:0427001:1117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п. Сосновка, ул. Садовая, дом 11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13:08:0427001:46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п. Сосновка, ул. Вокзальная, д. 3/3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13:08:0427001:630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п. Сосновка, ул. Садовая, дом 9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13:08:0427001:74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поселок Сосновка, ул. Садовая, 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13:08:0427001:84</w:t>
                  </w:r>
                </w:p>
              </w:tc>
            </w:tr>
            <w:tr w:rsidR="00974D5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п. Сосновка, ул. Садовая, д. 13/2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13:08:0427001:840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п. Сосновка, ул. Садовая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13:08:0427001:98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п. Сосновка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13:08:0427001:991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Виндрейское территориальное лесничество, Парцинское участковое лесничество, кварталы 152-158, 164-170, 173-180, 182-188, 191-196, 199-203, 207-216, 218, части кварталов 140-147, 151, 159, 162, 163, 171, 172, 181, 189, 190, 197, 198, 204-206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13:08:0435001:43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район, Сосновское сельское поселение, п. Сосновка, ул. Лесничество, д. 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13:08:0435001:157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муниципальный район Зубово-Полянский, сельское поселение Сосновское, поселок Сосновка, улица Лесничество, земельный участок 7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13:08:0435001:156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13:08:0427001</w:t>
                  </w:r>
                </w:p>
              </w:tc>
            </w:tr>
            <w:tr w:rsidR="00974D5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4D53" w:rsidRPr="00974D53" w:rsidRDefault="00974D53" w:rsidP="00974D53">
                  <w:pPr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Республика Мордовия, Зубово-Полянский районю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74D53" w:rsidRPr="00974D53" w:rsidRDefault="00974D53" w:rsidP="00974D53">
                  <w:pPr>
                    <w:jc w:val="center"/>
                    <w:rPr>
                      <w:rFonts w:ascii="Times New Roman" w:hAnsi="Times New Roman"/>
                    </w:rPr>
                  </w:pPr>
                  <w:r w:rsidRPr="00974D53">
                    <w:rPr>
                      <w:rFonts w:ascii="Times New Roman" w:hAnsi="Times New Roman"/>
                    </w:rPr>
                    <w:t>13:08:0435001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bookmarkStart w:id="0" w:name="_GoBack"/>
        <w:bookmarkEnd w:id="0"/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974D53" w:rsidRDefault="00974D53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u w:val="single"/>
                <w:shd w:val="clear" w:color="auto" w:fill="FFFFFF"/>
              </w:rPr>
            </w:pPr>
            <w:hyperlink r:id="rId6" w:history="1">
              <w:r w:rsidR="00700CA5" w:rsidRPr="00EA075C">
                <w:rPr>
                  <w:rStyle w:val="a7"/>
                  <w:rFonts w:ascii="Times New Roman" w:hAnsi="Times New Roman"/>
                  <w:b/>
                  <w:lang w:val="en-US"/>
                </w:rPr>
                <w:t>E</w:t>
              </w:r>
              <w:r w:rsidR="00700CA5" w:rsidRPr="00974D53">
                <w:rPr>
                  <w:rStyle w:val="a7"/>
                  <w:rFonts w:ascii="Times New Roman" w:hAnsi="Times New Roman"/>
                  <w:b/>
                </w:rPr>
                <w:t>-</w:t>
              </w:r>
              <w:r w:rsidR="00700CA5" w:rsidRPr="00EA075C">
                <w:rPr>
                  <w:rStyle w:val="a7"/>
                  <w:rFonts w:ascii="Times New Roman" w:hAnsi="Times New Roman"/>
                  <w:b/>
                  <w:lang w:val="en-US"/>
                </w:rPr>
                <w:t>mail</w:t>
              </w:r>
              <w:r w:rsidR="00700CA5" w:rsidRPr="00974D53">
                <w:rPr>
                  <w:rStyle w:val="a7"/>
                  <w:rFonts w:ascii="Times New Roman" w:hAnsi="Times New Roman"/>
                  <w:b/>
                </w:rPr>
                <w:t xml:space="preserve">: </w:t>
              </w:r>
              <w:r w:rsidR="00700CA5" w:rsidRPr="00EA075C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Priem</w:t>
              </w:r>
              <w:r w:rsidR="00700CA5" w:rsidRPr="00974D53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 xml:space="preserve">_ </w:t>
              </w:r>
              <w:r w:rsidR="00700CA5" w:rsidRPr="00EA075C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admzbp</w:t>
              </w:r>
              <w:r w:rsidR="00700CA5" w:rsidRPr="00974D53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>@</w:t>
              </w:r>
              <w:r w:rsidR="00700CA5" w:rsidRPr="00EA075C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list</w:t>
              </w:r>
              <w:r w:rsidR="00700CA5" w:rsidRPr="00974D53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>.</w:t>
              </w:r>
              <w:r w:rsidR="00700CA5" w:rsidRPr="00EA075C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ru</w:t>
              </w:r>
              <w:r w:rsidR="00700CA5" w:rsidRPr="00974D53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 xml:space="preserve"> </w:t>
              </w:r>
            </w:hyperlink>
          </w:p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Сосновского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9271D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271D" w:rsidRPr="00B9271D">
              <w:rPr>
                <w:rFonts w:ascii="Times New Roman" w:hAnsi="Times New Roman"/>
                <w:sz w:val="22"/>
                <w:szCs w:val="22"/>
              </w:rPr>
              <w:t>431120</w:t>
            </w:r>
            <w:r w:rsidR="00B67267" w:rsidRPr="0087570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CE725A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</w:t>
            </w:r>
            <w:r w:rsidR="00875706" w:rsidRPr="00875706">
              <w:t xml:space="preserve">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r w:rsidR="00875706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</w:t>
            </w:r>
          </w:p>
          <w:p w:rsidR="00BE7D23" w:rsidRPr="007E607F" w:rsidRDefault="00875706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 w:rsidR="00B9271D">
              <w:rPr>
                <w:rFonts w:ascii="pt sans" w:hAnsi="pt sans"/>
                <w:sz w:val="21"/>
                <w:szCs w:val="21"/>
                <w:shd w:val="clear" w:color="auto" w:fill="FFFFFF"/>
              </w:rPr>
              <w:t>п</w:t>
            </w:r>
            <w:r w:rsidR="00CE725A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. </w:t>
            </w:r>
            <w:r w:rsidR="00B9271D">
              <w:rPr>
                <w:rFonts w:ascii="pt sans" w:hAnsi="pt sans"/>
                <w:sz w:val="21"/>
                <w:szCs w:val="21"/>
                <w:shd w:val="clear" w:color="auto" w:fill="FFFFFF"/>
              </w:rPr>
              <w:t>Сосновка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, у</w:t>
            </w:r>
            <w:r w:rsidR="00CE725A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л.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 w:rsidR="00B9271D">
              <w:rPr>
                <w:rFonts w:ascii="pt sans" w:hAnsi="pt sans"/>
                <w:sz w:val="21"/>
                <w:szCs w:val="21"/>
                <w:shd w:val="clear" w:color="auto" w:fill="FFFFFF"/>
              </w:rPr>
              <w:t>Почтовая, д. 5</w:t>
            </w:r>
          </w:p>
          <w:p w:rsidR="00BE7D23" w:rsidRPr="00F37C8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37C8F">
              <w:rPr>
                <w:rFonts w:ascii="Times New Roman" w:hAnsi="Times New Roman"/>
                <w:sz w:val="22"/>
                <w:szCs w:val="22"/>
              </w:rPr>
              <w:t>+7 (83457) 3-26-14</w:t>
            </w:r>
          </w:p>
          <w:p w:rsidR="00B9271D" w:rsidRPr="00F37C8F" w:rsidRDefault="00616CCB" w:rsidP="00F37C8F">
            <w:pPr>
              <w:spacing w:line="240" w:lineRule="atLeast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</w:pP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F37C8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F37C8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admi</w:t>
              </w:r>
              <w:r w:rsidRPr="00F37C8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-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sosnovka</w:t>
              </w:r>
              <w:r w:rsidRPr="00F37C8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@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yandex</w:t>
              </w:r>
              <w:r w:rsidRPr="00F37C8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.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16CCB" w:rsidRPr="00616CCB" w:rsidRDefault="00974D53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616CCB" w:rsidRPr="00616CCB">
                <w:rPr>
                  <w:rStyle w:val="a7"/>
                  <w:b/>
                  <w:sz w:val="22"/>
                  <w:szCs w:val="22"/>
                </w:rPr>
                <w:t>https://sosnovskoe-r13.gosweb.gosuslugi.ru/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2C7B86" w:rsidRDefault="00616CCB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16CCB">
              <w:rPr>
                <w:rFonts w:ascii="Arial" w:hAnsi="Arial" w:cs="Arial"/>
                <w:b/>
                <w:color w:val="0000FF"/>
                <w:u w:val="single"/>
              </w:rPr>
              <w:t>https://sosnovskoe-r13.gosweb.gosuslugi.ru/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novskoe-r13.gosweb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i-sosnovk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4F98B-5D2B-4C00-A935-2E3684EC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11</cp:revision>
  <cp:lastPrinted>2022-12-12T08:13:00Z</cp:lastPrinted>
  <dcterms:created xsi:type="dcterms:W3CDTF">2024-05-29T10:22:00Z</dcterms:created>
  <dcterms:modified xsi:type="dcterms:W3CDTF">2024-05-30T06:34:00Z</dcterms:modified>
</cp:coreProperties>
</file>