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93D" w:rsidRDefault="0025693D" w:rsidP="0025693D">
      <w:r>
        <w:t xml:space="preserve">                                                                                                           </w:t>
      </w:r>
    </w:p>
    <w:p w:rsidR="0025693D" w:rsidRDefault="0025693D" w:rsidP="0025693D"/>
    <w:p w:rsidR="0025693D" w:rsidRDefault="0025693D" w:rsidP="0025693D">
      <w:pPr>
        <w:jc w:val="center"/>
        <w:rPr>
          <w:b/>
        </w:rPr>
      </w:pPr>
      <w:r>
        <w:rPr>
          <w:b/>
        </w:rPr>
        <w:t>СОВЕТ ДЕПУТАТОВ</w:t>
      </w:r>
    </w:p>
    <w:p w:rsidR="0025693D" w:rsidRDefault="0025693D" w:rsidP="0025693D">
      <w:pPr>
        <w:jc w:val="center"/>
        <w:rPr>
          <w:b/>
        </w:rPr>
      </w:pPr>
      <w:r>
        <w:rPr>
          <w:b/>
        </w:rPr>
        <w:t xml:space="preserve">НОВОВЫСЕЛСКОГО СЕЛЬСКОГО   ПОСЕЛЕНИЯ </w:t>
      </w:r>
    </w:p>
    <w:p w:rsidR="0025693D" w:rsidRDefault="0025693D" w:rsidP="0025693D">
      <w:pPr>
        <w:jc w:val="center"/>
        <w:rPr>
          <w:b/>
        </w:rPr>
      </w:pPr>
      <w:r>
        <w:rPr>
          <w:b/>
        </w:rPr>
        <w:t xml:space="preserve">ЗУБОВО-ПОЛЯНСКОГО МУНИЦИПАЛЬНОГО РАЙОНА </w:t>
      </w:r>
    </w:p>
    <w:p w:rsidR="0025693D" w:rsidRDefault="0025693D" w:rsidP="0025693D">
      <w:pPr>
        <w:jc w:val="center"/>
        <w:rPr>
          <w:b/>
        </w:rPr>
      </w:pPr>
      <w:r>
        <w:rPr>
          <w:b/>
        </w:rPr>
        <w:t>РЕСПУБЛИКИ МОРДОВИЯ</w:t>
      </w:r>
    </w:p>
    <w:p w:rsidR="0025693D" w:rsidRDefault="0025693D" w:rsidP="0025693D">
      <w:pPr>
        <w:tabs>
          <w:tab w:val="left" w:pos="11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5693D" w:rsidRDefault="0025693D" w:rsidP="0025693D">
      <w:pPr>
        <w:tabs>
          <w:tab w:val="left" w:pos="1170"/>
        </w:tabs>
        <w:rPr>
          <w:b/>
        </w:rPr>
      </w:pPr>
    </w:p>
    <w:p w:rsidR="0025693D" w:rsidRDefault="0025693D" w:rsidP="0025693D">
      <w:pPr>
        <w:jc w:val="center"/>
        <w:rPr>
          <w:b/>
        </w:rPr>
      </w:pPr>
      <w:r>
        <w:rPr>
          <w:b/>
          <w:sz w:val="28"/>
          <w:szCs w:val="28"/>
        </w:rPr>
        <w:t>Решение  №</w:t>
      </w:r>
      <w:r>
        <w:rPr>
          <w:b/>
        </w:rPr>
        <w:t xml:space="preserve"> 22</w:t>
      </w:r>
    </w:p>
    <w:p w:rsidR="0025693D" w:rsidRDefault="0025693D" w:rsidP="0025693D">
      <w:pPr>
        <w:jc w:val="center"/>
      </w:pPr>
      <w:r>
        <w:t>от « 29  » декабря 2022 года</w:t>
      </w:r>
    </w:p>
    <w:p w:rsidR="0025693D" w:rsidRDefault="0025693D" w:rsidP="0025693D">
      <w:pPr>
        <w:jc w:val="center"/>
        <w:rPr>
          <w:b/>
          <w:sz w:val="28"/>
          <w:szCs w:val="28"/>
        </w:rPr>
      </w:pPr>
    </w:p>
    <w:p w:rsidR="0025693D" w:rsidRDefault="0025693D" w:rsidP="0025693D">
      <w:pPr>
        <w:jc w:val="center"/>
        <w:rPr>
          <w:b/>
        </w:rPr>
      </w:pPr>
      <w:r>
        <w:rPr>
          <w:b/>
        </w:rPr>
        <w:t xml:space="preserve">О бюджете Нововыселского сельского поселения Зубово-Полянского муниципального района Республики Мордовия на 2023 год </w:t>
      </w:r>
    </w:p>
    <w:p w:rsidR="0025693D" w:rsidRDefault="0025693D" w:rsidP="0025693D">
      <w:pPr>
        <w:jc w:val="center"/>
        <w:rPr>
          <w:b/>
        </w:rPr>
      </w:pPr>
      <w:r>
        <w:rPr>
          <w:b/>
        </w:rPr>
        <w:t>и плановый период 2024-2025 годов</w:t>
      </w:r>
    </w:p>
    <w:p w:rsidR="0025693D" w:rsidRDefault="0025693D" w:rsidP="0025693D">
      <w:pPr>
        <w:jc w:val="center"/>
        <w:rPr>
          <w:b/>
        </w:rPr>
      </w:pPr>
    </w:p>
    <w:p w:rsidR="0025693D" w:rsidRDefault="0025693D" w:rsidP="0025693D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 Нововыселского сельского поселения Зубово-Полянского муниципального района</w:t>
      </w:r>
    </w:p>
    <w:p w:rsidR="0025693D" w:rsidRDefault="0025693D" w:rsidP="0025693D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25693D" w:rsidRDefault="0025693D" w:rsidP="0025693D">
      <w:pPr>
        <w:pStyle w:val="ConsNormal"/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</w:p>
    <w:p w:rsidR="0025693D" w:rsidRDefault="0025693D" w:rsidP="0025693D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r>
        <w:rPr>
          <w:rFonts w:ascii="Times New Roman" w:hAnsi="Times New Roman" w:cs="Times New Roman"/>
          <w:sz w:val="24"/>
          <w:szCs w:val="24"/>
        </w:rPr>
        <w:t>Нововыселского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Зубово-Полянского  муниципального района утвердить  бюджет </w:t>
      </w:r>
      <w:r>
        <w:rPr>
          <w:rFonts w:ascii="Times New Roman" w:hAnsi="Times New Roman" w:cs="Times New Roman"/>
          <w:sz w:val="24"/>
          <w:szCs w:val="24"/>
        </w:rPr>
        <w:t>Нововыселского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Зубово-Полянского муниципального района на 2023 год, и плановый период 2024-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" w:hAnsi="Times New Roman"/>
            <w:sz w:val="24"/>
            <w:szCs w:val="24"/>
          </w:rPr>
          <w:t>2025 г</w:t>
        </w:r>
      </w:smartTag>
      <w:r>
        <w:rPr>
          <w:rFonts w:ascii="Times New Roman" w:hAnsi="Times New Roman"/>
          <w:sz w:val="24"/>
          <w:szCs w:val="24"/>
        </w:rPr>
        <w:t xml:space="preserve">. виды доходов и расходов, установить правила межбюджетных отношений </w:t>
      </w:r>
      <w:r>
        <w:rPr>
          <w:rFonts w:ascii="Times New Roman" w:hAnsi="Times New Roman" w:cs="Times New Roman"/>
          <w:sz w:val="24"/>
          <w:szCs w:val="24"/>
        </w:rPr>
        <w:t>Нововыселского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Зубово-Полянского муниципального района с Зубово-Полянским муниципальным районом, а также регулировать отношения, связанные с  муниципальным   долгом  </w:t>
      </w:r>
      <w:r>
        <w:rPr>
          <w:rFonts w:ascii="Times New Roman" w:hAnsi="Times New Roman" w:cs="Times New Roman"/>
          <w:sz w:val="24"/>
          <w:szCs w:val="24"/>
        </w:rPr>
        <w:t>Нововыселского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Зубово-Полянского муниципального района и контролем за исполнением бюджета  </w:t>
      </w:r>
      <w:r>
        <w:rPr>
          <w:rFonts w:ascii="Times New Roman" w:hAnsi="Times New Roman" w:cs="Times New Roman"/>
          <w:sz w:val="24"/>
          <w:szCs w:val="24"/>
        </w:rPr>
        <w:t>Нововыселского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на 2023 год. </w:t>
      </w:r>
    </w:p>
    <w:p w:rsidR="0025693D" w:rsidRDefault="0025693D" w:rsidP="0025693D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693D" w:rsidRDefault="0025693D" w:rsidP="0025693D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b/>
          <w:sz w:val="24"/>
          <w:szCs w:val="24"/>
        </w:rPr>
        <w:t xml:space="preserve">. Основные характеристики бюджета  Нововыселского сельского  поселения Зубово-Полянского муниципального района Республики Мордовия </w:t>
      </w:r>
    </w:p>
    <w:p w:rsidR="0025693D" w:rsidRDefault="0025693D" w:rsidP="0025693D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бюджет Нововыселского сельского поселения Зубово-Полянского  муниципального района  Республики Мордовия (далее – сельский бюджет) на 2023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1885,0 </w:t>
      </w:r>
      <w:r>
        <w:rPr>
          <w:rFonts w:ascii="Times New Roman" w:hAnsi="Times New Roman" w:cs="Times New Roman"/>
          <w:sz w:val="24"/>
          <w:szCs w:val="24"/>
        </w:rPr>
        <w:t xml:space="preserve">тыс.рублей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1885,0 </w:t>
      </w:r>
      <w:r>
        <w:rPr>
          <w:rFonts w:ascii="Times New Roman" w:hAnsi="Times New Roman" w:cs="Times New Roman"/>
          <w:sz w:val="24"/>
          <w:szCs w:val="24"/>
        </w:rPr>
        <w:t>тыс.рублей, с превышением расходов над доходами в сумме 0</w:t>
      </w:r>
      <w:r>
        <w:rPr>
          <w:rFonts w:ascii="Times New Roman" w:hAnsi="Times New Roman" w:cs="Times New Roman"/>
          <w:sz w:val="24"/>
          <w:szCs w:val="24"/>
          <w:u w:val="single"/>
        </w:rPr>
        <w:t>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2023 года к декабрю 2022 года).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бюджет Нововыселского сельского поселения Зубово-Полянского  муниципального района  Республики Мордовия (далее – сельский бюджет) на 2024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1565,8 </w:t>
      </w:r>
      <w:r>
        <w:rPr>
          <w:rFonts w:ascii="Times New Roman" w:hAnsi="Times New Roman" w:cs="Times New Roman"/>
          <w:sz w:val="24"/>
          <w:szCs w:val="24"/>
        </w:rPr>
        <w:t xml:space="preserve"> тыс.рублей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1565,8 </w:t>
      </w:r>
      <w:r>
        <w:rPr>
          <w:rFonts w:ascii="Times New Roman" w:hAnsi="Times New Roman" w:cs="Times New Roman"/>
          <w:sz w:val="24"/>
          <w:szCs w:val="24"/>
        </w:rPr>
        <w:t xml:space="preserve">тыс.рублей, в том числе условно утвержденные расходы в сумме 36,3 тысяч 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2024 года к декабрю 2023 года).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бюджет Нововыселского сельского поселения Зубово-Полянского  муниципального района  Республики Мордовия (далее – сельский бюджет) на 2025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1638,0</w:t>
      </w:r>
      <w:r>
        <w:rPr>
          <w:rFonts w:ascii="Times New Roman" w:hAnsi="Times New Roman" w:cs="Times New Roman"/>
          <w:sz w:val="24"/>
          <w:szCs w:val="24"/>
        </w:rPr>
        <w:t xml:space="preserve"> тыс.рублей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1638,0 </w:t>
      </w:r>
      <w:r>
        <w:rPr>
          <w:rFonts w:ascii="Times New Roman" w:hAnsi="Times New Roman" w:cs="Times New Roman"/>
          <w:sz w:val="24"/>
          <w:szCs w:val="24"/>
        </w:rPr>
        <w:t xml:space="preserve">тыс.рублей, в том числе условно утвержденные расходы в сумме 75,9 тысяч 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</w:t>
      </w:r>
      <w:r>
        <w:rPr>
          <w:rFonts w:ascii="Times New Roman" w:hAnsi="Times New Roman" w:cs="Times New Roman"/>
          <w:sz w:val="24"/>
          <w:szCs w:val="24"/>
        </w:rPr>
        <w:lastRenderedPageBreak/>
        <w:t>процента (декабрь 2025 года к декабрю 2024 года).</w:t>
      </w:r>
    </w:p>
    <w:p w:rsidR="0025693D" w:rsidRDefault="0025693D" w:rsidP="0025693D">
      <w:pPr>
        <w:ind w:firstLine="708"/>
        <w:jc w:val="center"/>
        <w:rPr>
          <w:b/>
        </w:rPr>
      </w:pP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2.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Общая характеристика, формирование и нормативы распределения доходов бюджета Нововыселского сельского поселения Зубово-Полянского муниципального района  Республики Мордовия </w:t>
      </w:r>
    </w:p>
    <w:p w:rsidR="0025693D" w:rsidRDefault="0025693D" w:rsidP="0025693D">
      <w:pPr>
        <w:ind w:firstLine="708"/>
      </w:pPr>
    </w:p>
    <w:p w:rsidR="0025693D" w:rsidRDefault="0025693D" w:rsidP="0025693D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1.Доходы бюджета Нововыселского сельского поселения Зубово-Полянского  муниципального района Республики Мордовия формируются за счет  </w:t>
      </w:r>
      <w:r>
        <w:rPr>
          <w:rFonts w:ascii="Times New Roman" w:hAnsi="Times New Roman"/>
          <w:bCs/>
          <w:sz w:val="24"/>
          <w:szCs w:val="24"/>
        </w:rPr>
        <w:t>налогов и сборов, в том числе налогов, предусмотренных специальными налоговыми режимами, региональных налогов и неналоговых доходов, местных налогов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 (приложение)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2.Администрация Нововыселского сельского поселения  Зубово-Полянского  муниципального района  Республики Мордовия вправе: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начисления, учет и контроль за правильностью исчисления, полнотой и своевременностью осуществления платежей в бюджет, пеней и штрафов по ним.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взыскание задолженности по платежам в бюджет, пеней и штрафов;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решения о возврате излишне уплаченных (взысканных) платежей в бюджет, пеней и штрафов, а также процентов, начисленных на излишне начисленные суммы, и предоставлять заявку в УФК по Республике Мордовия для осуществления возврата в порядке, установленном Министерством финансов Российской Федерации.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принимать решения о зачете (уточнении) платежей в бюджет и предоставлять уведомления в УФК по Республике Мордовия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г. №125н (с изменениями от 14.11.2018 г.) 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Федерации.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Нововыселского сельского поселения  Зубово-Полянского  муниципального района  Республики Мордовия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Статья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>Межбюджетные трансферты, получаемые из других бюджетов бюджетной системы Российской Федерации</w:t>
      </w: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объем межбюджетных трансфертов, получаемых из других бюджетов бюджетной системы Российской Федерации, согласно приложению 1 к настоящему Решению.</w:t>
      </w:r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 4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из бюджета Нововыселского сельского  поселения  Зубово-Полянского муниципального района </w:t>
      </w:r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Утвердить ведомственную структуру расходов бюджета сельского поселения на 2023 год и на плановый период 2024-2025 годов согласно приложения 2;</w:t>
      </w: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распределение бюджетных ассигнований местного бюджета по разделам, подраздела, целевым статьям (муниципальным программам и непрограммным  направлениям деятельности), группам и подгруппам  видов расходов классификации  </w:t>
      </w:r>
      <w:r>
        <w:rPr>
          <w:rFonts w:ascii="Times New Roman" w:hAnsi="Times New Roman" w:cs="Times New Roman"/>
          <w:sz w:val="24"/>
          <w:szCs w:val="24"/>
        </w:rPr>
        <w:lastRenderedPageBreak/>
        <w:t>расходов бюджетов   на 2023 год и на плановый период 2024-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" w:hAnsi="Times New Roman" w:cs="Times New Roman"/>
            <w:sz w:val="24"/>
            <w:szCs w:val="24"/>
          </w:rPr>
          <w:t>2025 г</w:t>
        </w:r>
      </w:smartTag>
      <w:r>
        <w:rPr>
          <w:rFonts w:ascii="Times New Roman" w:hAnsi="Times New Roman" w:cs="Times New Roman"/>
          <w:sz w:val="24"/>
          <w:szCs w:val="24"/>
        </w:rPr>
        <w:t>. согласно приложению 3 к настоящему Решению;</w:t>
      </w: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3.Утвердить распределение бюджетных ассигнований бюджета Нововыселского сельского поселения Зубово-Полянского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 классификации расходов бюджетов  на 2023 год  и на плановый период 2024 и 2025 годов    согласно приложению 4 к настоящему Решению.</w:t>
      </w:r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5.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на социальное обеспечение населения, связанные с предоставлением мер социальной поддержки</w:t>
      </w: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autoSpaceDE w:val="0"/>
        <w:ind w:firstLine="540"/>
        <w:jc w:val="both"/>
      </w:pPr>
      <w:r>
        <w:t>1. Из бюджета сельского поселения  гражданам, проживающим на территории Нововыселского сельского поселения Зубово-Полянского муниципального района Республики Мордовия, предоставляются бюджетные ассигнования, связанные с предоставлением  в форме публичных обязательств пособий и иных выплат, являющимися мерами социальной поддержки отдельных категорий населения, пенсионное обеспечение в соответствии с законодательством Российской Федерации, Республики Мордовия и нормативными правовыми актами Нововыселского сельского поселения Зубово-Полянского муниципального района Республики Мордовия</w:t>
      </w:r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5693D" w:rsidRDefault="0025693D" w:rsidP="0025693D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6.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на исполнение судебных актов по искам к Нововыселскому сельскому поселению Зубово-Полянского муниципального района Республики Мордовия.</w:t>
      </w:r>
    </w:p>
    <w:p w:rsidR="0025693D" w:rsidRDefault="0025693D" w:rsidP="002569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1.Из бюджета Нововыселского сельского поселения предоставляются бюджетные ассигнования на исполнение судебных актов по искам к Нововыселскому  сельскому поселению Зубово-Полянского муниципального района Республики Мордовия о возмещении вреда, причиненного незаконными действиями (бездействием) органов местного само-управления  или их должностных лиц, в том числе в результате издания органами местного са-моуправления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Нововыселского  сельского поселения Зубово-Полянского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Нововыселского сельского поселения Зубово-Полянского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Нововыселского сельского поселения Зубово-Полянского муниципального района Республики Мордовия</w:t>
      </w:r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5693D" w:rsidRDefault="0025693D" w:rsidP="0025693D">
      <w:pPr>
        <w:pStyle w:val="ConsPlusTitle"/>
        <w:widowControl/>
        <w:tabs>
          <w:tab w:val="left" w:pos="855"/>
        </w:tabs>
        <w:spacing w:line="22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7. Бюджетные ассигнования Дорожного фонда Нововыселского сельского поселения Зубово-Полянского муниципального района Республики Мордовия</w:t>
      </w:r>
    </w:p>
    <w:p w:rsidR="0025693D" w:rsidRDefault="0025693D" w:rsidP="0025693D">
      <w:pPr>
        <w:pStyle w:val="ConsPlusTitle"/>
        <w:widowControl/>
        <w:tabs>
          <w:tab w:val="left" w:pos="855"/>
        </w:tabs>
        <w:spacing w:line="228" w:lineRule="auto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1. Утвердить объем бюджетных ассигнований дорожного фонда на 2023 год, на 2024, на 2025 год в сумме 100,0 тысяч рублей ежегодно.</w:t>
      </w:r>
    </w:p>
    <w:p w:rsidR="0025693D" w:rsidRDefault="0025693D" w:rsidP="0025693D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2. Установить, что средства дорожного фонда поселения направляются на:</w:t>
      </w:r>
    </w:p>
    <w:p w:rsidR="0025693D" w:rsidRDefault="0025693D" w:rsidP="0025693D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- проектирование, строительство (реконструкцию) автомобильных дорог общего пользования и искусственных сооружений на них;</w:t>
      </w:r>
    </w:p>
    <w:p w:rsidR="0025693D" w:rsidRDefault="0025693D" w:rsidP="0025693D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- капитальный ремонт, ремонт и содержание автомобильных дорог общего пользования и искусственных сооружений на них.</w:t>
      </w:r>
    </w:p>
    <w:p w:rsidR="0025693D" w:rsidRDefault="0025693D" w:rsidP="0025693D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Статья 8. </w:t>
      </w:r>
      <w:r>
        <w:rPr>
          <w:rFonts w:ascii="Times New Roman" w:hAnsi="Times New Roman" w:cs="Times New Roman"/>
          <w:b/>
          <w:sz w:val="24"/>
          <w:szCs w:val="24"/>
        </w:rPr>
        <w:t xml:space="preserve">Резервный фонд администрации </w:t>
      </w:r>
      <w:r>
        <w:rPr>
          <w:rFonts w:ascii="Times New Roman" w:hAnsi="Times New Roman"/>
          <w:b/>
          <w:sz w:val="24"/>
          <w:szCs w:val="24"/>
        </w:rPr>
        <w:t>Нововыселского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 Мордовия</w:t>
      </w: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autoSpaceDE w:val="0"/>
        <w:spacing w:line="228" w:lineRule="auto"/>
        <w:ind w:firstLine="540"/>
        <w:jc w:val="both"/>
      </w:pPr>
      <w:r>
        <w:t>1. Установить размер Резервного фонда администрации Нововыселского сельского поселения Зубово-Полянского муниципального района Республики Мордовия на 2023 год в сумме  10,0  тысяч рублей, на 2024 год – 1,0 тысяч рублей, на 2025 год в сумме 1,0 тысяч рублей.</w:t>
      </w:r>
    </w:p>
    <w:p w:rsidR="0025693D" w:rsidRDefault="0025693D" w:rsidP="0025693D">
      <w:pPr>
        <w:autoSpaceDE w:val="0"/>
        <w:spacing w:line="228" w:lineRule="auto"/>
        <w:ind w:firstLine="540"/>
        <w:jc w:val="both"/>
      </w:pPr>
      <w:r>
        <w:t>2. Средства Резервного фонда главы администрации Нововыселского сельского  поселения Зубово-Полянского муниципального района Республики Мордовия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25693D" w:rsidRDefault="0025693D" w:rsidP="0025693D">
      <w:pPr>
        <w:autoSpaceDE w:val="0"/>
        <w:spacing w:line="228" w:lineRule="auto"/>
        <w:ind w:firstLine="540"/>
        <w:jc w:val="both"/>
      </w:pPr>
      <w:r>
        <w:t>3. Бюджетные ассигнования Резервного фонда администрации Нововыселского сельского поселения Зубово-Полянского  муниципального района Республики Мордовия, предусмотренные в составе местного бюджета используются по решению администрации Нововыселского сельского поселения Зубово-Полянского  муниципального района Республики Мордовия</w:t>
      </w: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</w:t>
      </w:r>
      <w:r>
        <w:rPr>
          <w:rFonts w:ascii="Times New Roman" w:hAnsi="Times New Roman"/>
          <w:sz w:val="24"/>
          <w:szCs w:val="24"/>
        </w:rPr>
        <w:t>Нововыселского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определяется администрацией </w:t>
      </w:r>
      <w:r>
        <w:rPr>
          <w:rFonts w:ascii="Times New Roman" w:hAnsi="Times New Roman"/>
          <w:sz w:val="24"/>
          <w:szCs w:val="24"/>
        </w:rPr>
        <w:t>Нововыселского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</w:p>
    <w:p w:rsidR="0025693D" w:rsidRDefault="0025693D" w:rsidP="0025693D">
      <w:pPr>
        <w:autoSpaceDE w:val="0"/>
        <w:spacing w:line="228" w:lineRule="auto"/>
        <w:ind w:firstLine="540"/>
        <w:jc w:val="both"/>
      </w:pPr>
      <w:r>
        <w:t>5. Отчет об использовании бюджетных ассигнований Резервного фонда администрации Нововыселского сельского поселения Зубово-Полянского муниципального района  Республики Мордовия  прилагается к ежеквартальному и годовому отчетам об исполнении бюджета Нововыселского сельского поселения Зубово-Полянского муниципального района Республики Мордовия.</w:t>
      </w:r>
    </w:p>
    <w:p w:rsidR="0025693D" w:rsidRDefault="0025693D" w:rsidP="0025693D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 т а т ь я 9.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Муниципальные  внутренние заимствования  </w:t>
      </w:r>
      <w:r>
        <w:rPr>
          <w:rFonts w:ascii="Times New Roman" w:hAnsi="Times New Roman"/>
          <w:b/>
          <w:sz w:val="24"/>
          <w:szCs w:val="24"/>
        </w:rPr>
        <w:t xml:space="preserve">Нововыселского 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Мордовия, муниципальный долг </w:t>
      </w:r>
      <w:r>
        <w:rPr>
          <w:rFonts w:ascii="Times New Roman" w:hAnsi="Times New Roman"/>
          <w:b/>
          <w:sz w:val="24"/>
          <w:szCs w:val="24"/>
        </w:rPr>
        <w:t>Нововыселского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</w:p>
    <w:p w:rsidR="0025693D" w:rsidRDefault="0025693D" w:rsidP="0025693D">
      <w:pPr>
        <w:pStyle w:val="ConsPlusNormal"/>
        <w:widowControl/>
        <w:spacing w:line="228" w:lineRule="auto"/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Право  осуществления муниципальных внутренних заимствований Нововыселского сельского поселения Зубово-Полянского муниципального района Республики Мордовия  от имени Нововыселского сельского поселения Зубово-Полянского муниципального района Республики Мордовия принадлежит Администрации Нововыселского сельского поселения Зубово-Полянского муниципального района Республики Мордовия.</w:t>
      </w:r>
    </w:p>
    <w:p w:rsidR="0025693D" w:rsidRDefault="0025693D" w:rsidP="0025693D">
      <w:pPr>
        <w:pStyle w:val="ConsPlusNormal"/>
        <w:widowControl/>
        <w:spacing w:line="228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 источники  внутреннего финансирования дефицита бюджета Нововыселского сельского поселения Зубово-Полянского муниципального района Республики Мордовия согласно приложению 5 к настоящему Решению.</w:t>
      </w:r>
    </w:p>
    <w:p w:rsidR="0025693D" w:rsidRDefault="0025693D" w:rsidP="0025693D">
      <w:pPr>
        <w:pStyle w:val="ConsPlusNormal"/>
        <w:widowControl/>
        <w:spacing w:line="228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3. Утвердить программу муниципальных внутренних заимствований </w:t>
      </w:r>
      <w:r>
        <w:rPr>
          <w:rFonts w:ascii="Times New Roman" w:hAnsi="Times New Roman" w:cs="Times New Roman"/>
          <w:sz w:val="24"/>
          <w:szCs w:val="24"/>
        </w:rPr>
        <w:t>Нововыселского</w:t>
      </w:r>
      <w:r>
        <w:rPr>
          <w:rFonts w:ascii="Times New Roman" w:hAnsi="Times New Roman" w:cs="Times New Roman"/>
          <w:sz w:val="22"/>
          <w:szCs w:val="22"/>
        </w:rPr>
        <w:t xml:space="preserve"> сельского поселения Зубово-Полянского муниципального района Республики Мордовия на 2023 год и на плановый период 2024-2025 годов согласно приложению 6 к настоящему Решению.</w:t>
      </w:r>
    </w:p>
    <w:p w:rsidR="0025693D" w:rsidRDefault="0025693D" w:rsidP="0025693D">
      <w:pPr>
        <w:autoSpaceDE w:val="0"/>
        <w:spacing w:line="228" w:lineRule="auto"/>
        <w:ind w:firstLine="539"/>
        <w:jc w:val="both"/>
      </w:pPr>
      <w:r>
        <w:t xml:space="preserve">4. Установить предельный объем  заимствований Нововыселского сельского поселения Зубово-Полянского муниципального района Республики Мордовия  в 2023 году устанавливается в сумме </w:t>
      </w:r>
      <w:r>
        <w:rPr>
          <w:u w:val="single"/>
        </w:rPr>
        <w:t>0,0</w:t>
      </w:r>
      <w:r>
        <w:t xml:space="preserve"> тыс. рублей, на 2024 год в сумме 0,0 тыс. рублей, на 2025 год в сумме  0,0 тыс. рублей.</w:t>
      </w:r>
    </w:p>
    <w:p w:rsidR="0025693D" w:rsidRDefault="0025693D" w:rsidP="0025693D">
      <w:pPr>
        <w:autoSpaceDE w:val="0"/>
        <w:spacing w:line="228" w:lineRule="auto"/>
        <w:jc w:val="both"/>
      </w:pPr>
      <w:r>
        <w:t xml:space="preserve">      5.Установить верхний предел муниципального  внутреннего долга Нововыселского сельского поселения Зубово-Полянского муниципального района Республики Мордовия на 1 января 2024 года – 328,6 тысячи рублей, на 1 января 2025 года – 318,4 тысячи рублей; на 1 января 2026 года – 304,9 тысяч рублей.</w:t>
      </w:r>
    </w:p>
    <w:p w:rsidR="0025693D" w:rsidRDefault="0025693D" w:rsidP="0025693D">
      <w:pPr>
        <w:autoSpaceDE w:val="0"/>
        <w:spacing w:line="228" w:lineRule="auto"/>
        <w:jc w:val="both"/>
      </w:pPr>
      <w:r>
        <w:t xml:space="preserve">    6.Утвердить объем расходов на обслуживание муниципального долга Нововыселского сельского поселения Зубово-Полянского муниципального района Республики Мордовия на 2023 год;  на 2024 год; на 2025 год в сумме 1,0 тысяча рублей ежегодно.</w:t>
      </w:r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 т а т ь я 11. </w:t>
      </w:r>
      <w:r>
        <w:rPr>
          <w:rFonts w:ascii="Times New Roman" w:hAnsi="Times New Roman" w:cs="Times New Roman"/>
          <w:b/>
          <w:sz w:val="24"/>
          <w:szCs w:val="24"/>
        </w:rPr>
        <w:t>Муниципальные заимствования  Нововыселского сельского поселения Зубово-Полянского муниципального района Республики Мордовия</w:t>
      </w:r>
    </w:p>
    <w:p w:rsidR="0025693D" w:rsidRDefault="0025693D" w:rsidP="0025693D">
      <w:pPr>
        <w:pStyle w:val="ConsPlusNormal"/>
        <w:widowControl/>
        <w:spacing w:line="228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autoSpaceDE w:val="0"/>
        <w:spacing w:line="228" w:lineRule="auto"/>
        <w:ind w:firstLine="539"/>
        <w:jc w:val="both"/>
      </w:pPr>
      <w:r>
        <w:t>1. В течение 2023 года привлекаются бюджетные кредиты из районного бюджета  в размере 0,0 тыс. рублей.</w:t>
      </w:r>
    </w:p>
    <w:p w:rsidR="0025693D" w:rsidRDefault="0025693D" w:rsidP="0025693D">
      <w:pPr>
        <w:autoSpaceDE w:val="0"/>
        <w:spacing w:line="228" w:lineRule="auto"/>
        <w:ind w:firstLine="539"/>
        <w:jc w:val="both"/>
      </w:pPr>
      <w:r>
        <w:rPr>
          <w:sz w:val="22"/>
          <w:szCs w:val="22"/>
        </w:rPr>
        <w:t xml:space="preserve">2. </w:t>
      </w:r>
      <w:r>
        <w:t xml:space="preserve">Установить предельный размер заимствований Нововыселского сельского поселения Зубово-Полянского муниципального района Республики Мордовия  в 2023 году в сумме </w:t>
      </w:r>
      <w:r>
        <w:rPr>
          <w:u w:val="single"/>
        </w:rPr>
        <w:t>0,0</w:t>
      </w:r>
      <w:r>
        <w:t xml:space="preserve"> тыс. рублей.</w:t>
      </w:r>
    </w:p>
    <w:p w:rsidR="0025693D" w:rsidRDefault="0025693D" w:rsidP="0025693D">
      <w:pPr>
        <w:autoSpaceDE w:val="0"/>
        <w:spacing w:line="228" w:lineRule="auto"/>
        <w:ind w:firstLine="539"/>
        <w:jc w:val="both"/>
      </w:pPr>
      <w:r>
        <w:t>3. Утвердить программу муниципальных внутренних заимствований  Нововыселского сельского поселения Зубово-Полянского муниципального района Республики Мордовия на 2023 год и на плановый период 2024 и 2025 годов согласно приложению 9.</w:t>
      </w:r>
    </w:p>
    <w:p w:rsidR="0025693D" w:rsidRDefault="0025693D" w:rsidP="0025693D">
      <w:pPr>
        <w:autoSpaceDE w:val="0"/>
        <w:spacing w:line="228" w:lineRule="auto"/>
        <w:ind w:firstLine="539"/>
        <w:jc w:val="both"/>
      </w:pP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 т а т ь я 12. </w:t>
      </w:r>
      <w:r>
        <w:rPr>
          <w:rFonts w:ascii="Times New Roman" w:hAnsi="Times New Roman" w:cs="Times New Roman"/>
          <w:b/>
          <w:sz w:val="24"/>
          <w:szCs w:val="24"/>
        </w:rPr>
        <w:t>Действие настоящего Решения во времени</w:t>
      </w: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693D" w:rsidRDefault="0025693D" w:rsidP="0025693D">
      <w:pPr>
        <w:pStyle w:val="ConsPlusNormal"/>
        <w:widowControl/>
        <w:numPr>
          <w:ilvl w:val="0"/>
          <w:numId w:val="2"/>
        </w:numPr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Решение вступает в силу с 1 января 2023 года.</w:t>
      </w:r>
    </w:p>
    <w:p w:rsidR="0025693D" w:rsidRDefault="0025693D" w:rsidP="0025693D">
      <w:pPr>
        <w:pStyle w:val="ConsPlusNormal"/>
        <w:widowControl/>
        <w:spacing w:line="228" w:lineRule="auto"/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         С т а т ь я 13. </w:t>
      </w:r>
      <w:r>
        <w:rPr>
          <w:rFonts w:ascii="Times New Roman" w:hAnsi="Times New Roman" w:cs="Times New Roman"/>
          <w:b/>
          <w:bCs/>
        </w:rPr>
        <w:t xml:space="preserve">Действие нормативных правовых актов Нововыселского сельского поселения Зубово-Полянского </w:t>
      </w:r>
      <w:r>
        <w:rPr>
          <w:rFonts w:ascii="Times New Roman" w:hAnsi="Times New Roman" w:cs="Times New Roman"/>
          <w:b/>
        </w:rPr>
        <w:t>муниципального района Республики Мордовия</w:t>
      </w:r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Установить, что нормативные правовые акты Нововыселского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принятые на основе и во исполнение Решений Совета депутатов Нововыселского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«О бюджете  Нововыселского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2020 год и на плановый период 2021 и 2022 годов» от 30.12.2019г., «О бюджете  Нововыселского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2021 год и на плановый период 2022 и 2023 годов» от 30.12.2020г., «О бюджете  Нововыселского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2022 год и на плановый период 2023 и 2024 годов» от 29.12.2021г. действуют в части, не противоречащей настоящему Решению.</w:t>
      </w:r>
    </w:p>
    <w:p w:rsidR="0025693D" w:rsidRDefault="0025693D" w:rsidP="0025693D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Глава Нововыселского сельского поселения </w:t>
      </w:r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Зубово-Полянского муниципального района</w:t>
      </w:r>
    </w:p>
    <w:p w:rsidR="0025693D" w:rsidRDefault="0025693D" w:rsidP="0025693D">
      <w:pPr>
        <w:pStyle w:val="ConsNonformat"/>
        <w:ind w:right="0"/>
        <w:jc w:val="both"/>
      </w:pPr>
      <w:r>
        <w:rPr>
          <w:rFonts w:ascii="Times New Roman" w:hAnsi="Times New Roman" w:cs="Times New Roman"/>
          <w:b/>
        </w:rPr>
        <w:t>Республики Мордовия                                                                          Е. В. Ширяйкина</w:t>
      </w:r>
    </w:p>
    <w:p w:rsidR="0025693D" w:rsidRDefault="0025693D" w:rsidP="0025693D">
      <w:pPr>
        <w:rPr>
          <w:b/>
          <w:bCs/>
        </w:rPr>
      </w:pPr>
    </w:p>
    <w:p w:rsidR="0025693D" w:rsidRDefault="0025693D" w:rsidP="0025693D">
      <w:pPr>
        <w:rPr>
          <w:b/>
          <w:bCs/>
        </w:rPr>
      </w:pPr>
    </w:p>
    <w:p w:rsidR="0025693D" w:rsidRDefault="0025693D" w:rsidP="0025693D">
      <w:pPr>
        <w:rPr>
          <w:b/>
          <w:bCs/>
        </w:rPr>
      </w:pPr>
    </w:p>
    <w:p w:rsidR="0025693D" w:rsidRDefault="0025693D" w:rsidP="0025693D">
      <w:pPr>
        <w:rPr>
          <w:b/>
          <w:bCs/>
        </w:rPr>
      </w:pPr>
    </w:p>
    <w:tbl>
      <w:tblPr>
        <w:tblW w:w="982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249"/>
        <w:gridCol w:w="4375"/>
        <w:gridCol w:w="1051"/>
        <w:gridCol w:w="1050"/>
        <w:gridCol w:w="1100"/>
      </w:tblGrid>
      <w:tr w:rsidR="0025693D" w:rsidTr="0025693D">
        <w:trPr>
          <w:trHeight w:val="214"/>
        </w:trPr>
        <w:tc>
          <w:tcPr>
            <w:tcW w:w="9830" w:type="dxa"/>
            <w:gridSpan w:val="5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1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Нововыселского сельского поселения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Зубово-Полянского муниципального района Республики Мордовия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«О бюджете Нововыселского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сельского поселения Зубово-Полянского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муниципального района Республики Мордовия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на 2023 год и плановый период 2024-2025 годов.» №        от                           2022  г 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25693D">
        <w:trPr>
          <w:gridAfter w:val="1"/>
          <w:wAfter w:w="1101" w:type="dxa"/>
          <w:trHeight w:val="214"/>
        </w:trPr>
        <w:tc>
          <w:tcPr>
            <w:tcW w:w="6626" w:type="dxa"/>
            <w:gridSpan w:val="2"/>
            <w:vMerge w:val="restart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2" w:type="dxa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25693D">
        <w:trPr>
          <w:gridAfter w:val="1"/>
          <w:wAfter w:w="1101" w:type="dxa"/>
          <w:trHeight w:val="214"/>
        </w:trPr>
        <w:tc>
          <w:tcPr>
            <w:tcW w:w="17411" w:type="dxa"/>
            <w:gridSpan w:val="2"/>
            <w:vMerge/>
            <w:vAlign w:val="center"/>
            <w:hideMark/>
          </w:tcPr>
          <w:p w:rsidR="0025693D" w:rsidRDefault="0025693D">
            <w:pPr>
              <w:suppressAutoHyphens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2" w:type="dxa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25693D">
        <w:trPr>
          <w:gridAfter w:val="1"/>
          <w:wAfter w:w="1101" w:type="dxa"/>
          <w:trHeight w:val="485"/>
        </w:trPr>
        <w:tc>
          <w:tcPr>
            <w:tcW w:w="17411" w:type="dxa"/>
            <w:gridSpan w:val="2"/>
            <w:vMerge/>
            <w:vAlign w:val="center"/>
            <w:hideMark/>
          </w:tcPr>
          <w:p w:rsidR="0025693D" w:rsidRDefault="0025693D">
            <w:pPr>
              <w:suppressAutoHyphens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2" w:type="dxa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25693D">
        <w:trPr>
          <w:trHeight w:val="1056"/>
        </w:trPr>
        <w:tc>
          <w:tcPr>
            <w:tcW w:w="7678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25693D">
        <w:trPr>
          <w:trHeight w:val="874"/>
        </w:trPr>
        <w:tc>
          <w:tcPr>
            <w:tcW w:w="98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ОБЪЕМ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БЕЗВОЗМЕЗДНЫХ ПОСТУПЛЕНИЙ В БЮДЖЕТ НОВОВЫСЕЛСКОГО  СЕЛЬСКОГО ПОСЕЛЕНИЯ ЗУБОВО-ПОЛЯНСКОГО  МУНИЦИПАЛЬНОГО РАЙОНА  РЕСПУБЛИКИ МОРДОВИЯ НА 2023 ГОД И НА ПЛАНОВЫЙ ПЕРИОД 2024 И 2025 ГОДОВ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25693D" w:rsidTr="0025693D">
        <w:trPr>
          <w:trHeight w:val="182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25693D" w:rsidTr="0025693D">
        <w:trPr>
          <w:trHeight w:val="182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Код 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0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25693D">
        <w:trPr>
          <w:trHeight w:val="238"/>
        </w:trPr>
        <w:tc>
          <w:tcPr>
            <w:tcW w:w="22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25693D" w:rsidTr="0025693D">
        <w:trPr>
          <w:trHeight w:val="182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25693D" w:rsidTr="0025693D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850 00000 00 0000 000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ДОХОДЫ БЮДЖЕТА -ВСЕГО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1 885,00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1 565,80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1 638,00</w:t>
            </w:r>
          </w:p>
        </w:tc>
      </w:tr>
      <w:tr w:rsidR="0025693D" w:rsidTr="0025693D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100 00000 00 0000 000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НАЛОГОВЫЕ И НЕНАЛОГОВЫЕ ДОХОДЫ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886,4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914,9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916,6</w:t>
            </w:r>
          </w:p>
        </w:tc>
      </w:tr>
      <w:tr w:rsidR="0025693D" w:rsidTr="0025693D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101 00000 00 0000 000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НАЛОГИ НА ПРИБЫЛЬ, ДОХОДЫ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152,0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162,8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167,7</w:t>
            </w:r>
          </w:p>
        </w:tc>
      </w:tr>
      <w:tr w:rsidR="0025693D" w:rsidTr="0025693D">
        <w:trPr>
          <w:trHeight w:val="269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101 02000 01 0000 110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Налог на доходы физических лиц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152,0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162,8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167,7</w:t>
            </w:r>
          </w:p>
        </w:tc>
      </w:tr>
      <w:tr w:rsidR="0025693D" w:rsidTr="0025693D">
        <w:trPr>
          <w:trHeight w:val="2230"/>
        </w:trPr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101 02010 01 0000 110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150,9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161,7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166,6</w:t>
            </w:r>
          </w:p>
        </w:tc>
      </w:tr>
      <w:tr w:rsidR="0025693D" w:rsidTr="0025693D">
        <w:trPr>
          <w:trHeight w:val="2035"/>
        </w:trPr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101 02020 01 0000 110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</w:t>
            </w:r>
            <w:r>
              <w:rPr>
                <w:rFonts w:eastAsiaTheme="minorHAnsi"/>
                <w:color w:val="000000"/>
                <w:lang w:eastAsia="en-US"/>
              </w:rPr>
              <w:lastRenderedPageBreak/>
              <w:t>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1,0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1,0</w:t>
            </w:r>
          </w:p>
        </w:tc>
      </w:tr>
      <w:tr w:rsidR="0025693D" w:rsidTr="0025693D">
        <w:trPr>
          <w:trHeight w:val="1013"/>
        </w:trPr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101 02030 01 0000 110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0,1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0,1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0,1</w:t>
            </w:r>
          </w:p>
        </w:tc>
      </w:tr>
      <w:tr w:rsidR="0025693D" w:rsidTr="0025693D">
        <w:trPr>
          <w:trHeight w:val="1013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105 03010 01 0000 110</w:t>
            </w: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Единый сельскохозяйственный налог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1,6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1,6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1,6</w:t>
            </w:r>
          </w:p>
        </w:tc>
      </w:tr>
      <w:tr w:rsidR="0025693D" w:rsidTr="0025693D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НАЛОГИ НА  ИМУЩЕСТВО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732,8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750,5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747,3</w:t>
            </w:r>
          </w:p>
        </w:tc>
      </w:tr>
      <w:tr w:rsidR="0025693D" w:rsidTr="0025693D">
        <w:trPr>
          <w:trHeight w:val="1423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106 01030 10 0000110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124,3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123,5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122,8</w:t>
            </w:r>
          </w:p>
        </w:tc>
      </w:tr>
      <w:tr w:rsidR="0025693D" w:rsidTr="0025693D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106 06000 00 0000 110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ЗЕМЕЛЬНЫЙ НАЛОГ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608,5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627,0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624,5</w:t>
            </w:r>
          </w:p>
        </w:tc>
      </w:tr>
      <w:tr w:rsidR="0025693D" w:rsidTr="0025693D">
        <w:trPr>
          <w:trHeight w:val="79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106 06033 10 0000 110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438,5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455,0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454,5</w:t>
            </w:r>
          </w:p>
        </w:tc>
      </w:tr>
      <w:tr w:rsidR="0025693D" w:rsidTr="0025693D">
        <w:trPr>
          <w:trHeight w:val="9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106 06043 10 0000 110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172,0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170,0</w:t>
            </w:r>
          </w:p>
        </w:tc>
      </w:tr>
      <w:tr w:rsidR="0025693D" w:rsidTr="0025693D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200 00000 00 0000 000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998,6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650,9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721,4</w:t>
            </w:r>
          </w:p>
        </w:tc>
      </w:tr>
      <w:tr w:rsidR="0025693D" w:rsidTr="0025693D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998,6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650,9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721,4</w:t>
            </w:r>
          </w:p>
        </w:tc>
      </w:tr>
      <w:tr w:rsidR="0025693D" w:rsidTr="0025693D">
        <w:trPr>
          <w:trHeight w:val="430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202 10000 00 0000 150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788,5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435,7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501,8</w:t>
            </w:r>
          </w:p>
        </w:tc>
      </w:tr>
      <w:tr w:rsidR="0025693D" w:rsidTr="0025693D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202 15001 00 0000 150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589,8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435,7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501,8</w:t>
            </w:r>
          </w:p>
        </w:tc>
      </w:tr>
      <w:tr w:rsidR="0025693D" w:rsidTr="0025693D">
        <w:trPr>
          <w:trHeight w:val="840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202 15001 10 0000 150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589,8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435,7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501,8</w:t>
            </w:r>
          </w:p>
        </w:tc>
      </w:tr>
      <w:tr w:rsidR="0025693D" w:rsidTr="0025693D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202 15002 00 0000 150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198,7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25693D" w:rsidTr="0025693D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202 15002 10 0000 150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198,7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25693D" w:rsidTr="0025693D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202 20000 00 0000 000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25693D" w:rsidTr="0025693D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202 29999 00 0000 150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субсидии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25693D" w:rsidTr="0025693D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202 29999 10 0000 150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Прочие субсидии бюджетам сельских поселений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25693D" w:rsidTr="0025693D">
        <w:trPr>
          <w:trHeight w:val="581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202 30000 00 0000 150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110,1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115,2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119,6</w:t>
            </w:r>
          </w:p>
        </w:tc>
      </w:tr>
      <w:tr w:rsidR="0025693D" w:rsidTr="0025693D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202 30024 00 0000 150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0,9</w:t>
            </w:r>
          </w:p>
        </w:tc>
      </w:tr>
      <w:tr w:rsidR="0025693D" w:rsidTr="0025693D">
        <w:trPr>
          <w:trHeight w:val="103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202 30024 10 0000 150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0,9</w:t>
            </w:r>
          </w:p>
        </w:tc>
      </w:tr>
      <w:tr w:rsidR="0025693D" w:rsidTr="0025693D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202 35118 00 0000 150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109,3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114,4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118,7</w:t>
            </w:r>
          </w:p>
        </w:tc>
      </w:tr>
      <w:tr w:rsidR="0025693D" w:rsidTr="0025693D">
        <w:trPr>
          <w:trHeight w:val="905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202 35118 10 0000 150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на осуществление государственных полномочий  Российской Федерации  по первичному воинскому  учету на территориях, где отсутствуют военные комиссариаты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109,3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114,4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118,7</w:t>
            </w:r>
          </w:p>
        </w:tc>
      </w:tr>
      <w:tr w:rsidR="0025693D" w:rsidTr="0025693D">
        <w:trPr>
          <w:trHeight w:val="355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202 40000 00 0000 000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</w:tr>
      <w:tr w:rsidR="0025693D" w:rsidTr="0025693D">
        <w:trPr>
          <w:trHeight w:val="1130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202 40014 00 0000 150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</w:tr>
      <w:tr w:rsidR="0025693D" w:rsidTr="0025693D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202 40014 10 0000 150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сельских </w:t>
            </w: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100,00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</w:tr>
      <w:tr w:rsidR="0025693D" w:rsidTr="0025693D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202 49999 00 0000 150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межбюджетные трансферты, передаваемые бюджетам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25693D" w:rsidTr="0025693D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202 49999 10 0000 150</w:t>
            </w:r>
          </w:p>
        </w:tc>
        <w:tc>
          <w:tcPr>
            <w:tcW w:w="75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</w:tr>
    </w:tbl>
    <w:p w:rsidR="0025693D" w:rsidRDefault="0025693D" w:rsidP="0025693D">
      <w:pPr>
        <w:tabs>
          <w:tab w:val="left" w:pos="7845"/>
        </w:tabs>
        <w:rPr>
          <w:b/>
          <w:bCs/>
        </w:rPr>
      </w:pPr>
      <w:r>
        <w:rPr>
          <w:b/>
          <w:bCs/>
        </w:rPr>
        <w:tab/>
      </w:r>
    </w:p>
    <w:p w:rsidR="0025693D" w:rsidRDefault="0025693D" w:rsidP="0025693D">
      <w:pPr>
        <w:tabs>
          <w:tab w:val="left" w:pos="7845"/>
        </w:tabs>
        <w:rPr>
          <w:b/>
          <w:bCs/>
        </w:rPr>
      </w:pPr>
    </w:p>
    <w:tbl>
      <w:tblPr>
        <w:tblW w:w="11760" w:type="dxa"/>
        <w:tblInd w:w="-963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406"/>
        <w:gridCol w:w="505"/>
        <w:gridCol w:w="382"/>
        <w:gridCol w:w="413"/>
        <w:gridCol w:w="381"/>
        <w:gridCol w:w="382"/>
        <w:gridCol w:w="381"/>
        <w:gridCol w:w="766"/>
        <w:gridCol w:w="490"/>
        <w:gridCol w:w="689"/>
        <w:gridCol w:w="993"/>
        <w:gridCol w:w="1972"/>
      </w:tblGrid>
      <w:tr w:rsidR="0025693D" w:rsidTr="0025693D">
        <w:trPr>
          <w:trHeight w:val="2832"/>
        </w:trPr>
        <w:tc>
          <w:tcPr>
            <w:tcW w:w="11753" w:type="dxa"/>
            <w:gridSpan w:val="1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2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Нововыселского сельского поселения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Зубово-Полянского муниципального района Республики Мордовия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«О бюджете Нововыселского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сельского поселения Зубово-Полянского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муниципального района Республики Мордовия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на 2023 год и плановый период 2024-2025 годов.» №        от                           2022  г  </w:t>
            </w:r>
          </w:p>
        </w:tc>
      </w:tr>
      <w:tr w:rsidR="0025693D" w:rsidTr="0025693D">
        <w:trPr>
          <w:trHeight w:val="1428"/>
        </w:trPr>
        <w:tc>
          <w:tcPr>
            <w:tcW w:w="11753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ВЕДОМСТВЕННАЯ СТРУКТУРА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РАСХОДОВ БЮДЖЕТА НОВОВЫСЕЛСКОГО  СЕЛЬСКОГО ПОСЕЛЕНИЯ ЗУБОВО-ПОЛЯНСКОГО МУНИЦИПАЛЬНОГО РАЙОНА  РЕСПУБЛИКИ МОРДОВИЯ НА 2023  ГОД И НА ПЛАНОВЫЙ ПЕРИОД 2024 И 2025 ГОДОВ</w:t>
            </w:r>
          </w:p>
        </w:tc>
      </w:tr>
      <w:tr w:rsidR="0025693D" w:rsidTr="0025693D">
        <w:trPr>
          <w:trHeight w:val="271"/>
        </w:trPr>
        <w:tc>
          <w:tcPr>
            <w:tcW w:w="440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992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71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25693D">
        <w:trPr>
          <w:trHeight w:val="360"/>
        </w:trPr>
        <w:tc>
          <w:tcPr>
            <w:tcW w:w="44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38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25693D">
        <w:trPr>
          <w:trHeight w:val="295"/>
        </w:trPr>
        <w:tc>
          <w:tcPr>
            <w:tcW w:w="4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25693D" w:rsidTr="0025693D">
        <w:trPr>
          <w:trHeight w:val="262"/>
        </w:trPr>
        <w:tc>
          <w:tcPr>
            <w:tcW w:w="44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25693D" w:rsidTr="0025693D">
        <w:trPr>
          <w:trHeight w:val="28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ВСЕГО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1 885,0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1 565,8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1 638,0</w:t>
            </w:r>
          </w:p>
        </w:tc>
      </w:tr>
      <w:tr w:rsidR="0025693D" w:rsidTr="0025693D">
        <w:trPr>
          <w:trHeight w:val="871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Администрация Нововыселского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1 258,8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939,9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983,8</w:t>
            </w:r>
          </w:p>
        </w:tc>
      </w:tr>
      <w:tr w:rsidR="0025693D" w:rsidTr="0025693D">
        <w:trPr>
          <w:trHeight w:val="81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81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администрации Нововыселского сельского поселения   Зубово-Полянского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81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Нововыселского сельского поселения   Зубово-Полянского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58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134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58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1157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529,1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573,0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1961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81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Администрации   Нововыселского сельского поселения  Зубово-Полянского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572,6</w:t>
            </w:r>
          </w:p>
        </w:tc>
      </w:tr>
      <w:tr w:rsidR="0025693D" w:rsidTr="0025693D">
        <w:trPr>
          <w:trHeight w:val="102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Нововыселского сельского поселения Зубово-Полянского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572,6</w:t>
            </w:r>
          </w:p>
        </w:tc>
      </w:tr>
      <w:tr w:rsidR="0025693D" w:rsidTr="0025693D">
        <w:trPr>
          <w:trHeight w:val="58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25693D">
        <w:trPr>
          <w:trHeight w:val="134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25693D">
        <w:trPr>
          <w:trHeight w:val="58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124,7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25693D" w:rsidTr="0025693D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25693D" w:rsidTr="0025693D">
        <w:trPr>
          <w:trHeight w:val="965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211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Межбюджетные трансферты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394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межбюджетные трансферты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Нововыселского сельского поселения Зубово-Полянского муниципального района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183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271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Национальная оборона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51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81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102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102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142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25693D" w:rsidTr="0025693D">
        <w:trPr>
          <w:trHeight w:val="271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Национальная экономика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271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Дорожное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1157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Программа Нововыселского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463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4085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434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 Жилищно - коммунальное 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219,7</w:t>
            </w:r>
          </w:p>
        </w:tc>
      </w:tr>
      <w:tr w:rsidR="0025693D" w:rsidTr="0025693D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694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257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Благоустройство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</w:t>
            </w:r>
          </w:p>
        </w:tc>
      </w:tr>
      <w:tr w:rsidR="0025693D" w:rsidTr="0025693D">
        <w:trPr>
          <w:trHeight w:val="271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Социальная политика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Пенсионное обеспечение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394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434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Обслуживание государственного (муниципального) 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694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63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Процентные платежи по муниципаль     ному долгу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22"/>
        </w:trPr>
        <w:tc>
          <w:tcPr>
            <w:tcW w:w="4402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Обслуживание государственного (муниципального)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63"/>
        </w:trPr>
        <w:tc>
          <w:tcPr>
            <w:tcW w:w="4402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63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81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81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463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463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7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25693D" w:rsidRDefault="0025693D" w:rsidP="0025693D">
      <w:pPr>
        <w:tabs>
          <w:tab w:val="left" w:pos="7845"/>
        </w:tabs>
        <w:rPr>
          <w:b/>
          <w:bCs/>
        </w:rPr>
      </w:pPr>
    </w:p>
    <w:p w:rsidR="0025693D" w:rsidRDefault="0025693D" w:rsidP="0025693D">
      <w:pPr>
        <w:tabs>
          <w:tab w:val="left" w:pos="7845"/>
        </w:tabs>
        <w:rPr>
          <w:b/>
          <w:bCs/>
        </w:rPr>
      </w:pPr>
    </w:p>
    <w:tbl>
      <w:tblPr>
        <w:tblW w:w="11835" w:type="dxa"/>
        <w:tblInd w:w="-1104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830"/>
        <w:gridCol w:w="850"/>
        <w:gridCol w:w="709"/>
        <w:gridCol w:w="567"/>
        <w:gridCol w:w="425"/>
        <w:gridCol w:w="425"/>
        <w:gridCol w:w="567"/>
        <w:gridCol w:w="567"/>
        <w:gridCol w:w="709"/>
        <w:gridCol w:w="851"/>
        <w:gridCol w:w="2335"/>
      </w:tblGrid>
      <w:tr w:rsidR="0025693D" w:rsidTr="0025693D">
        <w:trPr>
          <w:trHeight w:val="2614"/>
        </w:trPr>
        <w:tc>
          <w:tcPr>
            <w:tcW w:w="11832" w:type="dxa"/>
            <w:gridSpan w:val="11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3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Нововыселского сельского поселения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Зубово-Полянского муниципального района Республики Мордовия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«О бюджете Нововыселского  сельского поселения Зубово-Полянского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муниципального района Республики Мордовия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на 2023 год и плановый период 2024-2025 годов.» №        от                           2022  г  </w:t>
            </w:r>
          </w:p>
        </w:tc>
      </w:tr>
      <w:tr w:rsidR="0025693D" w:rsidTr="0025693D">
        <w:trPr>
          <w:trHeight w:val="2273"/>
        </w:trPr>
        <w:tc>
          <w:tcPr>
            <w:tcW w:w="1183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БЮДЖЕТНЫХ АССИГНОВАНИЙ БЮДЖЕТА НОВОВЫСЕЛСКОГО 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 2024 И 2025 ГОДОВ</w:t>
            </w:r>
          </w:p>
        </w:tc>
      </w:tr>
      <w:tr w:rsidR="0025693D" w:rsidTr="0025693D">
        <w:trPr>
          <w:trHeight w:val="27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851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34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25693D">
        <w:trPr>
          <w:trHeight w:val="372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34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25693D">
        <w:trPr>
          <w:trHeight w:val="302"/>
        </w:trPr>
        <w:tc>
          <w:tcPr>
            <w:tcW w:w="38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25693D" w:rsidTr="0025693D">
        <w:trPr>
          <w:trHeight w:val="247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25693D" w:rsidTr="0025693D">
        <w:trPr>
          <w:trHeight w:val="257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1 885,0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1 565,8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1 638,0</w:t>
            </w:r>
          </w:p>
        </w:tc>
      </w:tr>
      <w:tr w:rsidR="0025693D" w:rsidTr="0025693D">
        <w:trPr>
          <w:trHeight w:val="271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1 258,8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939,9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983,8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77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администрации Нововыселского сельского поселения   Зубово-Полянского муниципального района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77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Обеспечение деятельности главы администрации Нововыселского сельского поселения   Зубово-Полянского муниципального района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39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134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58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1157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529,1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573,0</w:t>
            </w:r>
          </w:p>
        </w:tc>
      </w:tr>
      <w:tr w:rsidR="0025693D" w:rsidTr="0025693D">
        <w:trPr>
          <w:trHeight w:val="43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65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174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77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572,6</w:t>
            </w:r>
          </w:p>
        </w:tc>
      </w:tr>
      <w:tr w:rsidR="0025693D" w:rsidTr="0025693D">
        <w:trPr>
          <w:trHeight w:val="77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572,6</w:t>
            </w:r>
          </w:p>
        </w:tc>
      </w:tr>
      <w:tr w:rsidR="0025693D" w:rsidTr="0025693D">
        <w:trPr>
          <w:trHeight w:val="58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25693D">
        <w:trPr>
          <w:trHeight w:val="134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25693D">
        <w:trPr>
          <w:trHeight w:val="58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124,7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25693D" w:rsidTr="0025693D">
        <w:trPr>
          <w:trHeight w:val="81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163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Межбюджетные трансферты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межбюджетные трансферты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Нововыселского сельского поселения Зубово-Полянского муниципального района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163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ирансферты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46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81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102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122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Национальная экономика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271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Дорожное хозяйство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81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Программа Нововыселского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46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347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lastRenderedPageBreak/>
              <w:t xml:space="preserve"> Жилищно - коммунальное  хозяйство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219,7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46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189,7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189,7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189,7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Социальная политика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Пенсионное обеспечение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69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39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46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6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6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Процентные платежи по муниципаль     ному долгу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49"/>
        </w:trPr>
        <w:tc>
          <w:tcPr>
            <w:tcW w:w="382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 Обслуживание государственного (муниципального) долга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700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730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75,90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75,90</w:t>
            </w:r>
          </w:p>
        </w:tc>
      </w:tr>
      <w:tr w:rsidR="0025693D" w:rsidTr="0025693D">
        <w:trPr>
          <w:trHeight w:val="81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25693D" w:rsidRDefault="0025693D" w:rsidP="0025693D">
      <w:pPr>
        <w:tabs>
          <w:tab w:val="left" w:pos="7845"/>
        </w:tabs>
        <w:rPr>
          <w:b/>
          <w:bCs/>
        </w:rPr>
      </w:pPr>
    </w:p>
    <w:tbl>
      <w:tblPr>
        <w:tblW w:w="1087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475"/>
        <w:gridCol w:w="385"/>
        <w:gridCol w:w="386"/>
        <w:gridCol w:w="387"/>
        <w:gridCol w:w="648"/>
        <w:gridCol w:w="494"/>
        <w:gridCol w:w="387"/>
        <w:gridCol w:w="417"/>
        <w:gridCol w:w="511"/>
        <w:gridCol w:w="1190"/>
        <w:gridCol w:w="1297"/>
        <w:gridCol w:w="1298"/>
      </w:tblGrid>
      <w:tr w:rsidR="0025693D" w:rsidTr="0025693D">
        <w:trPr>
          <w:trHeight w:val="2630"/>
        </w:trPr>
        <w:tc>
          <w:tcPr>
            <w:tcW w:w="10882" w:type="dxa"/>
            <w:gridSpan w:val="1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4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Нововыселского сельского поселения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Зубово-Полянского муниципального района Республики Мордовия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«О бюджете Нововыселского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сельского поселения Зубово-Полянского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муниципального района Республики Мордовия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на 2023 год и плановый период 2024-2025 годов.» №        от                           2022  г  </w:t>
            </w:r>
          </w:p>
        </w:tc>
      </w:tr>
      <w:tr w:rsidR="0025693D" w:rsidTr="0025693D">
        <w:trPr>
          <w:trHeight w:val="2381"/>
        </w:trPr>
        <w:tc>
          <w:tcPr>
            <w:tcW w:w="1088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БЮДЖЕТНЫХ АССИГНОВАНИЙ БЮДЖЕТА  НОВОВЫСЕЛСКОГО 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ГОДОВ</w:t>
            </w:r>
          </w:p>
        </w:tc>
      </w:tr>
      <w:tr w:rsidR="0025693D" w:rsidTr="0025693D">
        <w:trPr>
          <w:trHeight w:val="274"/>
        </w:trPr>
        <w:tc>
          <w:tcPr>
            <w:tcW w:w="34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129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25693D">
        <w:trPr>
          <w:trHeight w:val="358"/>
        </w:trPr>
        <w:tc>
          <w:tcPr>
            <w:tcW w:w="34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386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98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25693D">
        <w:trPr>
          <w:trHeight w:val="271"/>
        </w:trPr>
        <w:tc>
          <w:tcPr>
            <w:tcW w:w="347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25693D" w:rsidTr="0025693D">
        <w:trPr>
          <w:trHeight w:val="250"/>
        </w:trPr>
        <w:tc>
          <w:tcPr>
            <w:tcW w:w="347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25693D" w:rsidTr="0025693D">
        <w:trPr>
          <w:trHeight w:val="250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ВСЕГО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1 885,0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1 565,8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1 638,0</w:t>
            </w:r>
          </w:p>
        </w:tc>
      </w:tr>
      <w:tr w:rsidR="0025693D" w:rsidTr="0025693D">
        <w:trPr>
          <w:trHeight w:val="826"/>
        </w:trPr>
        <w:tc>
          <w:tcPr>
            <w:tcW w:w="709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1 885,0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1 565,8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1 638,0</w:t>
            </w:r>
          </w:p>
        </w:tc>
      </w:tr>
      <w:tr w:rsidR="0025693D" w:rsidTr="0025693D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Программа Нововыселского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412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экономика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Дорожное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150,7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194,6</w:t>
            </w:r>
          </w:p>
        </w:tc>
      </w:tr>
      <w:tr w:rsidR="0025693D" w:rsidTr="0025693D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75,9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75,9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75,9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25693D" w:rsidTr="0025693D">
        <w:trPr>
          <w:trHeight w:val="144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25693D" w:rsidTr="0025693D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25693D" w:rsidTr="0025693D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25693D" w:rsidTr="0025693D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25693D" w:rsidTr="0025693D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25693D" w:rsidTr="0025693D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25693D" w:rsidTr="0025693D">
        <w:trPr>
          <w:trHeight w:val="43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185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631"/>
        </w:trPr>
        <w:tc>
          <w:tcPr>
            <w:tcW w:w="347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290"/>
        </w:trPr>
        <w:tc>
          <w:tcPr>
            <w:tcW w:w="347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977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1 147,1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938,5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982,4</w:t>
            </w:r>
          </w:p>
        </w:tc>
      </w:tr>
      <w:tr w:rsidR="0025693D" w:rsidTr="0025693D">
        <w:trPr>
          <w:trHeight w:val="977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Обеспечение деятельности   аппарата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572,6</w:t>
            </w:r>
          </w:p>
        </w:tc>
      </w:tr>
      <w:tr w:rsidR="0025693D" w:rsidTr="0025693D">
        <w:trPr>
          <w:trHeight w:val="43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572,6</w:t>
            </w:r>
          </w:p>
        </w:tc>
      </w:tr>
      <w:tr w:rsidR="0025693D" w:rsidTr="0025693D">
        <w:trPr>
          <w:trHeight w:val="59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25693D">
        <w:trPr>
          <w:trHeight w:val="136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25693D">
        <w:trPr>
          <w:trHeight w:val="59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25693D">
        <w:trPr>
          <w:trHeight w:val="290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25693D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25693D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124,7</w:t>
            </w:r>
          </w:p>
        </w:tc>
      </w:tr>
      <w:tr w:rsidR="0025693D" w:rsidTr="0025693D">
        <w:trPr>
          <w:trHeight w:val="631"/>
        </w:trPr>
        <w:tc>
          <w:tcPr>
            <w:tcW w:w="347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25693D" w:rsidTr="0025693D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25693D" w:rsidTr="0025693D">
        <w:trPr>
          <w:trHeight w:val="454"/>
        </w:trPr>
        <w:tc>
          <w:tcPr>
            <w:tcW w:w="3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25693D" w:rsidTr="0025693D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Нововыселского сельского поселения   Зубово-Полянского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144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Нововыселского сельского поселения  Зубово-Полянского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528,2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376,2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360,6</w:t>
            </w:r>
          </w:p>
        </w:tc>
      </w:tr>
      <w:tr w:rsidR="0025693D" w:rsidTr="0025693D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528,2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376,2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360,6</w:t>
            </w:r>
          </w:p>
        </w:tc>
      </w:tr>
      <w:tr w:rsidR="0025693D" w:rsidTr="0025693D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39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пенсии, социальные доплаты к пенсиям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Социальная политика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Пенсионное обеспечение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Нововыселского сельского поселения Зубово-Полянского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Процентные платежи по муниципальному долгу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27"/>
        </w:trPr>
        <w:tc>
          <w:tcPr>
            <w:tcW w:w="347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68"/>
        </w:trPr>
        <w:tc>
          <w:tcPr>
            <w:tcW w:w="347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 - коммунальное 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 - коммунальное 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</w:t>
            </w:r>
          </w:p>
        </w:tc>
      </w:tr>
      <w:tr w:rsidR="0025693D" w:rsidTr="0025693D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</w:t>
            </w:r>
          </w:p>
        </w:tc>
      </w:tr>
      <w:tr w:rsidR="0025693D" w:rsidTr="0025693D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 - коммунальное 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170,30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170,30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170,30</w:t>
            </w:r>
          </w:p>
        </w:tc>
      </w:tr>
      <w:tr w:rsidR="0025693D" w:rsidTr="0025693D">
        <w:trPr>
          <w:trHeight w:val="185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5693D" w:rsidTr="0025693D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185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Иные межбюджетные трансферты на осуществление полномочийпо составлению и рассмотрению проекта бюджета поселения, утверждению и исполнению бюджета поселения,осуществлению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25693D" w:rsidTr="0025693D">
        <w:trPr>
          <w:trHeight w:val="32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Межбюджетные трансферты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32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Нововыселского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25693D" w:rsidRDefault="0025693D" w:rsidP="0025693D">
      <w:pPr>
        <w:tabs>
          <w:tab w:val="left" w:pos="7845"/>
        </w:tabs>
        <w:rPr>
          <w:b/>
          <w:bCs/>
        </w:rPr>
      </w:pPr>
    </w:p>
    <w:p w:rsidR="00124AE4" w:rsidRDefault="00124AE4"/>
    <w:sectPr w:rsidR="00124AE4" w:rsidSect="00124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14C98"/>
    <w:multiLevelType w:val="hybridMultilevel"/>
    <w:tmpl w:val="A530AADC"/>
    <w:lvl w:ilvl="0" w:tplc="980EBD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5693D"/>
    <w:rsid w:val="00124AE4"/>
    <w:rsid w:val="00256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9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25693D"/>
    <w:pPr>
      <w:keepNext/>
      <w:suppressAutoHyphens w:val="0"/>
      <w:outlineLvl w:val="0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rsid w:val="002569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5693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5693D"/>
    <w:rPr>
      <w:color w:val="800080" w:themeColor="followedHyperlink"/>
      <w:u w:val="single"/>
    </w:rPr>
  </w:style>
  <w:style w:type="character" w:customStyle="1" w:styleId="11">
    <w:name w:val="Заголовок 1 Знак1"/>
    <w:aliases w:val="!Части документа Знак1"/>
    <w:basedOn w:val="a0"/>
    <w:uiPriority w:val="99"/>
    <w:rsid w:val="0025693D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  <w:lang w:eastAsia="ar-SA"/>
    </w:rPr>
  </w:style>
  <w:style w:type="paragraph" w:styleId="a5">
    <w:name w:val="Normal (Web)"/>
    <w:basedOn w:val="a"/>
    <w:semiHidden/>
    <w:unhideWhenUsed/>
    <w:rsid w:val="0025693D"/>
    <w:pPr>
      <w:suppressAutoHyphens w:val="0"/>
      <w:spacing w:before="100" w:beforeAutospacing="1" w:after="119"/>
    </w:pPr>
    <w:rPr>
      <w:lang w:eastAsia="ru-RU"/>
    </w:rPr>
  </w:style>
  <w:style w:type="paragraph" w:styleId="a6">
    <w:name w:val="No Spacing"/>
    <w:uiPriority w:val="99"/>
    <w:qFormat/>
    <w:rsid w:val="0025693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25693D"/>
    <w:pPr>
      <w:ind w:left="720"/>
      <w:contextualSpacing/>
    </w:pPr>
  </w:style>
  <w:style w:type="paragraph" w:customStyle="1" w:styleId="ConsPlusTitle">
    <w:name w:val="ConsPlusTitle"/>
    <w:semiHidden/>
    <w:rsid w:val="002569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a8">
    <w:name w:val="Прижатый влево"/>
    <w:basedOn w:val="a"/>
    <w:next w:val="a"/>
    <w:uiPriority w:val="99"/>
    <w:semiHidden/>
    <w:rsid w:val="0025693D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6"/>
      <w:szCs w:val="26"/>
      <w:lang w:eastAsia="ru-RU"/>
    </w:rPr>
  </w:style>
  <w:style w:type="paragraph" w:customStyle="1" w:styleId="western">
    <w:name w:val="western"/>
    <w:basedOn w:val="a"/>
    <w:uiPriority w:val="99"/>
    <w:semiHidden/>
    <w:rsid w:val="0025693D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semiHidden/>
    <w:rsid w:val="0025693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semiHidden/>
    <w:rsid w:val="0025693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semiHidden/>
    <w:rsid w:val="0025693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1e0e7eee2fbe9">
    <w:name w:val="Бc1аe0зe7оeeвe2ыfbйe9"/>
    <w:semiHidden/>
    <w:rsid w:val="002569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paragraph" w:customStyle="1" w:styleId="1730333e3b3e323e3a1">
    <w:name w:val="З17а30г33о3eл3bо3eв32о3eк3a 1"/>
    <w:basedOn w:val="a"/>
    <w:next w:val="a"/>
    <w:semiHidden/>
    <w:rsid w:val="0025693D"/>
    <w:pPr>
      <w:keepNext/>
      <w:widowControl w:val="0"/>
      <w:shd w:val="clear" w:color="auto" w:fill="ECE9D8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cs="Arial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38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9045</Words>
  <Characters>51559</Characters>
  <Application>Microsoft Office Word</Application>
  <DocSecurity>0</DocSecurity>
  <Lines>429</Lines>
  <Paragraphs>120</Paragraphs>
  <ScaleCrop>false</ScaleCrop>
  <Company>Microsoft</Company>
  <LinksUpToDate>false</LinksUpToDate>
  <CharactersWithSpaces>60484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2023-01-10T09:03:00Z</dcterms:created>
  <dcterms:modified xsi:type="dcterms:W3CDTF">2023-01-10T09:04:00Z</dcterms:modified>
</cp:coreProperties>
</file>