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C02" w:rsidRDefault="00C86CA2" w:rsidP="00270C02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 xml:space="preserve">СОВЕТ ДЕПУТАТОВ </w:t>
      </w:r>
    </w:p>
    <w:p w:rsidR="00C86CA2" w:rsidRDefault="00C86CA2" w:rsidP="00270C02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АЧАДОВСКОГО СЕЛЬСКОГО ПОСЕЛЕНИЯ</w:t>
      </w:r>
    </w:p>
    <w:p w:rsidR="00C86CA2" w:rsidRDefault="00C86CA2" w:rsidP="00270C02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ЗУБОВО-ПОЛЯНСКОГО МУНИЦИПАЛЬНОГО РАЙОНА</w:t>
      </w:r>
    </w:p>
    <w:p w:rsidR="00C86CA2" w:rsidRDefault="00C86CA2" w:rsidP="00270C02">
      <w:pPr>
        <w:shd w:val="clear" w:color="auto" w:fill="FFFFFF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РЕСПУБЛИКИ МОРДОВИЯ</w:t>
      </w:r>
    </w:p>
    <w:p w:rsidR="00270C02" w:rsidRDefault="00270C02" w:rsidP="00270C02">
      <w:pPr>
        <w:shd w:val="clear" w:color="auto" w:fill="FFFFFF"/>
        <w:spacing w:before="331"/>
        <w:jc w:val="center"/>
        <w:rPr>
          <w:b/>
          <w:bCs/>
          <w:spacing w:val="-6"/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РЕШЕНИЕ</w:t>
      </w:r>
    </w:p>
    <w:p w:rsidR="00270C02" w:rsidRPr="00C86CA2" w:rsidRDefault="00270C02" w:rsidP="00270C02">
      <w:pPr>
        <w:shd w:val="clear" w:color="auto" w:fill="FFFFFF"/>
        <w:spacing w:before="331"/>
        <w:rPr>
          <w:bCs/>
          <w:spacing w:val="-6"/>
          <w:sz w:val="28"/>
          <w:szCs w:val="28"/>
        </w:rPr>
      </w:pPr>
      <w:r w:rsidRPr="00C86CA2">
        <w:rPr>
          <w:bCs/>
          <w:spacing w:val="-6"/>
          <w:sz w:val="28"/>
          <w:szCs w:val="28"/>
        </w:rPr>
        <w:t>От  12 октября  2021 г.                                                                                      № 1</w:t>
      </w:r>
    </w:p>
    <w:p w:rsidR="00270C02" w:rsidRPr="00270C02" w:rsidRDefault="00270C02" w:rsidP="00270C02">
      <w:pPr>
        <w:shd w:val="clear" w:color="auto" w:fill="FFFFFF"/>
        <w:spacing w:before="331"/>
        <w:rPr>
          <w:bCs/>
          <w:spacing w:val="-6"/>
          <w:sz w:val="24"/>
          <w:szCs w:val="24"/>
        </w:rPr>
      </w:pPr>
    </w:p>
    <w:p w:rsidR="00270C02" w:rsidRPr="00C86CA2" w:rsidRDefault="00270C02" w:rsidP="00270C02">
      <w:pPr>
        <w:shd w:val="clear" w:color="auto" w:fill="FFFFFF"/>
        <w:rPr>
          <w:b/>
          <w:bCs/>
          <w:spacing w:val="-6"/>
          <w:sz w:val="24"/>
          <w:szCs w:val="24"/>
        </w:rPr>
      </w:pPr>
      <w:r w:rsidRPr="00C86CA2">
        <w:rPr>
          <w:b/>
          <w:bCs/>
          <w:spacing w:val="-6"/>
          <w:sz w:val="24"/>
          <w:szCs w:val="24"/>
        </w:rPr>
        <w:t>О признании полномочий депутатов</w:t>
      </w:r>
    </w:p>
    <w:p w:rsidR="00270C02" w:rsidRPr="00C86CA2" w:rsidRDefault="00270C02" w:rsidP="00270C02">
      <w:pPr>
        <w:shd w:val="clear" w:color="auto" w:fill="FFFFFF"/>
        <w:rPr>
          <w:b/>
          <w:bCs/>
          <w:spacing w:val="-6"/>
          <w:sz w:val="24"/>
          <w:szCs w:val="24"/>
        </w:rPr>
      </w:pPr>
      <w:r w:rsidRPr="00C86CA2">
        <w:rPr>
          <w:b/>
          <w:bCs/>
          <w:spacing w:val="-6"/>
          <w:sz w:val="24"/>
          <w:szCs w:val="24"/>
        </w:rPr>
        <w:t xml:space="preserve">Совета депутатов  </w:t>
      </w:r>
      <w:proofErr w:type="spellStart"/>
      <w:r w:rsidRPr="00C86CA2">
        <w:rPr>
          <w:b/>
          <w:bCs/>
          <w:spacing w:val="-6"/>
          <w:sz w:val="24"/>
          <w:szCs w:val="24"/>
        </w:rPr>
        <w:t>Ачадовского</w:t>
      </w:r>
      <w:proofErr w:type="spellEnd"/>
    </w:p>
    <w:p w:rsidR="00270C02" w:rsidRPr="00C86CA2" w:rsidRDefault="00270C02" w:rsidP="00270C02">
      <w:pPr>
        <w:shd w:val="clear" w:color="auto" w:fill="FFFFFF"/>
        <w:rPr>
          <w:b/>
          <w:bCs/>
          <w:spacing w:val="-6"/>
          <w:sz w:val="24"/>
          <w:szCs w:val="24"/>
        </w:rPr>
      </w:pPr>
      <w:r w:rsidRPr="00C86CA2">
        <w:rPr>
          <w:b/>
          <w:bCs/>
          <w:spacing w:val="-6"/>
          <w:sz w:val="24"/>
          <w:szCs w:val="24"/>
        </w:rPr>
        <w:t xml:space="preserve"> сельского поселения </w:t>
      </w:r>
      <w:proofErr w:type="spellStart"/>
      <w:r w:rsidRPr="00C86CA2">
        <w:rPr>
          <w:b/>
          <w:bCs/>
          <w:spacing w:val="-6"/>
          <w:sz w:val="24"/>
          <w:szCs w:val="24"/>
        </w:rPr>
        <w:t>Зубово-Полянского</w:t>
      </w:r>
      <w:proofErr w:type="spellEnd"/>
    </w:p>
    <w:p w:rsidR="00270C02" w:rsidRPr="00C86CA2" w:rsidRDefault="00270C02" w:rsidP="00270C02">
      <w:pPr>
        <w:shd w:val="clear" w:color="auto" w:fill="FFFFFF"/>
        <w:rPr>
          <w:b/>
          <w:sz w:val="24"/>
          <w:szCs w:val="24"/>
        </w:rPr>
      </w:pPr>
      <w:r w:rsidRPr="00C86CA2">
        <w:rPr>
          <w:b/>
          <w:bCs/>
          <w:spacing w:val="-6"/>
          <w:sz w:val="24"/>
          <w:szCs w:val="24"/>
        </w:rPr>
        <w:t>муниципального района РМ</w:t>
      </w:r>
    </w:p>
    <w:p w:rsidR="00270C02" w:rsidRPr="00270C02" w:rsidRDefault="00270C02" w:rsidP="00270C02">
      <w:pPr>
        <w:shd w:val="clear" w:color="auto" w:fill="FFFFFF"/>
        <w:spacing w:before="50"/>
        <w:ind w:left="7891"/>
        <w:rPr>
          <w:rFonts w:ascii="Arial" w:hAnsi="Arial" w:cs="Arial"/>
          <w:b/>
          <w:bCs/>
          <w:sz w:val="24"/>
          <w:szCs w:val="24"/>
        </w:rPr>
      </w:pPr>
    </w:p>
    <w:p w:rsidR="00270C02" w:rsidRPr="00270C02" w:rsidRDefault="00270C02" w:rsidP="00270C02">
      <w:pPr>
        <w:shd w:val="clear" w:color="auto" w:fill="FFFFFF"/>
        <w:spacing w:before="50"/>
        <w:ind w:left="7891"/>
        <w:rPr>
          <w:sz w:val="24"/>
          <w:szCs w:val="24"/>
        </w:rPr>
      </w:pPr>
      <w:r w:rsidRPr="00270C0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270C02" w:rsidRDefault="00270C02" w:rsidP="00270C02">
      <w:pPr>
        <w:shd w:val="clear" w:color="auto" w:fill="FFFFFF"/>
        <w:spacing w:line="324" w:lineRule="exact"/>
        <w:ind w:firstLine="720"/>
        <w:jc w:val="both"/>
        <w:rPr>
          <w:b/>
          <w:bCs/>
          <w:sz w:val="28"/>
          <w:szCs w:val="28"/>
        </w:rPr>
      </w:pPr>
      <w:r w:rsidRPr="00C86CA2">
        <w:rPr>
          <w:bCs/>
          <w:sz w:val="28"/>
          <w:szCs w:val="28"/>
        </w:rPr>
        <w:t xml:space="preserve">На основании ст. 80 Закона Республики Мордовия от 19 февраля 2007 года №16-3 «О выборах депутатов представительных органов муниципальных образований в Республике Мордовия» Совет депутатов </w:t>
      </w:r>
      <w:proofErr w:type="spellStart"/>
      <w:r w:rsidRPr="00C86CA2">
        <w:rPr>
          <w:bCs/>
          <w:sz w:val="28"/>
          <w:szCs w:val="28"/>
        </w:rPr>
        <w:t>Ачадовского</w:t>
      </w:r>
      <w:proofErr w:type="spellEnd"/>
      <w:r w:rsidRPr="00C86CA2">
        <w:rPr>
          <w:bCs/>
          <w:sz w:val="28"/>
          <w:szCs w:val="28"/>
        </w:rPr>
        <w:t xml:space="preserve"> сельского поселения </w:t>
      </w:r>
      <w:proofErr w:type="spellStart"/>
      <w:r w:rsidRPr="00C86CA2">
        <w:rPr>
          <w:bCs/>
          <w:sz w:val="28"/>
          <w:szCs w:val="28"/>
        </w:rPr>
        <w:t>Зубово-Полянского</w:t>
      </w:r>
      <w:proofErr w:type="spellEnd"/>
      <w:r w:rsidRPr="00C86CA2">
        <w:rPr>
          <w:bCs/>
          <w:sz w:val="28"/>
          <w:szCs w:val="28"/>
        </w:rPr>
        <w:t xml:space="preserve"> муниципального района </w:t>
      </w:r>
      <w:r w:rsidRPr="00C86CA2">
        <w:rPr>
          <w:b/>
          <w:bCs/>
          <w:sz w:val="28"/>
          <w:szCs w:val="28"/>
        </w:rPr>
        <w:t>решил:</w:t>
      </w:r>
    </w:p>
    <w:p w:rsidR="00C86CA2" w:rsidRPr="00C86CA2" w:rsidRDefault="00C86CA2" w:rsidP="00270C02">
      <w:pPr>
        <w:shd w:val="clear" w:color="auto" w:fill="FFFFFF"/>
        <w:spacing w:line="324" w:lineRule="exact"/>
        <w:ind w:firstLine="720"/>
        <w:jc w:val="both"/>
        <w:rPr>
          <w:bCs/>
          <w:sz w:val="28"/>
          <w:szCs w:val="28"/>
        </w:rPr>
      </w:pPr>
    </w:p>
    <w:p w:rsidR="00270C02" w:rsidRPr="00C86CA2" w:rsidRDefault="00C86CA2" w:rsidP="00270C02">
      <w:pPr>
        <w:shd w:val="clear" w:color="auto" w:fill="FFFFFF"/>
        <w:spacing w:line="324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270C02" w:rsidRPr="00C86CA2">
        <w:rPr>
          <w:bCs/>
          <w:sz w:val="28"/>
          <w:szCs w:val="28"/>
        </w:rPr>
        <w:t xml:space="preserve">1.Признать полномочия 7 депутатов Совета депутатов </w:t>
      </w:r>
      <w:r w:rsidR="00270C02" w:rsidRPr="00C86CA2">
        <w:rPr>
          <w:bCs/>
          <w:color w:val="FF0000"/>
          <w:sz w:val="28"/>
          <w:szCs w:val="28"/>
        </w:rPr>
        <w:t xml:space="preserve"> </w:t>
      </w:r>
      <w:proofErr w:type="spellStart"/>
      <w:r w:rsidR="00270C02" w:rsidRPr="00C86CA2">
        <w:rPr>
          <w:bCs/>
          <w:sz w:val="28"/>
          <w:szCs w:val="28"/>
        </w:rPr>
        <w:t>Ачадовского</w:t>
      </w:r>
      <w:proofErr w:type="spellEnd"/>
      <w:r w:rsidR="00270C02" w:rsidRPr="00C86CA2">
        <w:rPr>
          <w:bCs/>
          <w:sz w:val="28"/>
          <w:szCs w:val="28"/>
        </w:rPr>
        <w:t xml:space="preserve"> сельского поселения </w:t>
      </w:r>
      <w:proofErr w:type="spellStart"/>
      <w:r w:rsidR="00270C02" w:rsidRPr="00C86CA2">
        <w:rPr>
          <w:bCs/>
          <w:sz w:val="28"/>
          <w:szCs w:val="28"/>
        </w:rPr>
        <w:t>Зубово-Полянского</w:t>
      </w:r>
      <w:proofErr w:type="spellEnd"/>
      <w:r w:rsidR="00270C02" w:rsidRPr="00C86CA2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270C02" w:rsidRPr="00C86CA2" w:rsidRDefault="00270C02" w:rsidP="00270C02">
      <w:pPr>
        <w:shd w:val="clear" w:color="auto" w:fill="FFFFFF"/>
        <w:spacing w:line="324" w:lineRule="exact"/>
        <w:jc w:val="both"/>
        <w:rPr>
          <w:bCs/>
          <w:sz w:val="28"/>
          <w:szCs w:val="28"/>
        </w:rPr>
      </w:pPr>
      <w:r w:rsidRPr="00C86CA2">
        <w:rPr>
          <w:bCs/>
          <w:sz w:val="28"/>
          <w:szCs w:val="28"/>
        </w:rPr>
        <w:tab/>
      </w:r>
    </w:p>
    <w:p w:rsidR="00270C02" w:rsidRPr="00C86CA2" w:rsidRDefault="00270C02" w:rsidP="00270C02">
      <w:pPr>
        <w:shd w:val="clear" w:color="auto" w:fill="FFFFFF"/>
        <w:spacing w:line="324" w:lineRule="exact"/>
        <w:jc w:val="both"/>
        <w:rPr>
          <w:bCs/>
          <w:sz w:val="28"/>
          <w:szCs w:val="28"/>
        </w:rPr>
      </w:pPr>
      <w:r w:rsidRPr="00C86CA2">
        <w:rPr>
          <w:bCs/>
          <w:sz w:val="28"/>
          <w:szCs w:val="28"/>
        </w:rPr>
        <w:t xml:space="preserve">           2.Информацию участковой избирательной комиссии муниципального образования утвердить.</w:t>
      </w:r>
    </w:p>
    <w:p w:rsidR="00270C02" w:rsidRPr="00C86CA2" w:rsidRDefault="00270C02" w:rsidP="00270C02">
      <w:pPr>
        <w:shd w:val="clear" w:color="auto" w:fill="FFFFFF"/>
        <w:spacing w:line="324" w:lineRule="exact"/>
        <w:ind w:firstLine="720"/>
        <w:jc w:val="both"/>
        <w:rPr>
          <w:bCs/>
          <w:color w:val="FF0000"/>
          <w:sz w:val="28"/>
          <w:szCs w:val="28"/>
        </w:rPr>
      </w:pPr>
    </w:p>
    <w:p w:rsidR="00270C02" w:rsidRPr="00C86CA2" w:rsidRDefault="00270C02" w:rsidP="00270C02">
      <w:pPr>
        <w:shd w:val="clear" w:color="auto" w:fill="FFFFFF"/>
        <w:rPr>
          <w:b/>
          <w:bCs/>
          <w:spacing w:val="-6"/>
          <w:sz w:val="28"/>
          <w:szCs w:val="28"/>
        </w:rPr>
      </w:pPr>
    </w:p>
    <w:p w:rsidR="00270C02" w:rsidRPr="00C86CA2" w:rsidRDefault="00270C02" w:rsidP="00270C02">
      <w:pPr>
        <w:shd w:val="clear" w:color="auto" w:fill="FFFFFF"/>
        <w:spacing w:line="324" w:lineRule="exact"/>
        <w:ind w:firstLine="720"/>
        <w:jc w:val="both"/>
        <w:rPr>
          <w:bCs/>
          <w:sz w:val="28"/>
          <w:szCs w:val="28"/>
        </w:rPr>
      </w:pPr>
    </w:p>
    <w:p w:rsidR="00270C02" w:rsidRPr="00C86CA2" w:rsidRDefault="00270C02" w:rsidP="00270C02">
      <w:pPr>
        <w:shd w:val="clear" w:color="auto" w:fill="FFFFFF"/>
        <w:spacing w:line="324" w:lineRule="exact"/>
        <w:ind w:firstLine="720"/>
        <w:jc w:val="both"/>
        <w:rPr>
          <w:bCs/>
          <w:sz w:val="28"/>
          <w:szCs w:val="28"/>
        </w:rPr>
      </w:pPr>
    </w:p>
    <w:p w:rsidR="00270C02" w:rsidRPr="00C86CA2" w:rsidRDefault="00270C02" w:rsidP="00270C02">
      <w:pPr>
        <w:shd w:val="clear" w:color="auto" w:fill="FFFFFF"/>
        <w:spacing w:line="324" w:lineRule="exact"/>
        <w:ind w:firstLine="720"/>
        <w:rPr>
          <w:bCs/>
          <w:sz w:val="28"/>
          <w:szCs w:val="28"/>
        </w:rPr>
      </w:pPr>
    </w:p>
    <w:p w:rsidR="00270C02" w:rsidRPr="00C86CA2" w:rsidRDefault="00270C02" w:rsidP="00270C02">
      <w:pPr>
        <w:shd w:val="clear" w:color="auto" w:fill="FFFFFF"/>
        <w:rPr>
          <w:sz w:val="28"/>
          <w:szCs w:val="28"/>
        </w:rPr>
      </w:pPr>
      <w:r w:rsidRPr="00C86CA2">
        <w:rPr>
          <w:sz w:val="28"/>
          <w:szCs w:val="28"/>
        </w:rPr>
        <w:t xml:space="preserve">Глава </w:t>
      </w:r>
      <w:proofErr w:type="spellStart"/>
      <w:r w:rsidRPr="00C86CA2">
        <w:rPr>
          <w:color w:val="000000"/>
          <w:sz w:val="28"/>
          <w:szCs w:val="28"/>
        </w:rPr>
        <w:t>Ачадовского</w:t>
      </w:r>
      <w:proofErr w:type="spellEnd"/>
    </w:p>
    <w:p w:rsidR="00270C02" w:rsidRPr="00C86CA2" w:rsidRDefault="00270C02" w:rsidP="00270C02">
      <w:pPr>
        <w:shd w:val="clear" w:color="auto" w:fill="FFFFFF"/>
        <w:rPr>
          <w:sz w:val="28"/>
          <w:szCs w:val="28"/>
        </w:rPr>
      </w:pPr>
      <w:r w:rsidRPr="00C86CA2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C86CA2">
        <w:rPr>
          <w:sz w:val="28"/>
          <w:szCs w:val="28"/>
        </w:rPr>
        <w:t>Г.Н.Галынин</w:t>
      </w:r>
      <w:proofErr w:type="spellEnd"/>
    </w:p>
    <w:p w:rsidR="00270C02" w:rsidRPr="00C86CA2" w:rsidRDefault="00270C02" w:rsidP="00270C02">
      <w:pPr>
        <w:spacing w:line="360" w:lineRule="auto"/>
        <w:jc w:val="both"/>
        <w:rPr>
          <w:sz w:val="28"/>
          <w:szCs w:val="28"/>
        </w:rPr>
      </w:pPr>
    </w:p>
    <w:p w:rsidR="00270C02" w:rsidRPr="004F5FF2" w:rsidRDefault="00270C02" w:rsidP="00270C02">
      <w:pPr>
        <w:spacing w:line="360" w:lineRule="auto"/>
        <w:jc w:val="both"/>
        <w:rPr>
          <w:sz w:val="24"/>
          <w:szCs w:val="24"/>
        </w:rPr>
      </w:pPr>
    </w:p>
    <w:p w:rsidR="00270C02" w:rsidRDefault="00270C02" w:rsidP="00270C02">
      <w:pPr>
        <w:spacing w:line="360" w:lineRule="auto"/>
        <w:jc w:val="both"/>
        <w:rPr>
          <w:sz w:val="30"/>
          <w:szCs w:val="30"/>
        </w:rPr>
      </w:pPr>
    </w:p>
    <w:p w:rsidR="00270C02" w:rsidRDefault="00270C02" w:rsidP="00270C02">
      <w:pPr>
        <w:spacing w:line="360" w:lineRule="auto"/>
        <w:jc w:val="both"/>
        <w:rPr>
          <w:sz w:val="30"/>
          <w:szCs w:val="30"/>
        </w:rPr>
      </w:pPr>
    </w:p>
    <w:p w:rsidR="003461E3" w:rsidRDefault="003461E3"/>
    <w:sectPr w:rsidR="003461E3" w:rsidSect="0034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C02"/>
    <w:rsid w:val="00270C02"/>
    <w:rsid w:val="003461E3"/>
    <w:rsid w:val="004D1154"/>
    <w:rsid w:val="00C8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C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855</Characters>
  <Application>Microsoft Office Word</Application>
  <DocSecurity>0</DocSecurity>
  <Lines>7</Lines>
  <Paragraphs>2</Paragraphs>
  <ScaleCrop>false</ScaleCrop>
  <Company>Grizli777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2021-10-18T07:39:00Z</dcterms:created>
  <dcterms:modified xsi:type="dcterms:W3CDTF">2021-10-18T08:15:00Z</dcterms:modified>
</cp:coreProperties>
</file>