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DBD" w:rsidRDefault="00D11397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1E5DBD" w:rsidRPr="001E5DBD" w:rsidRDefault="001E5DBD" w:rsidP="001E5DBD">
      <w:pPr>
        <w:jc w:val="center"/>
        <w:rPr>
          <w:b/>
          <w:caps/>
          <w:sz w:val="28"/>
          <w:szCs w:val="28"/>
        </w:rPr>
      </w:pPr>
      <w:r w:rsidRPr="001E5DBD">
        <w:rPr>
          <w:b/>
          <w:caps/>
          <w:sz w:val="28"/>
          <w:szCs w:val="28"/>
        </w:rPr>
        <w:t xml:space="preserve">Совет депутатов </w:t>
      </w:r>
    </w:p>
    <w:p w:rsidR="001E5DBD" w:rsidRPr="001E5DBD" w:rsidRDefault="001E5DBD" w:rsidP="001E5DBD">
      <w:pPr>
        <w:jc w:val="center"/>
        <w:rPr>
          <w:b/>
          <w:caps/>
          <w:sz w:val="28"/>
          <w:szCs w:val="28"/>
        </w:rPr>
      </w:pPr>
      <w:r w:rsidRPr="001E5DBD">
        <w:rPr>
          <w:b/>
          <w:caps/>
          <w:sz w:val="28"/>
          <w:szCs w:val="28"/>
        </w:rPr>
        <w:t>Нововыселского СЕЛЬСКОГО ПОСЕЛЕНИЯ</w:t>
      </w:r>
    </w:p>
    <w:p w:rsidR="001E5DBD" w:rsidRPr="001E5DBD" w:rsidRDefault="001E5DBD" w:rsidP="001E5DBD">
      <w:pPr>
        <w:jc w:val="center"/>
        <w:rPr>
          <w:b/>
          <w:caps/>
          <w:sz w:val="28"/>
          <w:szCs w:val="28"/>
        </w:rPr>
      </w:pPr>
      <w:r w:rsidRPr="001E5DBD">
        <w:rPr>
          <w:b/>
          <w:caps/>
          <w:sz w:val="28"/>
          <w:szCs w:val="28"/>
        </w:rPr>
        <w:t xml:space="preserve">Зубово – Полянского муниципального района </w:t>
      </w:r>
    </w:p>
    <w:p w:rsidR="001E5DBD" w:rsidRPr="001E5DBD" w:rsidRDefault="001E5DBD" w:rsidP="001E5DBD">
      <w:pPr>
        <w:jc w:val="center"/>
        <w:rPr>
          <w:b/>
          <w:caps/>
          <w:sz w:val="28"/>
          <w:szCs w:val="28"/>
        </w:rPr>
      </w:pPr>
      <w:r w:rsidRPr="001E5DBD">
        <w:rPr>
          <w:b/>
          <w:caps/>
          <w:sz w:val="28"/>
          <w:szCs w:val="28"/>
        </w:rPr>
        <w:t>Республики Мордовия</w:t>
      </w:r>
    </w:p>
    <w:p w:rsidR="001E5DBD" w:rsidRPr="001E5DBD" w:rsidRDefault="001E5DBD" w:rsidP="001E5DBD">
      <w:pPr>
        <w:jc w:val="center"/>
        <w:rPr>
          <w:b/>
          <w:sz w:val="28"/>
          <w:szCs w:val="28"/>
        </w:rPr>
      </w:pPr>
      <w:r w:rsidRPr="001E5DBD">
        <w:rPr>
          <w:b/>
          <w:sz w:val="28"/>
          <w:szCs w:val="28"/>
        </w:rPr>
        <w:t>РЕШЕНИЕ</w:t>
      </w:r>
    </w:p>
    <w:p w:rsidR="001E5DBD" w:rsidRDefault="001E5DBD" w:rsidP="001E5DBD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от  </w:t>
      </w:r>
      <w:r w:rsidR="00F12EB0">
        <w:rPr>
          <w:sz w:val="28"/>
          <w:szCs w:val="28"/>
        </w:rPr>
        <w:t xml:space="preserve">18 марта </w:t>
      </w:r>
      <w:r>
        <w:rPr>
          <w:sz w:val="28"/>
          <w:szCs w:val="28"/>
        </w:rPr>
        <w:t xml:space="preserve">2021 г.  № </w:t>
      </w:r>
      <w:r w:rsidR="00F12EB0">
        <w:rPr>
          <w:sz w:val="28"/>
          <w:szCs w:val="28"/>
        </w:rPr>
        <w:t>2</w:t>
      </w:r>
    </w:p>
    <w:p w:rsidR="00D11397" w:rsidRPr="00D11397" w:rsidRDefault="001E5DBD" w:rsidP="001E5DB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11397">
        <w:rPr>
          <w:rFonts w:ascii="Times New Roman" w:hAnsi="Times New Roman" w:cs="Times New Roman"/>
          <w:sz w:val="28"/>
          <w:szCs w:val="28"/>
        </w:rPr>
        <w:t xml:space="preserve">О передаче части </w:t>
      </w:r>
      <w:r w:rsidR="00D11397" w:rsidRPr="00D11397">
        <w:rPr>
          <w:rFonts w:ascii="Times New Roman" w:hAnsi="Times New Roman" w:cs="Times New Roman"/>
          <w:sz w:val="28"/>
          <w:szCs w:val="28"/>
        </w:rPr>
        <w:t>бюджетных полномочий администраторов доходов бюджета</w:t>
      </w:r>
      <w:r w:rsidR="00FB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="00FB7146">
        <w:rPr>
          <w:rFonts w:ascii="Times New Roman" w:hAnsi="Times New Roman" w:cs="Times New Roman"/>
          <w:sz w:val="28"/>
          <w:szCs w:val="28"/>
        </w:rPr>
        <w:t xml:space="preserve"> </w:t>
      </w:r>
      <w:r w:rsidR="00D11397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11397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D11397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="00D11397">
        <w:rPr>
          <w:rFonts w:ascii="Times New Roman" w:hAnsi="Times New Roman" w:cs="Times New Roman"/>
          <w:sz w:val="28"/>
          <w:szCs w:val="28"/>
        </w:rPr>
        <w:t xml:space="preserve"> в част</w:t>
      </w:r>
      <w:proofErr w:type="gramStart"/>
      <w:r w:rsidR="00D11397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D11397" w:rsidRPr="00D11397">
        <w:rPr>
          <w:rFonts w:ascii="Times New Roman" w:hAnsi="Times New Roman" w:cs="Times New Roman"/>
          <w:sz w:val="28"/>
          <w:szCs w:val="28"/>
        </w:rPr>
        <w:t xml:space="preserve"> невыясненные поступления, зачисляемые в бюджеты сельских </w:t>
      </w:r>
      <w:proofErr w:type="spellStart"/>
      <w:r w:rsidR="00D11397" w:rsidRPr="00D11397">
        <w:rPr>
          <w:rFonts w:ascii="Times New Roman" w:hAnsi="Times New Roman" w:cs="Times New Roman"/>
          <w:sz w:val="28"/>
          <w:szCs w:val="28"/>
        </w:rPr>
        <w:t>поселений</w:t>
      </w:r>
      <w:r w:rsidR="00D11397">
        <w:rPr>
          <w:rFonts w:ascii="Times New Roman" w:hAnsi="Times New Roman" w:cs="Times New Roman"/>
          <w:sz w:val="28"/>
          <w:szCs w:val="28"/>
        </w:rPr>
        <w:t>;</w:t>
      </w:r>
      <w:r w:rsidR="00D11397" w:rsidRPr="00D11397">
        <w:rPr>
          <w:rFonts w:ascii="Times New Roman" w:hAnsi="Times New Roman" w:cs="Times New Roman"/>
          <w:sz w:val="28"/>
          <w:szCs w:val="28"/>
        </w:rPr>
        <w:t>п</w:t>
      </w:r>
      <w:r w:rsidR="00D11397" w:rsidRPr="00125E52">
        <w:rPr>
          <w:rFonts w:ascii="Times New Roman" w:hAnsi="Times New Roman" w:cs="Times New Roman"/>
          <w:sz w:val="28"/>
          <w:szCs w:val="28"/>
        </w:rPr>
        <w:t>еречисления</w:t>
      </w:r>
      <w:proofErr w:type="spellEnd"/>
      <w:r w:rsidR="00D11397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11397" w:rsidRPr="00D11397">
        <w:rPr>
          <w:rFonts w:ascii="Times New Roman" w:hAnsi="Times New Roman" w:cs="Times New Roman"/>
          <w:sz w:val="28"/>
          <w:szCs w:val="28"/>
        </w:rPr>
        <w:t>.</w:t>
      </w:r>
    </w:p>
    <w:p w:rsidR="00D11397" w:rsidRDefault="00D11397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E5DBD" w:rsidRDefault="001E5DBD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96F2F" w:rsidRPr="00D11397" w:rsidRDefault="00A01B3D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2 статьи 160.1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</w:p>
    <w:p w:rsidR="008E3537" w:rsidRPr="008E3537" w:rsidRDefault="00A01B3D" w:rsidP="008E35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397">
        <w:rPr>
          <w:rFonts w:ascii="Times New Roman" w:hAnsi="Times New Roman" w:cs="Times New Roman"/>
          <w:sz w:val="28"/>
          <w:szCs w:val="28"/>
        </w:rPr>
        <w:t xml:space="preserve">и </w:t>
      </w:r>
      <w:hyperlink r:id="rId7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2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8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постановлением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</w:t>
      </w:r>
      <w:r w:rsidR="00CC2066" w:rsidRPr="00D11397">
        <w:rPr>
          <w:rFonts w:ascii="Times New Roman" w:hAnsi="Times New Roman" w:cs="Times New Roman"/>
          <w:sz w:val="28"/>
          <w:szCs w:val="28"/>
        </w:rPr>
        <w:t>вия от 22 декабря 2008 г. N 593</w:t>
      </w:r>
      <w:r w:rsidR="008E3537">
        <w:rPr>
          <w:rFonts w:ascii="Times New Roman" w:hAnsi="Times New Roman" w:cs="Times New Roman"/>
          <w:sz w:val="28"/>
          <w:szCs w:val="28"/>
        </w:rPr>
        <w:t>,</w:t>
      </w:r>
      <w:r w:rsidR="008E3537" w:rsidRPr="008E3537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 w:rsidR="008E3537" w:rsidRPr="008E3537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="008E3537" w:rsidRPr="008E35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3537" w:rsidRPr="008E3537">
        <w:rPr>
          <w:rFonts w:ascii="Times New Roman" w:hAnsi="Times New Roman" w:cs="Times New Roman"/>
          <w:sz w:val="28"/>
          <w:szCs w:val="28"/>
        </w:rPr>
        <w:t>_сельского</w:t>
      </w:r>
      <w:proofErr w:type="spellEnd"/>
      <w:r w:rsidR="008E3537" w:rsidRPr="008E3537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8E3537" w:rsidRPr="008E353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8E3537" w:rsidRPr="008E353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  РЕШИЛ:</w:t>
      </w:r>
      <w:proofErr w:type="gramEnd"/>
    </w:p>
    <w:p w:rsidR="00A01B3D" w:rsidRPr="00D11397" w:rsidRDefault="00A01B3D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5E52" w:rsidRPr="00D11397" w:rsidRDefault="00156C46" w:rsidP="00CC2066">
      <w:pPr>
        <w:pStyle w:val="a5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</w:t>
      </w:r>
      <w:r w:rsidR="00125E52" w:rsidRPr="00D11397">
        <w:rPr>
          <w:rFonts w:ascii="Times New Roman" w:hAnsi="Times New Roman" w:cs="Times New Roman"/>
          <w:sz w:val="28"/>
          <w:szCs w:val="28"/>
        </w:rPr>
        <w:t>1.</w:t>
      </w:r>
      <w:r w:rsidR="00F41190" w:rsidRPr="00D11397">
        <w:rPr>
          <w:rFonts w:ascii="Times New Roman" w:hAnsi="Times New Roman" w:cs="Times New Roman"/>
          <w:sz w:val="28"/>
          <w:szCs w:val="28"/>
        </w:rPr>
        <w:t xml:space="preserve">Передать </w:t>
      </w:r>
      <w:r w:rsidR="00CC2066" w:rsidRPr="00D11397">
        <w:rPr>
          <w:rFonts w:ascii="Times New Roman" w:hAnsi="Times New Roman" w:cs="Times New Roman"/>
          <w:sz w:val="28"/>
          <w:szCs w:val="28"/>
        </w:rPr>
        <w:t xml:space="preserve">Финансовому управлению администрации </w:t>
      </w:r>
      <w:proofErr w:type="spellStart"/>
      <w:r w:rsidR="00CC2066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CC2066"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F41190" w:rsidRPr="00D11397">
        <w:rPr>
          <w:rFonts w:ascii="Times New Roman" w:hAnsi="Times New Roman" w:cs="Times New Roman"/>
          <w:sz w:val="28"/>
          <w:szCs w:val="28"/>
        </w:rPr>
        <w:t xml:space="preserve">осуществление части </w:t>
      </w:r>
      <w:r w:rsidR="00CC2066" w:rsidRPr="00D11397">
        <w:rPr>
          <w:rFonts w:ascii="Times New Roman" w:hAnsi="Times New Roman" w:cs="Times New Roman"/>
          <w:sz w:val="28"/>
          <w:szCs w:val="28"/>
        </w:rPr>
        <w:t xml:space="preserve">бюджетных </w:t>
      </w:r>
      <w:r w:rsidR="00F41190" w:rsidRPr="00D11397">
        <w:rPr>
          <w:rFonts w:ascii="Times New Roman" w:hAnsi="Times New Roman" w:cs="Times New Roman"/>
          <w:sz w:val="28"/>
          <w:szCs w:val="28"/>
        </w:rPr>
        <w:t xml:space="preserve">полномочий </w:t>
      </w:r>
      <w:r w:rsidR="00CC2066" w:rsidRPr="00D11397">
        <w:rPr>
          <w:rFonts w:ascii="Times New Roman" w:hAnsi="Times New Roman" w:cs="Times New Roman"/>
          <w:sz w:val="28"/>
          <w:szCs w:val="28"/>
        </w:rPr>
        <w:t>администраторов доходов бюджета</w:t>
      </w:r>
      <w:r w:rsidR="00FB7146" w:rsidRPr="00FB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="00CC2066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CC2066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CC2066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 в части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CC2066" w:rsidRPr="00D11397" w:rsidRDefault="00125E52" w:rsidP="00CC2066">
      <w:pPr>
        <w:pStyle w:val="a5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1)</w:t>
      </w:r>
      <w:r w:rsidR="00F41190" w:rsidRPr="00D11397">
        <w:rPr>
          <w:rFonts w:ascii="Times New Roman" w:hAnsi="Times New Roman" w:cs="Times New Roman"/>
          <w:sz w:val="28"/>
          <w:szCs w:val="28"/>
        </w:rPr>
        <w:t xml:space="preserve"> </w:t>
      </w:r>
      <w:r w:rsidR="00CC2066" w:rsidRPr="00D11397">
        <w:rPr>
          <w:rFonts w:ascii="Times New Roman" w:hAnsi="Times New Roman" w:cs="Times New Roman"/>
          <w:sz w:val="28"/>
          <w:szCs w:val="28"/>
        </w:rPr>
        <w:t>невыясненны</w:t>
      </w:r>
      <w:r w:rsidRPr="00D11397">
        <w:rPr>
          <w:rFonts w:ascii="Times New Roman" w:hAnsi="Times New Roman" w:cs="Times New Roman"/>
          <w:sz w:val="28"/>
          <w:szCs w:val="28"/>
        </w:rPr>
        <w:t>е</w:t>
      </w:r>
      <w:r w:rsidR="00CC2066" w:rsidRPr="00D11397">
        <w:rPr>
          <w:rFonts w:ascii="Times New Roman" w:hAnsi="Times New Roman" w:cs="Times New Roman"/>
          <w:sz w:val="28"/>
          <w:szCs w:val="28"/>
        </w:rPr>
        <w:t xml:space="preserve"> поступлени</w:t>
      </w:r>
      <w:r w:rsidRPr="00D11397">
        <w:rPr>
          <w:rFonts w:ascii="Times New Roman" w:hAnsi="Times New Roman" w:cs="Times New Roman"/>
          <w:sz w:val="28"/>
          <w:szCs w:val="28"/>
        </w:rPr>
        <w:t>я</w:t>
      </w:r>
      <w:r w:rsidR="00CC2066" w:rsidRPr="00D11397">
        <w:rPr>
          <w:rFonts w:ascii="Times New Roman" w:hAnsi="Times New Roman" w:cs="Times New Roman"/>
          <w:sz w:val="28"/>
          <w:szCs w:val="28"/>
        </w:rPr>
        <w:t>, зачисляемые в бюджеты сельских поселений</w:t>
      </w:r>
      <w:r w:rsidRPr="00D11397">
        <w:rPr>
          <w:rFonts w:ascii="Times New Roman" w:hAnsi="Times New Roman" w:cs="Times New Roman"/>
          <w:sz w:val="28"/>
          <w:szCs w:val="28"/>
        </w:rPr>
        <w:t>,</w:t>
      </w:r>
    </w:p>
    <w:p w:rsidR="00125E52" w:rsidRPr="00D11397" w:rsidRDefault="00125E52" w:rsidP="00125E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2)п</w:t>
      </w:r>
      <w:r w:rsidRPr="00125E52">
        <w:rPr>
          <w:rFonts w:ascii="Times New Roman" w:hAnsi="Times New Roman" w:cs="Times New Roman"/>
          <w:sz w:val="28"/>
          <w:szCs w:val="28"/>
        </w:rPr>
        <w:t>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.</w:t>
      </w:r>
    </w:p>
    <w:p w:rsidR="00125E52" w:rsidRPr="00D11397" w:rsidRDefault="00156C46" w:rsidP="00125E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125E52" w:rsidRPr="00D11397">
        <w:rPr>
          <w:rFonts w:ascii="Times New Roman" w:hAnsi="Times New Roman" w:cs="Times New Roman"/>
          <w:sz w:val="28"/>
          <w:szCs w:val="28"/>
        </w:rPr>
        <w:t>2. Утвердить прилагаемые:</w:t>
      </w:r>
    </w:p>
    <w:p w:rsidR="00125E52" w:rsidRPr="00D11397" w:rsidRDefault="00125E52" w:rsidP="00125E52">
      <w:pPr>
        <w:pStyle w:val="a5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</w:t>
      </w:r>
      <w:hyperlink w:anchor="sub_100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  <w:u w:val="single"/>
          </w:rPr>
          <w:t>перечень</w:t>
        </w:r>
      </w:hyperlink>
      <w:r w:rsidRPr="00D11397">
        <w:rPr>
          <w:rFonts w:ascii="Times New Roman" w:hAnsi="Times New Roman" w:cs="Times New Roman"/>
          <w:sz w:val="28"/>
          <w:szCs w:val="28"/>
          <w:u w:val="single"/>
        </w:rPr>
        <w:t xml:space="preserve"> источников доходов</w:t>
      </w:r>
      <w:r w:rsidRPr="00D11397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="00FB7146" w:rsidRPr="00D11397"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</w:t>
      </w:r>
      <w:proofErr w:type="gramStart"/>
      <w:r w:rsidRPr="00D11397">
        <w:rPr>
          <w:rFonts w:ascii="Times New Roman" w:hAnsi="Times New Roman" w:cs="Times New Roman"/>
          <w:sz w:val="28"/>
          <w:szCs w:val="28"/>
        </w:rPr>
        <w:t xml:space="preserve">   ,</w:t>
      </w:r>
      <w:proofErr w:type="gramEnd"/>
      <w:r w:rsidRPr="00D11397">
        <w:rPr>
          <w:rFonts w:ascii="Times New Roman" w:hAnsi="Times New Roman" w:cs="Times New Roman"/>
          <w:sz w:val="28"/>
          <w:szCs w:val="28"/>
        </w:rPr>
        <w:t xml:space="preserve"> в отношении которых Финансовое управление администрации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осуществляет администрирование в качестве администратора доходов бюджета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156C46" w:rsidRPr="00D11397">
        <w:rPr>
          <w:rFonts w:ascii="Times New Roman" w:hAnsi="Times New Roman" w:cs="Times New Roman"/>
          <w:sz w:val="28"/>
          <w:szCs w:val="28"/>
        </w:rPr>
        <w:t>;</w:t>
      </w:r>
    </w:p>
    <w:p w:rsidR="00156C46" w:rsidRPr="00D11397" w:rsidRDefault="00DA3343" w:rsidP="00125E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hyperlink w:anchor="sub_2000" w:history="1">
        <w:r w:rsidR="00125E52" w:rsidRPr="00D11397">
          <w:rPr>
            <w:rFonts w:ascii="Times New Roman" w:hAnsi="Times New Roman" w:cs="Times New Roman"/>
            <w:color w:val="106BBE"/>
            <w:sz w:val="28"/>
            <w:szCs w:val="28"/>
            <w:u w:val="single"/>
          </w:rPr>
          <w:t>перечень</w:t>
        </w:r>
      </w:hyperlink>
      <w:r w:rsidR="00125E52" w:rsidRPr="00D11397">
        <w:rPr>
          <w:rFonts w:ascii="Times New Roman" w:hAnsi="Times New Roman" w:cs="Times New Roman"/>
          <w:sz w:val="28"/>
          <w:szCs w:val="28"/>
          <w:u w:val="single"/>
        </w:rPr>
        <w:t xml:space="preserve"> органов местного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 самоуправления  муниципального образования</w:t>
      </w:r>
      <w:r w:rsidR="00156C46" w:rsidRPr="00D11397">
        <w:rPr>
          <w:rFonts w:ascii="Times New Roman" w:hAnsi="Times New Roman" w:cs="Times New Roman"/>
          <w:sz w:val="28"/>
          <w:szCs w:val="28"/>
        </w:rPr>
        <w:t xml:space="preserve"> 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осуществляющих бюджетные полномочия администраторов доходов </w:t>
      </w:r>
      <w:r w:rsidR="00156C46" w:rsidRPr="00D11397">
        <w:rPr>
          <w:rFonts w:ascii="Times New Roman" w:hAnsi="Times New Roman" w:cs="Times New Roman"/>
          <w:sz w:val="28"/>
          <w:szCs w:val="28"/>
        </w:rPr>
        <w:t>бюджета</w:t>
      </w:r>
      <w:r w:rsidR="00FB7146" w:rsidRPr="00FB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="00156C46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56C46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156C46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="00156C46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156C46" w:rsidRPr="00D11397">
        <w:rPr>
          <w:rFonts w:ascii="Times New Roman" w:hAnsi="Times New Roman" w:cs="Times New Roman"/>
          <w:sz w:val="28"/>
          <w:szCs w:val="28"/>
        </w:rPr>
        <w:t>й</w:t>
      </w:r>
      <w:r w:rsidR="00156C46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156C46" w:rsidRPr="00D11397">
        <w:rPr>
          <w:rFonts w:ascii="Times New Roman" w:hAnsi="Times New Roman" w:cs="Times New Roman"/>
          <w:sz w:val="28"/>
          <w:szCs w:val="28"/>
        </w:rPr>
        <w:t>;</w:t>
      </w:r>
    </w:p>
    <w:p w:rsidR="00156C46" w:rsidRPr="00D11397" w:rsidRDefault="00125E52" w:rsidP="00156C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300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  <w:u w:val="single"/>
          </w:rPr>
          <w:t>порядок</w:t>
        </w:r>
      </w:hyperlink>
      <w:r w:rsidRPr="00D11397">
        <w:rPr>
          <w:rFonts w:ascii="Times New Roman" w:hAnsi="Times New Roman" w:cs="Times New Roman"/>
          <w:sz w:val="28"/>
          <w:szCs w:val="28"/>
          <w:u w:val="single"/>
        </w:rPr>
        <w:t xml:space="preserve"> осуществления</w:t>
      </w:r>
      <w:r w:rsidRPr="00D11397"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муниципальн</w:t>
      </w:r>
      <w:r w:rsidR="00156C46" w:rsidRPr="00D11397">
        <w:rPr>
          <w:rFonts w:ascii="Times New Roman" w:hAnsi="Times New Roman" w:cs="Times New Roman"/>
          <w:sz w:val="28"/>
          <w:szCs w:val="28"/>
        </w:rPr>
        <w:t xml:space="preserve">ого </w:t>
      </w:r>
      <w:proofErr w:type="gramStart"/>
      <w:r w:rsidR="00156C46" w:rsidRPr="00D11397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D11397">
        <w:rPr>
          <w:rFonts w:ascii="Times New Roman" w:hAnsi="Times New Roman" w:cs="Times New Roman"/>
          <w:sz w:val="28"/>
          <w:szCs w:val="28"/>
        </w:rPr>
        <w:t>бюджетных полномочий администратор</w:t>
      </w:r>
      <w:r w:rsidR="00156C46" w:rsidRPr="00D11397">
        <w:rPr>
          <w:rFonts w:ascii="Times New Roman" w:hAnsi="Times New Roman" w:cs="Times New Roman"/>
          <w:sz w:val="28"/>
          <w:szCs w:val="28"/>
        </w:rPr>
        <w:t>а</w:t>
      </w:r>
      <w:r w:rsidRPr="00D11397">
        <w:rPr>
          <w:rFonts w:ascii="Times New Roman" w:hAnsi="Times New Roman" w:cs="Times New Roman"/>
          <w:sz w:val="28"/>
          <w:szCs w:val="28"/>
        </w:rPr>
        <w:t xml:space="preserve"> доходов </w:t>
      </w:r>
      <w:r w:rsidR="00156C46" w:rsidRPr="00D11397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="00FB7146" w:rsidRPr="00FB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="00156C46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56C46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156C46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="00156C46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156C46" w:rsidRPr="00D11397">
        <w:rPr>
          <w:rFonts w:ascii="Times New Roman" w:hAnsi="Times New Roman" w:cs="Times New Roman"/>
          <w:sz w:val="28"/>
          <w:szCs w:val="28"/>
        </w:rPr>
        <w:t>й</w:t>
      </w:r>
      <w:r w:rsidR="00156C46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156C46" w:rsidRPr="00D11397">
        <w:rPr>
          <w:rFonts w:ascii="Times New Roman" w:hAnsi="Times New Roman" w:cs="Times New Roman"/>
          <w:sz w:val="28"/>
          <w:szCs w:val="28"/>
        </w:rPr>
        <w:t>;</w:t>
      </w: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3.Настоящее решение вступает в силу со дня его официального опубликования. </w:t>
      </w: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Pr="00D11397" w:rsidRDefault="00D11397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0814BE" w:rsidRPr="00D1139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D11397">
        <w:rPr>
          <w:rFonts w:ascii="Times New Roman" w:hAnsi="Times New Roman" w:cs="Times New Roman"/>
          <w:sz w:val="28"/>
          <w:szCs w:val="28"/>
        </w:rPr>
        <w:t xml:space="preserve">Приложение 1 </w:t>
      </w:r>
    </w:p>
    <w:p w:rsidR="00156C46" w:rsidRPr="00D11397" w:rsidRDefault="00835E58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решению сессии Совета депутатов </w:t>
      </w:r>
    </w:p>
    <w:p w:rsidR="00835E58" w:rsidRPr="00D11397" w:rsidRDefault="00835E58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proofErr w:type="spellStart"/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35E58" w:rsidRPr="00D11397" w:rsidRDefault="00835E58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835E58" w:rsidRPr="00D11397" w:rsidRDefault="00835E58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района Республики Мордовия</w:t>
      </w:r>
    </w:p>
    <w:p w:rsidR="00D11397" w:rsidRPr="00D11397" w:rsidRDefault="00D11397" w:rsidP="00D11397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D11397">
        <w:rPr>
          <w:rFonts w:ascii="Times New Roman" w:hAnsi="Times New Roman" w:cs="Times New Roman"/>
          <w:sz w:val="28"/>
          <w:szCs w:val="28"/>
        </w:rPr>
        <w:t xml:space="preserve">от </w:t>
      </w:r>
      <w:r w:rsidR="00F12EB0">
        <w:rPr>
          <w:rFonts w:ascii="Times New Roman" w:hAnsi="Times New Roman" w:cs="Times New Roman"/>
          <w:sz w:val="28"/>
          <w:szCs w:val="28"/>
        </w:rPr>
        <w:t>18</w:t>
      </w:r>
      <w:r w:rsidRPr="00D11397">
        <w:rPr>
          <w:rFonts w:ascii="Times New Roman" w:hAnsi="Times New Roman" w:cs="Times New Roman"/>
          <w:sz w:val="28"/>
          <w:szCs w:val="28"/>
        </w:rPr>
        <w:t xml:space="preserve">   </w:t>
      </w:r>
      <w:r w:rsidR="00F12EB0">
        <w:rPr>
          <w:rFonts w:ascii="Times New Roman" w:hAnsi="Times New Roman" w:cs="Times New Roman"/>
          <w:sz w:val="28"/>
          <w:szCs w:val="28"/>
        </w:rPr>
        <w:t xml:space="preserve">марта </w:t>
      </w:r>
      <w:r w:rsidRPr="00D11397">
        <w:rPr>
          <w:rFonts w:ascii="Times New Roman" w:hAnsi="Times New Roman" w:cs="Times New Roman"/>
          <w:sz w:val="28"/>
          <w:szCs w:val="28"/>
        </w:rPr>
        <w:t xml:space="preserve">2021 г № </w:t>
      </w:r>
      <w:r w:rsidR="00F12EB0">
        <w:rPr>
          <w:rFonts w:ascii="Times New Roman" w:hAnsi="Times New Roman" w:cs="Times New Roman"/>
          <w:sz w:val="28"/>
          <w:szCs w:val="28"/>
        </w:rPr>
        <w:t>2</w:t>
      </w:r>
    </w:p>
    <w:p w:rsidR="00D11397" w:rsidRPr="00D11397" w:rsidRDefault="00D11397" w:rsidP="00D11397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D1139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5E58" w:rsidRPr="00D11397" w:rsidRDefault="00835E58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835E58">
      <w:pPr>
        <w:pStyle w:val="a5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Перечень</w:t>
      </w:r>
      <w:r w:rsidRPr="00D11397">
        <w:rPr>
          <w:rFonts w:ascii="Times New Roman" w:hAnsi="Times New Roman" w:cs="Times New Roman"/>
          <w:sz w:val="28"/>
          <w:szCs w:val="28"/>
        </w:rPr>
        <w:br/>
        <w:t xml:space="preserve">источников доходов бюджета </w:t>
      </w:r>
      <w:proofErr w:type="spellStart"/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="00FB7146" w:rsidRPr="00D11397"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</w:t>
      </w:r>
      <w:proofErr w:type="gramStart"/>
      <w:r w:rsidRPr="00D11397">
        <w:rPr>
          <w:rFonts w:ascii="Times New Roman" w:hAnsi="Times New Roman" w:cs="Times New Roman"/>
          <w:sz w:val="28"/>
          <w:szCs w:val="28"/>
        </w:rPr>
        <w:t xml:space="preserve">   ,</w:t>
      </w:r>
      <w:proofErr w:type="gramEnd"/>
      <w:r w:rsidRPr="00D11397">
        <w:rPr>
          <w:rFonts w:ascii="Times New Roman" w:hAnsi="Times New Roman" w:cs="Times New Roman"/>
          <w:sz w:val="28"/>
          <w:szCs w:val="28"/>
        </w:rPr>
        <w:t xml:space="preserve"> в отношении которых Финансовое управление администрации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осуществляет администрирование в качестве администратора доходов бюджета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;</w:t>
      </w:r>
    </w:p>
    <w:p w:rsidR="00835E58" w:rsidRPr="00D11397" w:rsidRDefault="00835E58" w:rsidP="00835E58">
      <w:pPr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835E58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66"/>
        <w:gridCol w:w="6570"/>
      </w:tblGrid>
      <w:tr w:rsidR="00835E58" w:rsidRPr="00835E58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E58" w:rsidRPr="00835E58" w:rsidRDefault="00835E58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hyperlink r:id="rId9" w:history="1">
              <w:r w:rsidRPr="00D11397">
                <w:rPr>
                  <w:rFonts w:ascii="Times New Roman" w:hAnsi="Times New Roman" w:cs="Times New Roman"/>
                  <w:color w:val="106BBE"/>
                  <w:sz w:val="28"/>
                  <w:szCs w:val="28"/>
                </w:rPr>
                <w:t>бюджетной классификации</w:t>
              </w:r>
            </w:hyperlink>
            <w:r w:rsidRPr="00835E58">
              <w:rPr>
                <w:rFonts w:ascii="Times New Roman" w:hAnsi="Times New Roman" w:cs="Times New Roman"/>
                <w:sz w:val="28"/>
                <w:szCs w:val="28"/>
              </w:rPr>
              <w:t xml:space="preserve"> доходов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5E58" w:rsidRPr="00835E58" w:rsidRDefault="00835E58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Наименование источников доходов</w:t>
            </w:r>
          </w:p>
        </w:tc>
      </w:tr>
      <w:tr w:rsidR="00835E58" w:rsidRPr="00835E58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E58" w:rsidRPr="00835E58" w:rsidRDefault="00835E58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5E58" w:rsidRPr="00835E58" w:rsidRDefault="00835E58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814BE" w:rsidRPr="00835E58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835E58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11701050100000180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14BE" w:rsidRPr="00835E58" w:rsidRDefault="000814BE" w:rsidP="00D11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Невыясненные поступления, зачисляемые в бюджеты сельских поселений</w:t>
            </w:r>
          </w:p>
        </w:tc>
      </w:tr>
      <w:tr w:rsidR="000814BE" w:rsidRPr="00835E58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835E58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20805000100000150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14BE" w:rsidRPr="00835E58" w:rsidRDefault="000814BE" w:rsidP="00D11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 xml:space="preserve"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</w:t>
            </w:r>
            <w:r w:rsidRPr="00835E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осуществление такого возврата и процентов, начисленных на излишне взысканные суммы</w:t>
            </w:r>
          </w:p>
        </w:tc>
      </w:tr>
    </w:tbl>
    <w:p w:rsidR="00835E58" w:rsidRPr="00D11397" w:rsidRDefault="00835E58" w:rsidP="00835E58">
      <w:pPr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835E58">
      <w:pPr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835E58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Приложение 2 </w:t>
      </w: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решению сессии Совета депутатов </w:t>
      </w: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proofErr w:type="spellStart"/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района Республики Мордовия</w:t>
      </w:r>
    </w:p>
    <w:p w:rsidR="00D11397" w:rsidRPr="00D11397" w:rsidRDefault="00D11397" w:rsidP="00D11397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Pr="00D11397">
        <w:rPr>
          <w:rFonts w:ascii="Times New Roman" w:hAnsi="Times New Roman" w:cs="Times New Roman"/>
          <w:sz w:val="28"/>
          <w:szCs w:val="28"/>
        </w:rPr>
        <w:t xml:space="preserve">от </w:t>
      </w:r>
      <w:r w:rsidR="00F12EB0">
        <w:rPr>
          <w:rFonts w:ascii="Times New Roman" w:hAnsi="Times New Roman" w:cs="Times New Roman"/>
          <w:sz w:val="28"/>
          <w:szCs w:val="28"/>
        </w:rPr>
        <w:t>18</w:t>
      </w:r>
      <w:r w:rsidRPr="00D11397">
        <w:rPr>
          <w:rFonts w:ascii="Times New Roman" w:hAnsi="Times New Roman" w:cs="Times New Roman"/>
          <w:sz w:val="28"/>
          <w:szCs w:val="28"/>
        </w:rPr>
        <w:t xml:space="preserve">   </w:t>
      </w:r>
      <w:r w:rsidR="00F12EB0">
        <w:rPr>
          <w:rFonts w:ascii="Times New Roman" w:hAnsi="Times New Roman" w:cs="Times New Roman"/>
          <w:sz w:val="28"/>
          <w:szCs w:val="28"/>
        </w:rPr>
        <w:t xml:space="preserve">марта </w:t>
      </w:r>
      <w:r w:rsidRPr="00D11397">
        <w:rPr>
          <w:rFonts w:ascii="Times New Roman" w:hAnsi="Times New Roman" w:cs="Times New Roman"/>
          <w:sz w:val="28"/>
          <w:szCs w:val="28"/>
        </w:rPr>
        <w:t xml:space="preserve">2021 г № </w:t>
      </w:r>
      <w:r w:rsidR="00F12EB0">
        <w:rPr>
          <w:rFonts w:ascii="Times New Roman" w:hAnsi="Times New Roman" w:cs="Times New Roman"/>
          <w:sz w:val="28"/>
          <w:szCs w:val="28"/>
        </w:rPr>
        <w:t>2</w:t>
      </w:r>
    </w:p>
    <w:p w:rsidR="00D11397" w:rsidRPr="00D11397" w:rsidRDefault="00D11397" w:rsidP="00D11397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Перечень</w:t>
      </w:r>
      <w:r w:rsidRPr="00D11397">
        <w:rPr>
          <w:rFonts w:ascii="Times New Roman" w:hAnsi="Times New Roman" w:cs="Times New Roman"/>
          <w:sz w:val="28"/>
          <w:szCs w:val="28"/>
        </w:rPr>
        <w:br/>
      </w:r>
      <w:hyperlink w:anchor="sub_200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  <w:u w:val="single"/>
          </w:rPr>
          <w:t>перечень</w:t>
        </w:r>
      </w:hyperlink>
      <w:r w:rsidRPr="00D11397">
        <w:rPr>
          <w:rFonts w:ascii="Times New Roman" w:hAnsi="Times New Roman" w:cs="Times New Roman"/>
          <w:sz w:val="28"/>
          <w:szCs w:val="28"/>
          <w:u w:val="single"/>
        </w:rPr>
        <w:t xml:space="preserve"> органов местного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самоуправления  муниципального образования осуществляющих бюджетные полномочия администраторов доходов бюджета</w:t>
      </w:r>
      <w:r w:rsidR="00FB7146" w:rsidRPr="00FB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;</w:t>
      </w:r>
    </w:p>
    <w:p w:rsidR="000814BE" w:rsidRPr="00D11397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2"/>
        <w:gridCol w:w="2333"/>
        <w:gridCol w:w="2954"/>
        <w:gridCol w:w="2028"/>
        <w:gridCol w:w="1559"/>
      </w:tblGrid>
      <w:tr w:rsidR="000814BE" w:rsidRPr="000814BE" w:rsidTr="000814BE">
        <w:tc>
          <w:tcPr>
            <w:tcW w:w="4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муниципального образования 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proofErr w:type="gramStart"/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органа местного самоуправления осуществляющего полномочия администратора доходов</w:t>
            </w:r>
            <w:proofErr w:type="gramEnd"/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Идентификационный номер налогоплательщика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Код причины постановки на учет</w:t>
            </w:r>
          </w:p>
        </w:tc>
      </w:tr>
      <w:tr w:rsidR="000814BE" w:rsidRPr="000814BE" w:rsidTr="000814BE">
        <w:tc>
          <w:tcPr>
            <w:tcW w:w="4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FB7146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Нововыселское</w:t>
            </w:r>
            <w:proofErr w:type="spellEnd"/>
            <w:r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814BE"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сельское поселение </w:t>
            </w:r>
            <w:proofErr w:type="spellStart"/>
            <w:r w:rsidR="000814BE" w:rsidRPr="00D11397">
              <w:rPr>
                <w:rFonts w:ascii="Times New Roman" w:hAnsi="Times New Roman" w:cs="Times New Roman"/>
                <w:sz w:val="28"/>
                <w:szCs w:val="28"/>
              </w:rPr>
              <w:t>Зубово-Полянского</w:t>
            </w:r>
            <w:proofErr w:type="spellEnd"/>
            <w:r w:rsidR="000814BE"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</w:t>
            </w:r>
            <w:r w:rsidR="000814BE" w:rsidRPr="00D1139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района Республики Мордовия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Финансовое управление администрации </w:t>
            </w:r>
            <w:proofErr w:type="spellStart"/>
            <w:r w:rsidRPr="00D11397">
              <w:rPr>
                <w:rFonts w:ascii="Times New Roman" w:hAnsi="Times New Roman" w:cs="Times New Roman"/>
                <w:sz w:val="28"/>
                <w:szCs w:val="28"/>
              </w:rPr>
              <w:t>Зубово-Полянского</w:t>
            </w:r>
            <w:proofErr w:type="spellEnd"/>
            <w:r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</w:t>
            </w:r>
            <w:r w:rsidRPr="00D1139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Мордовия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1308082368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>130801001</w:t>
            </w:r>
          </w:p>
        </w:tc>
      </w:tr>
    </w:tbl>
    <w:p w:rsidR="000814BE" w:rsidRPr="00D11397" w:rsidRDefault="000814BE" w:rsidP="000814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11397" w:rsidRDefault="000814BE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</w:p>
    <w:p w:rsidR="00D11397" w:rsidRDefault="00D11397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D11397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="000814BE" w:rsidRPr="00D11397">
        <w:rPr>
          <w:rFonts w:ascii="Times New Roman" w:hAnsi="Times New Roman" w:cs="Times New Roman"/>
          <w:sz w:val="28"/>
          <w:szCs w:val="28"/>
        </w:rPr>
        <w:t xml:space="preserve">Приложение 3 </w:t>
      </w: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решению сессии Совета депутатов </w:t>
      </w: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proofErr w:type="spellStart"/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района Республики Мордовия</w:t>
      </w: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от </w:t>
      </w:r>
      <w:r w:rsidR="00F12EB0">
        <w:rPr>
          <w:rFonts w:ascii="Times New Roman" w:hAnsi="Times New Roman" w:cs="Times New Roman"/>
          <w:sz w:val="28"/>
          <w:szCs w:val="28"/>
        </w:rPr>
        <w:t>18</w:t>
      </w:r>
      <w:r w:rsidRPr="00D11397">
        <w:rPr>
          <w:rFonts w:ascii="Times New Roman" w:hAnsi="Times New Roman" w:cs="Times New Roman"/>
          <w:sz w:val="28"/>
          <w:szCs w:val="28"/>
        </w:rPr>
        <w:t xml:space="preserve">   </w:t>
      </w:r>
      <w:r w:rsidR="00F12EB0">
        <w:rPr>
          <w:rFonts w:ascii="Times New Roman" w:hAnsi="Times New Roman" w:cs="Times New Roman"/>
          <w:sz w:val="28"/>
          <w:szCs w:val="28"/>
        </w:rPr>
        <w:t xml:space="preserve">марта </w:t>
      </w:r>
      <w:r w:rsidRPr="00D11397">
        <w:rPr>
          <w:rFonts w:ascii="Times New Roman" w:hAnsi="Times New Roman" w:cs="Times New Roman"/>
          <w:sz w:val="28"/>
          <w:szCs w:val="28"/>
        </w:rPr>
        <w:t xml:space="preserve">2021 г № </w:t>
      </w:r>
      <w:r w:rsidR="00F12EB0">
        <w:rPr>
          <w:rFonts w:ascii="Times New Roman" w:hAnsi="Times New Roman" w:cs="Times New Roman"/>
          <w:sz w:val="28"/>
          <w:szCs w:val="28"/>
        </w:rPr>
        <w:t>2</w:t>
      </w: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14BE" w:rsidRPr="000814BE" w:rsidRDefault="000814BE" w:rsidP="000814B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Порядок</w:t>
      </w:r>
      <w:r w:rsidRPr="000814BE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 w:rsidRPr="00D11397">
        <w:rPr>
          <w:rFonts w:ascii="Times New Roman" w:hAnsi="Times New Roman" w:cs="Times New Roman"/>
          <w:sz w:val="28"/>
          <w:szCs w:val="28"/>
          <w:u w:val="single"/>
        </w:rPr>
        <w:t>осуществления</w:t>
      </w:r>
      <w:r w:rsidRPr="00D11397"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муниципального </w:t>
      </w:r>
      <w:proofErr w:type="gramStart"/>
      <w:r w:rsidRPr="00D11397">
        <w:rPr>
          <w:rFonts w:ascii="Times New Roman" w:hAnsi="Times New Roman" w:cs="Times New Roman"/>
          <w:sz w:val="28"/>
          <w:szCs w:val="28"/>
        </w:rPr>
        <w:t>образования бюджетных полномочий администратора доходов бюджета</w:t>
      </w:r>
      <w:proofErr w:type="gramEnd"/>
      <w:r w:rsidR="00FB7146" w:rsidRPr="00FB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="00FB7146" w:rsidRPr="00D11397"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;</w:t>
      </w:r>
    </w:p>
    <w:p w:rsidR="00CF408B" w:rsidRPr="000814BE" w:rsidRDefault="000814BE" w:rsidP="00CF408B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sub_3001"/>
      <w:r w:rsidRPr="000814BE">
        <w:rPr>
          <w:rFonts w:ascii="Times New Roman" w:hAnsi="Times New Roman" w:cs="Times New Roman"/>
          <w:sz w:val="28"/>
          <w:szCs w:val="28"/>
        </w:rPr>
        <w:t xml:space="preserve">1. Настоящий Порядок осуществления органами местного самоуправления 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proofErr w:type="gramStart"/>
      <w:r w:rsidR="00CF408B" w:rsidRPr="00D11397">
        <w:rPr>
          <w:rFonts w:ascii="Times New Roman" w:hAnsi="Times New Roman" w:cs="Times New Roman"/>
          <w:sz w:val="28"/>
          <w:szCs w:val="28"/>
        </w:rPr>
        <w:t>образования бюджетных полномочий администратора доходов бюджета</w:t>
      </w:r>
      <w:proofErr w:type="gramEnd"/>
      <w:r w:rsidR="00FB7146" w:rsidRPr="00FB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="00FB7146" w:rsidRPr="00D11397">
        <w:rPr>
          <w:rFonts w:ascii="Times New Roman" w:hAnsi="Times New Roman" w:cs="Times New Roman"/>
          <w:sz w:val="28"/>
          <w:szCs w:val="28"/>
        </w:rPr>
        <w:t xml:space="preserve"> 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CF408B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="00CF408B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CF408B" w:rsidRPr="00D11397">
        <w:rPr>
          <w:rFonts w:ascii="Times New Roman" w:hAnsi="Times New Roman" w:cs="Times New Roman"/>
          <w:sz w:val="28"/>
          <w:szCs w:val="28"/>
        </w:rPr>
        <w:t>й</w:t>
      </w:r>
      <w:r w:rsidR="00CF408B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CF408B" w:rsidRPr="00D11397">
        <w:rPr>
          <w:rFonts w:ascii="Times New Roman" w:hAnsi="Times New Roman" w:cs="Times New Roman"/>
          <w:sz w:val="28"/>
          <w:szCs w:val="28"/>
        </w:rPr>
        <w:t>;</w:t>
      </w:r>
    </w:p>
    <w:p w:rsidR="00CF408B" w:rsidRPr="00D11397" w:rsidRDefault="00CF408B" w:rsidP="00CF40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(далее - Порядок, полномочия) </w:t>
      </w:r>
      <w:r w:rsidRPr="00D1139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2 статьи 160.1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</w:p>
    <w:p w:rsidR="00CF408B" w:rsidRPr="00D11397" w:rsidRDefault="00CF408B" w:rsidP="00CF40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и </w:t>
      </w:r>
      <w:hyperlink r:id="rId11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2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</w:t>
      </w:r>
      <w:r w:rsidRPr="00D11397">
        <w:rPr>
          <w:rFonts w:ascii="Times New Roman" w:hAnsi="Times New Roman" w:cs="Times New Roman"/>
          <w:sz w:val="28"/>
          <w:szCs w:val="28"/>
        </w:rPr>
        <w:lastRenderedPageBreak/>
        <w:t xml:space="preserve">внебюджетными фондами и (или) находящимися в их ведении казенными учреждениями, утвержденного </w:t>
      </w:r>
      <w:hyperlink r:id="rId12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постановлением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 22 декабря 2008 г. N 593</w:t>
      </w:r>
    </w:p>
    <w:p w:rsidR="000814BE" w:rsidRPr="000814BE" w:rsidRDefault="000814BE" w:rsidP="00CF40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408B" w:rsidRPr="000814BE" w:rsidRDefault="000814BE" w:rsidP="00CF408B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sub_3002"/>
      <w:bookmarkEnd w:id="0"/>
      <w:r w:rsidRPr="000814BE">
        <w:rPr>
          <w:rFonts w:ascii="Times New Roman" w:hAnsi="Times New Roman" w:cs="Times New Roman"/>
          <w:sz w:val="28"/>
          <w:szCs w:val="28"/>
        </w:rPr>
        <w:t xml:space="preserve">2. Органы местного самоуправления в качестве </w:t>
      </w:r>
      <w:r w:rsidR="00CF408B" w:rsidRPr="00D11397">
        <w:rPr>
          <w:rFonts w:ascii="Times New Roman" w:hAnsi="Times New Roman" w:cs="Times New Roman"/>
          <w:sz w:val="28"/>
          <w:szCs w:val="28"/>
        </w:rPr>
        <w:t>администратора доходов бюджета</w:t>
      </w:r>
      <w:r w:rsidR="00FB7146" w:rsidRPr="00FB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CF408B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bookmarkEnd w:id="1"/>
      <w:r w:rsidR="00CF408B" w:rsidRPr="00D11397">
        <w:rPr>
          <w:rFonts w:ascii="Times New Roman" w:hAnsi="Times New Roman" w:cs="Times New Roman"/>
          <w:sz w:val="28"/>
          <w:szCs w:val="28"/>
        </w:rPr>
        <w:t>в части невыясненных поступлений, зачисляемые в бюджеты сельских поселений; п</w:t>
      </w:r>
      <w:r w:rsidR="00CF408B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CF408B" w:rsidRPr="00D11397">
        <w:rPr>
          <w:rFonts w:ascii="Times New Roman" w:hAnsi="Times New Roman" w:cs="Times New Roman"/>
          <w:sz w:val="28"/>
          <w:szCs w:val="28"/>
        </w:rPr>
        <w:t>й</w:t>
      </w:r>
      <w:r w:rsidR="00CF408B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CF408B" w:rsidRPr="00D11397">
        <w:rPr>
          <w:rFonts w:ascii="Times New Roman" w:hAnsi="Times New Roman" w:cs="Times New Roman"/>
          <w:sz w:val="28"/>
          <w:szCs w:val="28"/>
        </w:rPr>
        <w:t>: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а) формируют и представляют в 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Финансовое управление администрации </w:t>
      </w:r>
      <w:proofErr w:type="spellStart"/>
      <w:r w:rsidR="00CF408B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>(далее - уполномоченный орган):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б) прогноз поступления доходов;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в) аналитические материалы по исполнению бюджета в части доходов соответствующего бюджета;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г) сведения, необходимые для составления проекта соответствующего бюджета;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814BE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0814BE">
        <w:rPr>
          <w:rFonts w:ascii="Times New Roman" w:hAnsi="Times New Roman" w:cs="Times New Roman"/>
          <w:sz w:val="28"/>
          <w:szCs w:val="28"/>
        </w:rPr>
        <w:t>) сведения, необходимые для составления и ведения кассового плана;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14BE">
        <w:rPr>
          <w:rFonts w:ascii="Times New Roman" w:hAnsi="Times New Roman" w:cs="Times New Roman"/>
          <w:sz w:val="28"/>
          <w:szCs w:val="28"/>
        </w:rPr>
        <w:t xml:space="preserve">е) бюджетную отчетность администратора доходов бюджета </w:t>
      </w:r>
      <w:proofErr w:type="spellStart"/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CF408B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</w:t>
      </w:r>
      <w:r w:rsidRPr="000814BE">
        <w:rPr>
          <w:rFonts w:ascii="Times New Roman" w:hAnsi="Times New Roman" w:cs="Times New Roman"/>
          <w:sz w:val="28"/>
          <w:szCs w:val="28"/>
        </w:rPr>
        <w:t xml:space="preserve"> по формам и в сроки, установленные </w:t>
      </w:r>
      <w:hyperlink r:id="rId13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Инструкцией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</w:t>
      </w:r>
      <w:hyperlink r:id="rId14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Минфина России от 28 декабря 2010 г. N 191н (далее - Инструкция).</w:t>
      </w:r>
      <w:proofErr w:type="gramEnd"/>
    </w:p>
    <w:p w:rsidR="000814BE" w:rsidRPr="000814BE" w:rsidRDefault="000814BE" w:rsidP="000F42B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sub_3003"/>
      <w:r w:rsidRPr="000814BE">
        <w:rPr>
          <w:rFonts w:ascii="Times New Roman" w:hAnsi="Times New Roman" w:cs="Times New Roman"/>
          <w:sz w:val="28"/>
          <w:szCs w:val="28"/>
        </w:rPr>
        <w:t>3. Органы местного самоуправления в качестве администратор</w:t>
      </w:r>
      <w:r w:rsidR="0034600E">
        <w:rPr>
          <w:rFonts w:ascii="Times New Roman" w:hAnsi="Times New Roman" w:cs="Times New Roman"/>
          <w:sz w:val="28"/>
          <w:szCs w:val="28"/>
        </w:rPr>
        <w:t>а</w:t>
      </w:r>
      <w:r w:rsidRPr="000814BE">
        <w:rPr>
          <w:rFonts w:ascii="Times New Roman" w:hAnsi="Times New Roman" w:cs="Times New Roman"/>
          <w:sz w:val="28"/>
          <w:szCs w:val="28"/>
        </w:rPr>
        <w:t xml:space="preserve"> доходов </w:t>
      </w:r>
      <w:proofErr w:type="spellStart"/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="00FB7146" w:rsidRPr="00D11397">
        <w:rPr>
          <w:rFonts w:ascii="Times New Roman" w:hAnsi="Times New Roman" w:cs="Times New Roman"/>
          <w:sz w:val="28"/>
          <w:szCs w:val="28"/>
        </w:rPr>
        <w:t xml:space="preserve"> 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0F42B9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 xml:space="preserve"> </w:t>
      </w:r>
      <w:r w:rsidR="000F42B9" w:rsidRPr="00D11397">
        <w:rPr>
          <w:rFonts w:ascii="Times New Roman" w:hAnsi="Times New Roman" w:cs="Times New Roman"/>
          <w:sz w:val="28"/>
          <w:szCs w:val="28"/>
        </w:rPr>
        <w:t>в части невыясненных поступлений, зачисляемые в бюджеты сельских поселений; п</w:t>
      </w:r>
      <w:r w:rsidR="000F42B9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0F42B9" w:rsidRPr="00D11397">
        <w:rPr>
          <w:rFonts w:ascii="Times New Roman" w:hAnsi="Times New Roman" w:cs="Times New Roman"/>
          <w:sz w:val="28"/>
          <w:szCs w:val="28"/>
        </w:rPr>
        <w:t>й</w:t>
      </w:r>
      <w:r w:rsidR="000F42B9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0814BE">
        <w:rPr>
          <w:rFonts w:ascii="Times New Roman" w:hAnsi="Times New Roman" w:cs="Times New Roman"/>
          <w:sz w:val="28"/>
          <w:szCs w:val="28"/>
        </w:rPr>
        <w:t xml:space="preserve">, осуществляют администрирование источников </w:t>
      </w:r>
      <w:r w:rsidR="000F42B9" w:rsidRPr="000814BE">
        <w:rPr>
          <w:rFonts w:ascii="Times New Roman" w:hAnsi="Times New Roman" w:cs="Times New Roman"/>
          <w:sz w:val="28"/>
          <w:szCs w:val="28"/>
        </w:rPr>
        <w:t xml:space="preserve">доходов бюджета </w:t>
      </w:r>
      <w:proofErr w:type="spellStart"/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F42B9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 xml:space="preserve">(далее - доходы бюджета </w:t>
      </w:r>
      <w:r w:rsidR="000F42B9" w:rsidRPr="00D11397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814BE">
        <w:rPr>
          <w:rFonts w:ascii="Times New Roman" w:hAnsi="Times New Roman" w:cs="Times New Roman"/>
          <w:sz w:val="28"/>
          <w:szCs w:val="28"/>
        </w:rPr>
        <w:t>), утвержденн</w:t>
      </w:r>
      <w:r w:rsidR="000F42B9" w:rsidRPr="00D11397">
        <w:rPr>
          <w:rFonts w:ascii="Times New Roman" w:hAnsi="Times New Roman" w:cs="Times New Roman"/>
          <w:sz w:val="28"/>
          <w:szCs w:val="28"/>
        </w:rPr>
        <w:t>ые</w:t>
      </w:r>
      <w:r w:rsidRPr="000814BE">
        <w:rPr>
          <w:rFonts w:ascii="Times New Roman" w:hAnsi="Times New Roman" w:cs="Times New Roman"/>
          <w:sz w:val="28"/>
          <w:szCs w:val="28"/>
        </w:rPr>
        <w:t xml:space="preserve"> </w:t>
      </w:r>
      <w:r w:rsidR="000F42B9" w:rsidRPr="00D11397">
        <w:rPr>
          <w:rFonts w:ascii="Times New Roman" w:hAnsi="Times New Roman" w:cs="Times New Roman"/>
          <w:sz w:val="28"/>
          <w:szCs w:val="28"/>
        </w:rPr>
        <w:t>настоящим решением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004"/>
      <w:bookmarkEnd w:id="2"/>
      <w:r w:rsidRPr="000814BE">
        <w:rPr>
          <w:rFonts w:ascii="Times New Roman" w:hAnsi="Times New Roman" w:cs="Times New Roman"/>
          <w:sz w:val="28"/>
          <w:szCs w:val="28"/>
        </w:rPr>
        <w:t xml:space="preserve">4. Органы местного самоуправления в отношении закрепленных за ними источников доходов бюджета </w:t>
      </w:r>
      <w:proofErr w:type="spellStart"/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F42B9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</w:t>
      </w:r>
      <w:r w:rsidRPr="000814BE">
        <w:rPr>
          <w:rFonts w:ascii="Times New Roman" w:hAnsi="Times New Roman" w:cs="Times New Roman"/>
          <w:sz w:val="28"/>
          <w:szCs w:val="28"/>
        </w:rPr>
        <w:t xml:space="preserve">, </w:t>
      </w:r>
      <w:r w:rsidRPr="000814BE">
        <w:rPr>
          <w:rFonts w:ascii="Times New Roman" w:hAnsi="Times New Roman" w:cs="Times New Roman"/>
          <w:sz w:val="28"/>
          <w:szCs w:val="28"/>
        </w:rPr>
        <w:lastRenderedPageBreak/>
        <w:t xml:space="preserve">предусмотренных </w:t>
      </w:r>
      <w:hyperlink w:anchor="sub_3003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3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осуществляют следующие бюджетные полномочия:</w:t>
      </w:r>
    </w:p>
    <w:bookmarkEnd w:id="3"/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а) доведение до плательщиков сведений о реквизитах счетов и иной информации, необходимой для заполнения расчетных документов для оплаты штрафа в бюджет;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б) начисление, учет и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 xml:space="preserve"> правильностью исчисления, полнотой и своевременностью уплаты </w:t>
      </w:r>
      <w:r w:rsidR="000F42B9" w:rsidRPr="00D11397">
        <w:rPr>
          <w:rFonts w:ascii="Times New Roman" w:hAnsi="Times New Roman" w:cs="Times New Roman"/>
          <w:sz w:val="28"/>
          <w:szCs w:val="28"/>
        </w:rPr>
        <w:t>невыясненных поступлений, зачисляемые в бюджеты сельских поселений; п</w:t>
      </w:r>
      <w:r w:rsidR="000F42B9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0F42B9" w:rsidRPr="00D11397">
        <w:rPr>
          <w:rFonts w:ascii="Times New Roman" w:hAnsi="Times New Roman" w:cs="Times New Roman"/>
          <w:sz w:val="28"/>
          <w:szCs w:val="28"/>
        </w:rPr>
        <w:t>й</w:t>
      </w:r>
      <w:r w:rsidR="000F42B9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0814BE">
        <w:rPr>
          <w:rFonts w:ascii="Times New Roman" w:hAnsi="Times New Roman" w:cs="Times New Roman"/>
          <w:sz w:val="28"/>
          <w:szCs w:val="28"/>
        </w:rPr>
        <w:t xml:space="preserve"> в бюджет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814B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>Учет начислен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ных и поступивших сумм доходов </w:t>
      </w:r>
      <w:r w:rsidRPr="000814BE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F42B9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 xml:space="preserve">осуществляется в соответствии с требованиями Инструкции по применению </w:t>
      </w:r>
      <w:hyperlink r:id="rId15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Плана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счетов бюджетного учета, утвержденной </w:t>
      </w:r>
      <w:hyperlink r:id="rId16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Минфина России от 6 декабря 2010 г. N 162н "Об утверждении плана счетов бюджетного учета и Инструкции по его применению", в разрезе кодов </w:t>
      </w:r>
      <w:hyperlink r:id="rId17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бюджетной классификации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</w:t>
      </w:r>
      <w:hyperlink r:id="rId18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бюджетного законодательства</w:t>
        </w:r>
        <w:proofErr w:type="gramEnd"/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и с учетом особенностей, предусмотренных настоящим Порядком;</w:t>
      </w:r>
    </w:p>
    <w:p w:rsidR="000814BE" w:rsidRPr="000814BE" w:rsidRDefault="000F42B9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397">
        <w:rPr>
          <w:rFonts w:ascii="Times New Roman" w:hAnsi="Times New Roman" w:cs="Times New Roman"/>
          <w:sz w:val="28"/>
          <w:szCs w:val="28"/>
        </w:rPr>
        <w:t>в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) открытие в органах Федерального казначейства лицевого счета администратора доходов в соответствии с </w:t>
      </w:r>
      <w:hyperlink r:id="rId19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Порядком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открытия и ведения лицевых счетов территориальными органами Федерального казначейства, утвержденным </w:t>
      </w:r>
      <w:hyperlink r:id="rId20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Федерального казначейства от 17 октября 2016 г. N 21н, для исполнения переданных полномочий администратора доходов бюджета </w:t>
      </w:r>
      <w:r w:rsidRPr="00D113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>утвержденным приложением №1 источникам дохода бюджета</w:t>
      </w:r>
      <w:r w:rsidR="000814BE" w:rsidRPr="000814BE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0814BE" w:rsidRPr="000814BE" w:rsidRDefault="000F42B9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г</w:t>
      </w:r>
      <w:r w:rsidR="000814BE" w:rsidRPr="000814BE">
        <w:rPr>
          <w:rFonts w:ascii="Times New Roman" w:hAnsi="Times New Roman" w:cs="Times New Roman"/>
          <w:sz w:val="28"/>
          <w:szCs w:val="28"/>
        </w:rPr>
        <w:t>) осуществление взаимодействия с органами Федерального казначейства в целях осуществления полномочий.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3005"/>
      <w:r w:rsidRPr="000814BE">
        <w:rPr>
          <w:rFonts w:ascii="Times New Roman" w:hAnsi="Times New Roman" w:cs="Times New Roman"/>
          <w:sz w:val="28"/>
          <w:szCs w:val="28"/>
        </w:rPr>
        <w:t>5. Органы местного самоуправления в целях осуществления полномочий:</w:t>
      </w:r>
    </w:p>
    <w:bookmarkEnd w:id="4"/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а) доводят до плательщиков реквизиты получателя платежа и платежных документов, необходимых для перечисления в бюджетную систему, заполняют (составляют) и отражают в бюджетном учете первичные документы по </w:t>
      </w:r>
      <w:proofErr w:type="spellStart"/>
      <w:r w:rsidRPr="000814BE">
        <w:rPr>
          <w:rFonts w:ascii="Times New Roman" w:hAnsi="Times New Roman" w:cs="Times New Roman"/>
          <w:sz w:val="28"/>
          <w:szCs w:val="28"/>
        </w:rPr>
        <w:t>администрируемым</w:t>
      </w:r>
      <w:proofErr w:type="spellEnd"/>
      <w:r w:rsidRPr="000814BE">
        <w:rPr>
          <w:rFonts w:ascii="Times New Roman" w:hAnsi="Times New Roman" w:cs="Times New Roman"/>
          <w:sz w:val="28"/>
          <w:szCs w:val="28"/>
        </w:rPr>
        <w:t xml:space="preserve"> доходам бюджета </w:t>
      </w:r>
      <w:proofErr w:type="spellStart"/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F42B9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>Республики Мордовия;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б) в установленные сроки осуществляют сверку данных бюджетного учета </w:t>
      </w:r>
      <w:proofErr w:type="spellStart"/>
      <w:r w:rsidRPr="000814BE">
        <w:rPr>
          <w:rFonts w:ascii="Times New Roman" w:hAnsi="Times New Roman" w:cs="Times New Roman"/>
          <w:sz w:val="28"/>
          <w:szCs w:val="28"/>
        </w:rPr>
        <w:t>администрируемых</w:t>
      </w:r>
      <w:proofErr w:type="spellEnd"/>
      <w:r w:rsidRPr="000814BE">
        <w:rPr>
          <w:rFonts w:ascii="Times New Roman" w:hAnsi="Times New Roman" w:cs="Times New Roman"/>
          <w:sz w:val="28"/>
          <w:szCs w:val="28"/>
        </w:rPr>
        <w:t xml:space="preserve"> доходов бюджета </w:t>
      </w:r>
      <w:proofErr w:type="spellStart"/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F42B9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>с данными органа Федерального казначейства;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в) в случае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 xml:space="preserve">необходимости уточнения кода </w:t>
      </w:r>
      <w:hyperlink r:id="rId21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бюджетной классификации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поступивших платежей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r:id="rId22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Минфина России N 125н представляют в орган Федерального казначейства уведомление </w:t>
      </w:r>
      <w:r w:rsidRPr="000814BE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администратора поступлений в бюджет об уточнении вида и принадлежности платежа (код формы по </w:t>
      </w:r>
      <w:hyperlink r:id="rId23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КФД 0531809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). Для регистрации данных уведомлений органы местного самоуправления ведут журнал учета уведомлений об уточнении вида и принадлежности поступлений в бюджет по форме согласно </w:t>
      </w:r>
      <w:hyperlink w:anchor="sub_310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приложению N 1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0814BE" w:rsidRPr="000814BE" w:rsidRDefault="000F42B9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г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) в соответствии с </w:t>
      </w:r>
      <w:hyperlink r:id="rId24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пунктами 273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5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274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Инструкции формируют бюджетную отчетность по операциям а</w:t>
      </w:r>
      <w:r w:rsidRPr="00D11397">
        <w:rPr>
          <w:rFonts w:ascii="Times New Roman" w:hAnsi="Times New Roman" w:cs="Times New Roman"/>
          <w:sz w:val="28"/>
          <w:szCs w:val="28"/>
        </w:rPr>
        <w:t xml:space="preserve">дминистрирования поступлений в 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бюджет </w:t>
      </w:r>
      <w:proofErr w:type="spellStart"/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в объеме форм месячной, квартальной и годовой бюджетной отчетности, установленных для получателя средств бюджета;</w:t>
      </w:r>
    </w:p>
    <w:p w:rsidR="000814BE" w:rsidRPr="000814BE" w:rsidRDefault="000F42B9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0814BE" w:rsidRPr="000814BE">
        <w:rPr>
          <w:rFonts w:ascii="Times New Roman" w:hAnsi="Times New Roman" w:cs="Times New Roman"/>
          <w:sz w:val="28"/>
          <w:szCs w:val="28"/>
        </w:rPr>
        <w:t xml:space="preserve">) ведут реестры поступлений доходов бюджета </w:t>
      </w:r>
      <w:proofErr w:type="spellStart"/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по каждому виду поступлений по форме согласно </w:t>
      </w:r>
      <w:hyperlink w:anchor="sub_3200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приложению N 2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к настоящему Порядку и представляют их в уполномоченный орган ежемесячно, до 5 числа месяца, следующего </w:t>
      </w:r>
      <w:proofErr w:type="gramStart"/>
      <w:r w:rsidR="000814BE" w:rsidRPr="000814BE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отчетным;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3006"/>
      <w:r w:rsidRPr="000814BE">
        <w:rPr>
          <w:rFonts w:ascii="Times New Roman" w:hAnsi="Times New Roman" w:cs="Times New Roman"/>
          <w:sz w:val="28"/>
          <w:szCs w:val="28"/>
        </w:rPr>
        <w:t xml:space="preserve">6. Органы местного самоуправления в рамках осуществления полномочий осуществляют информационное взаимодействие с оператором Государственной информационной системы о государственных и муниципальных платежах в соответствии с </w:t>
      </w:r>
      <w:hyperlink r:id="rId26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платежах", в том числе:</w:t>
      </w:r>
    </w:p>
    <w:bookmarkEnd w:id="5"/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14BE">
        <w:rPr>
          <w:rFonts w:ascii="Times New Roman" w:hAnsi="Times New Roman" w:cs="Times New Roman"/>
          <w:sz w:val="28"/>
          <w:szCs w:val="28"/>
        </w:rPr>
        <w:t xml:space="preserve">а) представление информации, необходимой для уплаты денежных средств физическими и юридическими лицами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</w:t>
      </w:r>
      <w:hyperlink r:id="rId27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Федеральным законом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от 27 июля 2010 г. N 210-ФЗ "Об организации предоставления государственных и муниципальных услуг" и </w:t>
      </w:r>
      <w:hyperlink r:id="rId28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Порядком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ведения Государственной информационной системы о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>платежах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 xml:space="preserve">, утвержденным </w:t>
      </w:r>
      <w:hyperlink r:id="rId29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платежах";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б) своевременное представление уточненной информации оператору Государственной информационной системы о государственных и муниципальных платежах в случае изменения информации, необходимой для уплаты денежных средств физическими и юридическими лицами иных платежей, являющихся источниками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>формирования доходов бюджетов бюджетной системы Российской Федерации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>.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5E58" w:rsidRDefault="00835E58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6" w:name="sub_3100"/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                                                                             </w:t>
      </w:r>
      <w:r w:rsidR="00EA66C7">
        <w:rPr>
          <w:rFonts w:ascii="Arial" w:hAnsi="Arial" w:cs="Arial"/>
          <w:b/>
          <w:bCs/>
          <w:color w:val="26282F"/>
          <w:sz w:val="24"/>
          <w:szCs w:val="24"/>
        </w:rPr>
        <w:t xml:space="preserve">                         </w:t>
      </w:r>
      <w:r w:rsidRPr="00D11397">
        <w:rPr>
          <w:rFonts w:ascii="Arial" w:hAnsi="Arial" w:cs="Arial"/>
          <w:b/>
          <w:bCs/>
          <w:color w:val="26282F"/>
          <w:sz w:val="24"/>
          <w:szCs w:val="24"/>
        </w:rPr>
        <w:t>Приложение N 1</w:t>
      </w:r>
      <w:r w:rsidRPr="00D11397">
        <w:rPr>
          <w:rFonts w:ascii="Arial" w:hAnsi="Arial" w:cs="Arial"/>
          <w:b/>
          <w:bCs/>
          <w:color w:val="26282F"/>
          <w:sz w:val="24"/>
          <w:szCs w:val="24"/>
        </w:rPr>
        <w:br/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EA66C7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к Порядку </w:t>
      </w:r>
      <w:r w:rsidRPr="00D11397">
        <w:rPr>
          <w:rFonts w:ascii="Times New Roman" w:hAnsi="Times New Roman" w:cs="Times New Roman"/>
          <w:sz w:val="28"/>
          <w:szCs w:val="28"/>
        </w:rPr>
        <w:t xml:space="preserve">осуществления органами местного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11397" w:rsidRDefault="00D11397" w:rsidP="00EA66C7">
      <w:pPr>
        <w:tabs>
          <w:tab w:val="left" w:pos="3420"/>
          <w:tab w:val="center" w:pos="4677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A66C7">
        <w:rPr>
          <w:rFonts w:ascii="Times New Roman" w:hAnsi="Times New Roman" w:cs="Times New Roman"/>
          <w:sz w:val="28"/>
          <w:szCs w:val="28"/>
        </w:rPr>
        <w:t xml:space="preserve">   </w:t>
      </w:r>
      <w:r w:rsidRPr="00D11397">
        <w:rPr>
          <w:rFonts w:ascii="Times New Roman" w:hAnsi="Times New Roman" w:cs="Times New Roman"/>
          <w:sz w:val="28"/>
          <w:szCs w:val="28"/>
        </w:rPr>
        <w:t>самоуправления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</w:t>
      </w:r>
    </w:p>
    <w:p w:rsidR="00D11397" w:rsidRDefault="00D1139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EA66C7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 xml:space="preserve">бюджетных полномочий администратора доходов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1397" w:rsidRDefault="00D1139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A66C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>бюджета</w:t>
      </w:r>
      <w:r w:rsidR="00FB7146" w:rsidRPr="00FB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D11397" w:rsidRPr="00D11397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D11397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D11397" w:rsidRPr="00D11397"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D11397"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в части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D11397" w:rsidRPr="00D11397">
        <w:rPr>
          <w:rFonts w:ascii="Times New Roman" w:hAnsi="Times New Roman" w:cs="Times New Roman"/>
          <w:sz w:val="28"/>
          <w:szCs w:val="28"/>
        </w:rPr>
        <w:t xml:space="preserve">невыясненных поступлений, </w:t>
      </w:r>
      <w:proofErr w:type="gramStart"/>
      <w:r w:rsidR="00D11397" w:rsidRPr="00D11397">
        <w:rPr>
          <w:rFonts w:ascii="Times New Roman" w:hAnsi="Times New Roman" w:cs="Times New Roman"/>
          <w:sz w:val="28"/>
          <w:szCs w:val="28"/>
        </w:rPr>
        <w:t>зачисляемые</w:t>
      </w:r>
      <w:proofErr w:type="gramEnd"/>
      <w:r w:rsidR="00D11397" w:rsidRPr="00D11397">
        <w:rPr>
          <w:rFonts w:ascii="Times New Roman" w:hAnsi="Times New Roman" w:cs="Times New Roman"/>
          <w:sz w:val="28"/>
          <w:szCs w:val="28"/>
        </w:rPr>
        <w:t xml:space="preserve"> в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D11397" w:rsidRPr="00D11397">
        <w:rPr>
          <w:rFonts w:ascii="Times New Roman" w:hAnsi="Times New Roman" w:cs="Times New Roman"/>
          <w:sz w:val="28"/>
          <w:szCs w:val="28"/>
        </w:rPr>
        <w:t xml:space="preserve"> бюджеты сельских поселений; п</w:t>
      </w:r>
      <w:r w:rsidR="00D11397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D11397" w:rsidRPr="00D11397">
        <w:rPr>
          <w:rFonts w:ascii="Times New Roman" w:hAnsi="Times New Roman" w:cs="Times New Roman"/>
          <w:sz w:val="28"/>
          <w:szCs w:val="28"/>
        </w:rPr>
        <w:t>й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D11397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</w:t>
      </w:r>
    </w:p>
    <w:p w:rsidR="00EA66C7" w:rsidRDefault="00D1139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</w:t>
      </w:r>
      <w:r w:rsidR="00EA66C7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>для осуществления возврата (зачета) излишне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D11397" w:rsidRPr="00125E52">
        <w:rPr>
          <w:rFonts w:ascii="Times New Roman" w:hAnsi="Times New Roman" w:cs="Times New Roman"/>
          <w:sz w:val="28"/>
          <w:szCs w:val="28"/>
        </w:rPr>
        <w:t xml:space="preserve"> уплаченных или излишне взысканных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11397" w:rsidRPr="00125E52">
        <w:rPr>
          <w:rFonts w:ascii="Times New Roman" w:hAnsi="Times New Roman" w:cs="Times New Roman"/>
          <w:sz w:val="28"/>
          <w:szCs w:val="28"/>
        </w:rPr>
        <w:t>сумм налогов,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>сборов и иных платежей, а также сумм процентов</w:t>
      </w:r>
      <w:r w:rsidR="00D11397" w:rsidRPr="00125E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D11397" w:rsidRPr="00125E52">
        <w:rPr>
          <w:rFonts w:ascii="Times New Roman" w:hAnsi="Times New Roman" w:cs="Times New Roman"/>
          <w:sz w:val="28"/>
          <w:szCs w:val="28"/>
        </w:rPr>
        <w:t>за несвоевременное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1397" w:rsidRPr="00125E52">
        <w:rPr>
          <w:rFonts w:ascii="Times New Roman" w:hAnsi="Times New Roman" w:cs="Times New Roman"/>
          <w:sz w:val="28"/>
          <w:szCs w:val="28"/>
        </w:rPr>
        <w:t xml:space="preserve"> осуществление такого</w:t>
      </w:r>
    </w:p>
    <w:p w:rsidR="00D11397" w:rsidRPr="000814BE" w:rsidRDefault="00D1139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</w:t>
      </w:r>
      <w:r w:rsidR="00EA66C7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>возврата и процентов,</w:t>
      </w:r>
      <w:r w:rsidR="00EA66C7">
        <w:rPr>
          <w:rFonts w:ascii="Times New Roman" w:hAnsi="Times New Roman" w:cs="Times New Roman"/>
          <w:sz w:val="28"/>
          <w:szCs w:val="28"/>
        </w:rPr>
        <w:t xml:space="preserve"> н</w:t>
      </w:r>
      <w:r w:rsidRPr="00125E52">
        <w:rPr>
          <w:rFonts w:ascii="Times New Roman" w:hAnsi="Times New Roman" w:cs="Times New Roman"/>
          <w:sz w:val="28"/>
          <w:szCs w:val="28"/>
        </w:rPr>
        <w:t>ачисленных на излишне взысканные суммы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b/>
          <w:bCs/>
          <w:color w:val="26282F"/>
          <w:sz w:val="24"/>
          <w:szCs w:val="24"/>
        </w:rPr>
      </w:pPr>
    </w:p>
    <w:bookmarkEnd w:id="6"/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 xml:space="preserve">      Наименование администратора доходов республиканского бюджета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 xml:space="preserve">            Республики Мордовия ________________________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b/>
          <w:bCs/>
          <w:color w:val="26282F"/>
          <w:sz w:val="20"/>
        </w:rPr>
        <w:t xml:space="preserve">                              Журнал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b/>
          <w:bCs/>
          <w:color w:val="26282F"/>
          <w:sz w:val="20"/>
        </w:rPr>
        <w:t>учета уведомлений об уточнении вида и принадлежности поступлений в бюджет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b/>
          <w:bCs/>
          <w:color w:val="26282F"/>
          <w:sz w:val="20"/>
        </w:rPr>
        <w:t xml:space="preserve">                   за __________________ 20__ года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980"/>
        <w:gridCol w:w="980"/>
        <w:gridCol w:w="1400"/>
        <w:gridCol w:w="3780"/>
        <w:gridCol w:w="980"/>
        <w:gridCol w:w="1540"/>
      </w:tblGrid>
      <w:tr w:rsidR="00D11397" w:rsidRPr="00D11397">
        <w:tc>
          <w:tcPr>
            <w:tcW w:w="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D11397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D11397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D11397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Уведомление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Дата проведения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ИНН, КПП, наименование организации/инициалы, фамилия физического лица, адрес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Сумма (руб.)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Примечание </w:t>
            </w:r>
            <w:hyperlink w:anchor="sub_11" w:history="1">
              <w:r w:rsidRPr="00D11397">
                <w:rPr>
                  <w:rFonts w:ascii="Arial" w:hAnsi="Arial" w:cs="Arial"/>
                  <w:color w:val="106BBE"/>
                  <w:sz w:val="24"/>
                  <w:szCs w:val="24"/>
                </w:rPr>
                <w:t>&lt;*&gt;</w:t>
              </w:r>
            </w:hyperlink>
          </w:p>
        </w:tc>
      </w:tr>
      <w:tr w:rsidR="00D11397" w:rsidRPr="00D11397"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номер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дата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397" w:rsidRPr="00D1139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D11397" w:rsidRPr="00D1139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397" w:rsidRPr="00D11397">
        <w:tc>
          <w:tcPr>
            <w:tcW w:w="15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Итого за месяц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397" w:rsidRPr="00D11397">
        <w:tc>
          <w:tcPr>
            <w:tcW w:w="15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Итого за 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 xml:space="preserve">     ________________________________________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bookmarkStart w:id="7" w:name="sub_11"/>
      <w:r w:rsidRPr="00D11397">
        <w:rPr>
          <w:rFonts w:ascii="Courier New" w:hAnsi="Courier New" w:cs="Courier New"/>
          <w:sz w:val="20"/>
          <w:szCs w:val="20"/>
        </w:rPr>
        <w:t xml:space="preserve">     &lt;*&gt; В  примечании  указывается,  платежи  с  какого  кода  </w:t>
      </w:r>
      <w:hyperlink r:id="rId30" w:history="1">
        <w:proofErr w:type="gramStart"/>
        <w:r w:rsidRPr="00D11397">
          <w:rPr>
            <w:rFonts w:ascii="Courier New" w:hAnsi="Courier New" w:cs="Courier New"/>
            <w:color w:val="106BBE"/>
            <w:sz w:val="20"/>
          </w:rPr>
          <w:t>бюджетной</w:t>
        </w:r>
        <w:proofErr w:type="gramEnd"/>
      </w:hyperlink>
    </w:p>
    <w:bookmarkEnd w:id="7"/>
    <w:p w:rsidR="00D11397" w:rsidRPr="00D11397" w:rsidRDefault="00DA3343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fldChar w:fldCharType="begin"/>
      </w:r>
      <w:r w:rsidR="00D11397" w:rsidRPr="00D11397">
        <w:rPr>
          <w:rFonts w:ascii="Courier New" w:hAnsi="Courier New" w:cs="Courier New"/>
          <w:sz w:val="20"/>
          <w:szCs w:val="20"/>
        </w:rPr>
        <w:instrText>HYPERLINK "garantF1://71871578.18000"</w:instrText>
      </w:r>
      <w:r w:rsidRPr="00D11397">
        <w:rPr>
          <w:rFonts w:ascii="Courier New" w:hAnsi="Courier New" w:cs="Courier New"/>
          <w:sz w:val="20"/>
          <w:szCs w:val="20"/>
        </w:rPr>
        <w:fldChar w:fldCharType="separate"/>
      </w:r>
      <w:r w:rsidR="00D11397" w:rsidRPr="00D11397">
        <w:rPr>
          <w:rFonts w:ascii="Courier New" w:hAnsi="Courier New" w:cs="Courier New"/>
          <w:color w:val="106BBE"/>
          <w:sz w:val="20"/>
        </w:rPr>
        <w:t>классификации</w:t>
      </w:r>
      <w:r w:rsidRPr="00D11397">
        <w:rPr>
          <w:rFonts w:ascii="Courier New" w:hAnsi="Courier New" w:cs="Courier New"/>
          <w:sz w:val="20"/>
          <w:szCs w:val="20"/>
        </w:rPr>
        <w:fldChar w:fldCharType="end"/>
      </w:r>
      <w:r w:rsidR="00D11397" w:rsidRPr="00D11397">
        <w:rPr>
          <w:rFonts w:ascii="Courier New" w:hAnsi="Courier New" w:cs="Courier New"/>
          <w:sz w:val="20"/>
          <w:szCs w:val="20"/>
        </w:rPr>
        <w:t xml:space="preserve"> Российской </w:t>
      </w:r>
      <w:proofErr w:type="gramStart"/>
      <w:r w:rsidR="00D11397" w:rsidRPr="00D11397">
        <w:rPr>
          <w:rFonts w:ascii="Courier New" w:hAnsi="Courier New" w:cs="Courier New"/>
          <w:sz w:val="20"/>
          <w:szCs w:val="20"/>
        </w:rPr>
        <w:t>Федерации</w:t>
      </w:r>
      <w:proofErr w:type="gramEnd"/>
      <w:r w:rsidR="00D11397" w:rsidRPr="00D11397">
        <w:rPr>
          <w:rFonts w:ascii="Courier New" w:hAnsi="Courier New" w:cs="Courier New"/>
          <w:sz w:val="20"/>
          <w:szCs w:val="20"/>
        </w:rPr>
        <w:t xml:space="preserve"> и на </w:t>
      </w:r>
      <w:proofErr w:type="gramStart"/>
      <w:r w:rsidR="00D11397" w:rsidRPr="00D11397">
        <w:rPr>
          <w:rFonts w:ascii="Courier New" w:hAnsi="Courier New" w:cs="Courier New"/>
          <w:sz w:val="20"/>
          <w:szCs w:val="20"/>
        </w:rPr>
        <w:t>какой</w:t>
      </w:r>
      <w:proofErr w:type="gramEnd"/>
      <w:r w:rsidR="00D11397" w:rsidRPr="00D11397">
        <w:rPr>
          <w:rFonts w:ascii="Courier New" w:hAnsi="Courier New" w:cs="Courier New"/>
          <w:sz w:val="20"/>
          <w:szCs w:val="20"/>
        </w:rPr>
        <w:t xml:space="preserve"> код бюджетной классификации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Российской Федерации уточнялись.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Исполнитель ____________________________</w:t>
      </w: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A66C7" w:rsidRDefault="00EA66C7" w:rsidP="00EA66C7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                                                                                                      </w:t>
      </w:r>
      <w:r w:rsidRPr="00D11397">
        <w:rPr>
          <w:rFonts w:ascii="Arial" w:hAnsi="Arial" w:cs="Arial"/>
          <w:b/>
          <w:bCs/>
          <w:color w:val="26282F"/>
          <w:sz w:val="24"/>
          <w:szCs w:val="24"/>
        </w:rPr>
        <w:t>Приложение N </w:t>
      </w:r>
      <w:r>
        <w:rPr>
          <w:rFonts w:ascii="Arial" w:hAnsi="Arial" w:cs="Arial"/>
          <w:b/>
          <w:bCs/>
          <w:color w:val="26282F"/>
          <w:sz w:val="24"/>
          <w:szCs w:val="24"/>
        </w:rPr>
        <w:t>2</w:t>
      </w:r>
      <w:r w:rsidRPr="00D11397">
        <w:rPr>
          <w:rFonts w:ascii="Arial" w:hAnsi="Arial" w:cs="Arial"/>
          <w:b/>
          <w:bCs/>
          <w:color w:val="26282F"/>
          <w:sz w:val="24"/>
          <w:szCs w:val="24"/>
        </w:rPr>
        <w:br/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к Порядку </w:t>
      </w:r>
      <w:r w:rsidRPr="00D11397">
        <w:rPr>
          <w:rFonts w:ascii="Times New Roman" w:hAnsi="Times New Roman" w:cs="Times New Roman"/>
          <w:sz w:val="28"/>
          <w:szCs w:val="28"/>
        </w:rPr>
        <w:t xml:space="preserve">осуществления органами местного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A66C7" w:rsidRDefault="00EA66C7" w:rsidP="00EA66C7">
      <w:pPr>
        <w:tabs>
          <w:tab w:val="left" w:pos="3420"/>
          <w:tab w:val="center" w:pos="4677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D11397">
        <w:rPr>
          <w:rFonts w:ascii="Times New Roman" w:hAnsi="Times New Roman" w:cs="Times New Roman"/>
          <w:sz w:val="28"/>
          <w:szCs w:val="28"/>
        </w:rPr>
        <w:t>самоуправления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D11397">
        <w:rPr>
          <w:rFonts w:ascii="Times New Roman" w:hAnsi="Times New Roman" w:cs="Times New Roman"/>
          <w:sz w:val="28"/>
          <w:szCs w:val="28"/>
        </w:rPr>
        <w:t xml:space="preserve">бюджетных полномочий администратора доходов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D11397">
        <w:rPr>
          <w:rFonts w:ascii="Times New Roman" w:hAnsi="Times New Roman" w:cs="Times New Roman"/>
          <w:sz w:val="28"/>
          <w:szCs w:val="28"/>
        </w:rPr>
        <w:t>бюджета</w:t>
      </w:r>
      <w:r w:rsidR="00FB7146" w:rsidRPr="00FB7146">
        <w:rPr>
          <w:rFonts w:ascii="Times New Roman" w:hAnsi="Times New Roman" w:cs="Times New Roman"/>
          <w:sz w:val="28"/>
          <w:szCs w:val="28"/>
        </w:rPr>
        <w:t xml:space="preserve"> </w:t>
      </w:r>
      <w:r w:rsidR="00FB7146">
        <w:rPr>
          <w:rFonts w:ascii="Times New Roman" w:hAnsi="Times New Roman" w:cs="Times New Roman"/>
          <w:sz w:val="28"/>
          <w:szCs w:val="28"/>
        </w:rPr>
        <w:t>Нововыселского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D11397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в части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D11397">
        <w:rPr>
          <w:rFonts w:ascii="Times New Roman" w:hAnsi="Times New Roman" w:cs="Times New Roman"/>
          <w:sz w:val="28"/>
          <w:szCs w:val="28"/>
        </w:rPr>
        <w:t xml:space="preserve">невыясненных поступлений, </w:t>
      </w:r>
      <w:proofErr w:type="gramStart"/>
      <w:r w:rsidRPr="00D11397">
        <w:rPr>
          <w:rFonts w:ascii="Times New Roman" w:hAnsi="Times New Roman" w:cs="Times New Roman"/>
          <w:sz w:val="28"/>
          <w:szCs w:val="28"/>
        </w:rPr>
        <w:t>зачисляемые</w:t>
      </w:r>
      <w:proofErr w:type="gramEnd"/>
      <w:r w:rsidRPr="00D11397">
        <w:rPr>
          <w:rFonts w:ascii="Times New Roman" w:hAnsi="Times New Roman" w:cs="Times New Roman"/>
          <w:sz w:val="28"/>
          <w:szCs w:val="28"/>
        </w:rPr>
        <w:t xml:space="preserve"> в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D11397">
        <w:rPr>
          <w:rFonts w:ascii="Times New Roman" w:hAnsi="Times New Roman" w:cs="Times New Roman"/>
          <w:sz w:val="28"/>
          <w:szCs w:val="28"/>
        </w:rPr>
        <w:t xml:space="preserve">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>для осуществления возврата (зачета) излишне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 xml:space="preserve"> уплаченных или излишне взысканных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25E52">
        <w:rPr>
          <w:rFonts w:ascii="Times New Roman" w:hAnsi="Times New Roman" w:cs="Times New Roman"/>
          <w:sz w:val="28"/>
          <w:szCs w:val="28"/>
        </w:rPr>
        <w:t>сумм налогов,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 xml:space="preserve">сборов и иных платежей, а также сумм процентов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>за несвоевременное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5E52">
        <w:rPr>
          <w:rFonts w:ascii="Times New Roman" w:hAnsi="Times New Roman" w:cs="Times New Roman"/>
          <w:sz w:val="28"/>
          <w:szCs w:val="28"/>
        </w:rPr>
        <w:t xml:space="preserve"> осуществление такого</w:t>
      </w:r>
    </w:p>
    <w:p w:rsidR="00EA66C7" w:rsidRPr="000814BE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>возврата и процентов,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125E52">
        <w:rPr>
          <w:rFonts w:ascii="Times New Roman" w:hAnsi="Times New Roman" w:cs="Times New Roman"/>
          <w:sz w:val="28"/>
          <w:szCs w:val="28"/>
        </w:rPr>
        <w:t>ачисленных на излишне взысканные суммы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11397">
        <w:rPr>
          <w:rFonts w:ascii="Courier New" w:hAnsi="Courier New" w:cs="Courier New"/>
        </w:rPr>
        <w:t xml:space="preserve">      Наименование администратора доходов республиканского бюджета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11397">
        <w:rPr>
          <w:rFonts w:ascii="Courier New" w:hAnsi="Courier New" w:cs="Courier New"/>
        </w:rPr>
        <w:t xml:space="preserve">             Республики Мордовия ________________________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11397">
        <w:rPr>
          <w:rFonts w:ascii="Courier New" w:hAnsi="Courier New" w:cs="Courier New"/>
          <w:b/>
          <w:bCs/>
          <w:color w:val="26282F"/>
        </w:rPr>
        <w:t xml:space="preserve">                             Реестр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11397">
        <w:rPr>
          <w:rFonts w:ascii="Courier New" w:hAnsi="Courier New" w:cs="Courier New"/>
          <w:b/>
          <w:bCs/>
          <w:color w:val="26282F"/>
        </w:rPr>
        <w:t xml:space="preserve">   поступлений доходов республиканского бюджета Республики Мордовия </w:t>
      </w:r>
      <w:proofErr w:type="gramStart"/>
      <w:r w:rsidRPr="00D11397">
        <w:rPr>
          <w:rFonts w:ascii="Courier New" w:hAnsi="Courier New" w:cs="Courier New"/>
          <w:b/>
          <w:bCs/>
          <w:color w:val="26282F"/>
        </w:rPr>
        <w:t>по</w:t>
      </w:r>
      <w:proofErr w:type="gramEnd"/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11397">
        <w:rPr>
          <w:rFonts w:ascii="Courier New" w:hAnsi="Courier New" w:cs="Courier New"/>
          <w:b/>
          <w:bCs/>
          <w:color w:val="26282F"/>
        </w:rPr>
        <w:t xml:space="preserve">      видам, подвидам бюджетной классификации Российской Федерации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11397">
        <w:rPr>
          <w:rFonts w:ascii="Courier New" w:hAnsi="Courier New" w:cs="Courier New"/>
          <w:b/>
          <w:bCs/>
          <w:color w:val="26282F"/>
        </w:rPr>
        <w:t xml:space="preserve">        ________________________ за ________________ 20__ года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1120"/>
        <w:gridCol w:w="840"/>
        <w:gridCol w:w="1120"/>
        <w:gridCol w:w="840"/>
        <w:gridCol w:w="840"/>
        <w:gridCol w:w="840"/>
        <w:gridCol w:w="980"/>
        <w:gridCol w:w="1120"/>
        <w:gridCol w:w="1120"/>
        <w:gridCol w:w="840"/>
      </w:tblGrid>
      <w:tr w:rsidR="00D11397" w:rsidRPr="00D11397">
        <w:tc>
          <w:tcPr>
            <w:tcW w:w="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D11397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D11397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D11397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Наименование, Ф. И. О., ИНН плательщика </w:t>
            </w:r>
            <w:hyperlink w:anchor="sub_21" w:history="1">
              <w:r w:rsidRPr="00D11397">
                <w:rPr>
                  <w:rFonts w:ascii="Arial" w:hAnsi="Arial" w:cs="Arial"/>
                  <w:color w:val="106BBE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Основание для начисления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Сальдо на начало отчетного периода, тыс. рублей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Начислено, тыс. рублей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Поступило, тыс. рублей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Возвращено излишне уплаченных платежей, тыс. рублей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Признана безнадежной и списана задолженность в окружной бюджет, тыс. рублей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Сальдо на конец отчетного периода, тыс. рублей</w:t>
            </w:r>
          </w:p>
        </w:tc>
      </w:tr>
      <w:tr w:rsidR="00D11397" w:rsidRPr="00D11397"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задолженность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переплата</w:t>
            </w: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задолженность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переплата</w:t>
            </w:r>
          </w:p>
        </w:tc>
      </w:tr>
      <w:tr w:rsidR="00D11397" w:rsidRPr="00D1139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8" w:name="sub_20"/>
            <w:r w:rsidRPr="00D11397">
              <w:rPr>
                <w:rFonts w:ascii="Arial" w:hAnsi="Arial" w:cs="Arial"/>
                <w:sz w:val="24"/>
                <w:szCs w:val="24"/>
              </w:rPr>
              <w:t>2</w:t>
            </w:r>
            <w:bookmarkEnd w:id="8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D11397" w:rsidRPr="00D1139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397" w:rsidRPr="00D1139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 xml:space="preserve">     ________________________________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bookmarkStart w:id="9" w:name="sub_21"/>
      <w:r w:rsidRPr="00D11397">
        <w:rPr>
          <w:rFonts w:ascii="Courier New" w:hAnsi="Courier New" w:cs="Courier New"/>
          <w:sz w:val="20"/>
          <w:szCs w:val="20"/>
        </w:rPr>
        <w:lastRenderedPageBreak/>
        <w:t xml:space="preserve">     &lt;*&gt; </w:t>
      </w:r>
      <w:hyperlink w:anchor="sub_20" w:history="1">
        <w:r w:rsidRPr="00D11397">
          <w:rPr>
            <w:rFonts w:ascii="Courier New" w:hAnsi="Courier New" w:cs="Courier New"/>
            <w:color w:val="106BBE"/>
            <w:sz w:val="20"/>
          </w:rPr>
          <w:t>Графа 2</w:t>
        </w:r>
      </w:hyperlink>
      <w:r w:rsidRPr="00D11397">
        <w:rPr>
          <w:rFonts w:ascii="Courier New" w:hAnsi="Courier New" w:cs="Courier New"/>
          <w:sz w:val="20"/>
          <w:szCs w:val="20"/>
        </w:rPr>
        <w:t xml:space="preserve">  заполняется  администратором  доходов  республиканского</w:t>
      </w:r>
    </w:p>
    <w:bookmarkEnd w:id="9"/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бюджета Республики Мордовия по месту ведения карточек лицевого  счета.  В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 xml:space="preserve">остальных случаях графа 2 заполняется  как  наименование  кода  </w:t>
      </w:r>
      <w:hyperlink r:id="rId31" w:history="1">
        <w:proofErr w:type="gramStart"/>
        <w:r w:rsidRPr="00D11397">
          <w:rPr>
            <w:rFonts w:ascii="Courier New" w:hAnsi="Courier New" w:cs="Courier New"/>
            <w:color w:val="106BBE"/>
            <w:sz w:val="20"/>
          </w:rPr>
          <w:t>бюджетной</w:t>
        </w:r>
        <w:proofErr w:type="gramEnd"/>
      </w:hyperlink>
    </w:p>
    <w:p w:rsidR="00D11397" w:rsidRPr="00D11397" w:rsidRDefault="00DA3343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hyperlink r:id="rId32" w:history="1">
        <w:r w:rsidR="00D11397" w:rsidRPr="00D11397">
          <w:rPr>
            <w:rFonts w:ascii="Courier New" w:hAnsi="Courier New" w:cs="Courier New"/>
            <w:color w:val="106BBE"/>
            <w:sz w:val="20"/>
          </w:rPr>
          <w:t>классификации</w:t>
        </w:r>
      </w:hyperlink>
      <w:r w:rsidR="00D11397" w:rsidRPr="00D11397">
        <w:rPr>
          <w:rFonts w:ascii="Courier New" w:hAnsi="Courier New" w:cs="Courier New"/>
          <w:sz w:val="20"/>
          <w:szCs w:val="20"/>
        </w:rPr>
        <w:t xml:space="preserve"> Российской Федерации.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Руководитель структурного подразделения администратора доходов __________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Исполнитель __________________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sectPr w:rsidR="00D11397" w:rsidRPr="00D11397" w:rsidSect="00D1139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96C4E"/>
    <w:multiLevelType w:val="hybridMultilevel"/>
    <w:tmpl w:val="58A4F64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17F6"/>
    <w:rsid w:val="000814BE"/>
    <w:rsid w:val="000F42B9"/>
    <w:rsid w:val="00125E52"/>
    <w:rsid w:val="00156C46"/>
    <w:rsid w:val="001E5DBD"/>
    <w:rsid w:val="002E2F53"/>
    <w:rsid w:val="0034600E"/>
    <w:rsid w:val="00426AE5"/>
    <w:rsid w:val="006063A1"/>
    <w:rsid w:val="00621E06"/>
    <w:rsid w:val="0065008F"/>
    <w:rsid w:val="00696F2F"/>
    <w:rsid w:val="007F6620"/>
    <w:rsid w:val="00835E58"/>
    <w:rsid w:val="0088762B"/>
    <w:rsid w:val="00895920"/>
    <w:rsid w:val="008A17F6"/>
    <w:rsid w:val="008E3537"/>
    <w:rsid w:val="00A01B3D"/>
    <w:rsid w:val="00CC2066"/>
    <w:rsid w:val="00CF408B"/>
    <w:rsid w:val="00D11397"/>
    <w:rsid w:val="00DA3343"/>
    <w:rsid w:val="00EA66C7"/>
    <w:rsid w:val="00F12EB0"/>
    <w:rsid w:val="00F1667A"/>
    <w:rsid w:val="00F41190"/>
    <w:rsid w:val="00F84901"/>
    <w:rsid w:val="00F93947"/>
    <w:rsid w:val="00FB7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67A"/>
  </w:style>
  <w:style w:type="paragraph" w:styleId="1">
    <w:name w:val="heading 1"/>
    <w:basedOn w:val="a"/>
    <w:next w:val="a"/>
    <w:link w:val="10"/>
    <w:uiPriority w:val="99"/>
    <w:qFormat/>
    <w:rsid w:val="00835E5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A01B3D"/>
    <w:rPr>
      <w:color w:val="106BBE"/>
    </w:rPr>
  </w:style>
  <w:style w:type="paragraph" w:styleId="a4">
    <w:name w:val="List Paragraph"/>
    <w:basedOn w:val="a"/>
    <w:uiPriority w:val="34"/>
    <w:qFormat/>
    <w:rsid w:val="00CC2066"/>
    <w:pPr>
      <w:ind w:left="720"/>
      <w:contextualSpacing/>
    </w:pPr>
  </w:style>
  <w:style w:type="paragraph" w:customStyle="1" w:styleId="a5">
    <w:name w:val="Прижатый влево"/>
    <w:basedOn w:val="a"/>
    <w:next w:val="a"/>
    <w:uiPriority w:val="99"/>
    <w:rsid w:val="00CC206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835E58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835E58"/>
    <w:rPr>
      <w:rFonts w:ascii="Arial" w:hAnsi="Arial" w:cs="Arial"/>
      <w:b/>
      <w:bCs/>
      <w:color w:val="26282F"/>
      <w:sz w:val="24"/>
      <w:szCs w:val="24"/>
    </w:rPr>
  </w:style>
  <w:style w:type="character" w:customStyle="1" w:styleId="a7">
    <w:name w:val="Цветовое выделение"/>
    <w:uiPriority w:val="99"/>
    <w:rsid w:val="00D11397"/>
    <w:rPr>
      <w:b/>
      <w:bCs/>
      <w:color w:val="26282F"/>
    </w:rPr>
  </w:style>
  <w:style w:type="paragraph" w:customStyle="1" w:styleId="a8">
    <w:name w:val="Таблицы (моноширинный)"/>
    <w:basedOn w:val="a"/>
    <w:next w:val="a"/>
    <w:uiPriority w:val="99"/>
    <w:rsid w:val="00D1139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4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23825.0" TargetMode="External"/><Relationship Id="rId13" Type="http://schemas.openxmlformats.org/officeDocument/2006/relationships/hyperlink" Target="garantF1://12081732.1000" TargetMode="External"/><Relationship Id="rId18" Type="http://schemas.openxmlformats.org/officeDocument/2006/relationships/hyperlink" Target="garantF1://12012604.20001" TargetMode="External"/><Relationship Id="rId26" Type="http://schemas.openxmlformats.org/officeDocument/2006/relationships/hyperlink" Target="garantF1://71629516.0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71871578.18000" TargetMode="External"/><Relationship Id="rId34" Type="http://schemas.openxmlformats.org/officeDocument/2006/relationships/theme" Target="theme/theme1.xml"/><Relationship Id="rId7" Type="http://schemas.openxmlformats.org/officeDocument/2006/relationships/hyperlink" Target="garantF1://8823825.2" TargetMode="External"/><Relationship Id="rId12" Type="http://schemas.openxmlformats.org/officeDocument/2006/relationships/hyperlink" Target="garantF1://8823825.0" TargetMode="External"/><Relationship Id="rId17" Type="http://schemas.openxmlformats.org/officeDocument/2006/relationships/hyperlink" Target="garantF1://71871578.18000" TargetMode="External"/><Relationship Id="rId25" Type="http://schemas.openxmlformats.org/officeDocument/2006/relationships/hyperlink" Target="garantF1://12081732.1274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garantF1://12080897.0" TargetMode="External"/><Relationship Id="rId20" Type="http://schemas.openxmlformats.org/officeDocument/2006/relationships/hyperlink" Target="garantF1://71454106.0" TargetMode="External"/><Relationship Id="rId29" Type="http://schemas.openxmlformats.org/officeDocument/2006/relationships/hyperlink" Target="garantF1://71629516.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12012604.16012" TargetMode="External"/><Relationship Id="rId11" Type="http://schemas.openxmlformats.org/officeDocument/2006/relationships/hyperlink" Target="garantF1://8823825.2" TargetMode="External"/><Relationship Id="rId24" Type="http://schemas.openxmlformats.org/officeDocument/2006/relationships/hyperlink" Target="garantF1://12081732.1273" TargetMode="External"/><Relationship Id="rId32" Type="http://schemas.openxmlformats.org/officeDocument/2006/relationships/hyperlink" Target="garantF1://71871578.180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80897.1000" TargetMode="External"/><Relationship Id="rId23" Type="http://schemas.openxmlformats.org/officeDocument/2006/relationships/hyperlink" Target="garantF1://12062844.8000" TargetMode="External"/><Relationship Id="rId28" Type="http://schemas.openxmlformats.org/officeDocument/2006/relationships/hyperlink" Target="garantF1://71629516.1000" TargetMode="External"/><Relationship Id="rId10" Type="http://schemas.openxmlformats.org/officeDocument/2006/relationships/hyperlink" Target="garantF1://12012604.16012" TargetMode="External"/><Relationship Id="rId19" Type="http://schemas.openxmlformats.org/officeDocument/2006/relationships/hyperlink" Target="garantF1://71454106.1000" TargetMode="External"/><Relationship Id="rId31" Type="http://schemas.openxmlformats.org/officeDocument/2006/relationships/hyperlink" Target="garantF1://71871578.1800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1871578.11000" TargetMode="External"/><Relationship Id="rId14" Type="http://schemas.openxmlformats.org/officeDocument/2006/relationships/hyperlink" Target="garantF1://12081732.0" TargetMode="External"/><Relationship Id="rId22" Type="http://schemas.openxmlformats.org/officeDocument/2006/relationships/hyperlink" Target="garantF1://70460570.0" TargetMode="External"/><Relationship Id="rId27" Type="http://schemas.openxmlformats.org/officeDocument/2006/relationships/hyperlink" Target="garantF1://12077515.0" TargetMode="External"/><Relationship Id="rId30" Type="http://schemas.openxmlformats.org/officeDocument/2006/relationships/hyperlink" Target="garantF1://71871578.18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67053-7B88-44C2-878C-CF469D1A4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3605</Words>
  <Characters>20553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13</cp:revision>
  <dcterms:created xsi:type="dcterms:W3CDTF">2021-03-22T12:07:00Z</dcterms:created>
  <dcterms:modified xsi:type="dcterms:W3CDTF">2021-03-29T07:09:00Z</dcterms:modified>
</cp:coreProperties>
</file>