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715" w:rsidRPr="008A7A3F" w:rsidRDefault="005C4715" w:rsidP="008A7A3F">
      <w:pPr>
        <w:jc w:val="center"/>
        <w:rPr>
          <w:rFonts w:ascii="Arial" w:hAnsi="Arial" w:cs="Arial"/>
          <w:b/>
          <w:sz w:val="24"/>
          <w:szCs w:val="24"/>
        </w:rPr>
      </w:pPr>
      <w:r w:rsidRPr="008A7A3F">
        <w:rPr>
          <w:rFonts w:ascii="Arial" w:hAnsi="Arial" w:cs="Arial"/>
          <w:b/>
          <w:sz w:val="24"/>
          <w:szCs w:val="24"/>
        </w:rPr>
        <w:t>АДМИНИСТРАЦИЯ АЧАДОВСКОГО СЕЛЬСКОГО ПОСЕЛЕНИЯ ЗУБОВО-ПОЛЯНСКОГО МУНИЦИПАЛЬНОГО РАЙОНА РЕСПУБЛИКИ МОРДОВИЯ</w:t>
      </w:r>
    </w:p>
    <w:p w:rsidR="005C4715" w:rsidRPr="008A7A3F" w:rsidRDefault="005C4715" w:rsidP="007D4200">
      <w:pPr>
        <w:jc w:val="center"/>
        <w:rPr>
          <w:rFonts w:ascii="Arial" w:hAnsi="Arial" w:cs="Arial"/>
          <w:b/>
          <w:sz w:val="24"/>
          <w:szCs w:val="24"/>
        </w:rPr>
      </w:pPr>
      <w:r w:rsidRPr="008A7A3F">
        <w:rPr>
          <w:rFonts w:ascii="Arial" w:hAnsi="Arial" w:cs="Arial"/>
          <w:b/>
          <w:sz w:val="24"/>
          <w:szCs w:val="24"/>
        </w:rPr>
        <w:t>ПОСТАНОВЛЕНИЕ</w:t>
      </w:r>
    </w:p>
    <w:p w:rsidR="005C4715" w:rsidRPr="007D1398" w:rsidRDefault="005C4715" w:rsidP="007D4200">
      <w:pPr>
        <w:jc w:val="center"/>
        <w:rPr>
          <w:rFonts w:ascii="Times New Roman" w:hAnsi="Times New Roman" w:cs="Times New Roman"/>
          <w:sz w:val="24"/>
          <w:szCs w:val="24"/>
        </w:rPr>
      </w:pPr>
    </w:p>
    <w:p w:rsidR="005C4715" w:rsidRPr="008A7A3F" w:rsidRDefault="005C4715" w:rsidP="007D4200">
      <w:pPr>
        <w:rPr>
          <w:rFonts w:ascii="Arial" w:hAnsi="Arial" w:cs="Arial"/>
          <w:sz w:val="24"/>
          <w:szCs w:val="24"/>
        </w:rPr>
      </w:pPr>
      <w:r w:rsidRPr="008A7A3F">
        <w:rPr>
          <w:rFonts w:ascii="Arial" w:hAnsi="Arial" w:cs="Arial"/>
          <w:sz w:val="24"/>
          <w:szCs w:val="24"/>
        </w:rPr>
        <w:t>От   26 декабря 2018г                                                                                      № 72</w:t>
      </w:r>
    </w:p>
    <w:p w:rsidR="005C4715" w:rsidRPr="008A7A3F" w:rsidRDefault="005C4715">
      <w:pPr>
        <w:pStyle w:val="ConsPlusTitle"/>
        <w:jc w:val="center"/>
        <w:rPr>
          <w:rFonts w:ascii="Arial" w:hAnsi="Arial" w:cs="Arial"/>
        </w:rPr>
      </w:pPr>
    </w:p>
    <w:p w:rsidR="005C4715" w:rsidRPr="008A7A3F" w:rsidRDefault="005C4715">
      <w:pPr>
        <w:pStyle w:val="ConsPlusTitle"/>
        <w:jc w:val="center"/>
        <w:rPr>
          <w:rFonts w:ascii="Arial" w:hAnsi="Arial" w:cs="Arial"/>
          <w:sz w:val="24"/>
          <w:szCs w:val="24"/>
        </w:rPr>
      </w:pPr>
      <w:r w:rsidRPr="008A7A3F">
        <w:rPr>
          <w:rFonts w:ascii="Arial" w:hAnsi="Arial" w:cs="Arial"/>
          <w:sz w:val="24"/>
          <w:szCs w:val="24"/>
        </w:rPr>
        <w:t xml:space="preserve">ОБ УТВЕРЖДЕНИИ ПОРЯДКА САНКЦИОНИРОВАНИЯ ОПЛАТЫ ДЕНЕЖНЫХ ОБЯЗАТЕЛЬСТВ ПОЛУЧАТЕЛЕЙ СРЕДСТВ БЮДЖЕТА </w:t>
      </w:r>
      <w:r>
        <w:rPr>
          <w:rFonts w:ascii="Arial" w:hAnsi="Arial" w:cs="Arial"/>
          <w:sz w:val="24"/>
          <w:szCs w:val="24"/>
        </w:rPr>
        <w:t>АЧАДОВСКОГО</w:t>
      </w:r>
      <w:r w:rsidRPr="008A7A3F">
        <w:rPr>
          <w:rFonts w:ascii="Arial" w:hAnsi="Arial" w:cs="Arial"/>
          <w:sz w:val="24"/>
          <w:szCs w:val="24"/>
        </w:rPr>
        <w:t xml:space="preserve"> СЕЛЬСКОГО ПОСЕЛЕНИЯ ЗУБОВО-ПОЛЯНСКОГО МУНИЦИПАЛЬНОГО РАЙОНА РЕСПУБЛИКИ МОРДОВИЯ И АДМИНИСТРАТОРОВ ИСТОЧНИКОВ ФИНАНСИРОВАНИЯ ДЕФИЦИТА БЮДЖЕТА </w:t>
      </w:r>
      <w:r>
        <w:rPr>
          <w:rFonts w:ascii="Arial" w:hAnsi="Arial" w:cs="Arial"/>
          <w:sz w:val="24"/>
          <w:szCs w:val="24"/>
        </w:rPr>
        <w:t>АЧАДОВСКОГО</w:t>
      </w:r>
      <w:r w:rsidRPr="008A7A3F">
        <w:rPr>
          <w:rFonts w:ascii="Arial" w:hAnsi="Arial" w:cs="Arial"/>
          <w:sz w:val="24"/>
          <w:szCs w:val="24"/>
        </w:rPr>
        <w:t xml:space="preserve"> СЕЛЬСКОГО ПОСЕЛЕНИЯ ЗУБОВО-ПОЛЯНСКОГО МУНИЦИПАЛЬНОГО РАЙОНА РЕСПУБЛИКИ МОРДОВИЯ</w:t>
      </w:r>
    </w:p>
    <w:p w:rsidR="005C4715" w:rsidRPr="007D1398" w:rsidRDefault="005C4715">
      <w:pPr>
        <w:pStyle w:val="ConsPlusNormal"/>
        <w:jc w:val="both"/>
        <w:rPr>
          <w:rFonts w:ascii="Times New Roman" w:hAnsi="Times New Roman" w:cs="Times New Roman"/>
          <w:sz w:val="24"/>
          <w:szCs w:val="24"/>
        </w:rPr>
      </w:pPr>
    </w:p>
    <w:p w:rsidR="005C4715" w:rsidRPr="007D1398" w:rsidRDefault="005C4715">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Руководствуясь </w:t>
      </w:r>
      <w:hyperlink r:id="rId4"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5"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приказываю:</w:t>
      </w:r>
    </w:p>
    <w:p w:rsidR="005C4715"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Утвердить прилагаемый </w:t>
      </w:r>
      <w:hyperlink w:anchor="P38" w:history="1">
        <w:r w:rsidRPr="007D1398">
          <w:rPr>
            <w:rFonts w:ascii="Times New Roman" w:hAnsi="Times New Roman" w:cs="Times New Roman"/>
            <w:sz w:val="24"/>
            <w:szCs w:val="24"/>
          </w:rPr>
          <w:t>Порядок</w:t>
        </w:r>
      </w:hyperlink>
      <w:r>
        <w:t xml:space="preserve"> </w:t>
      </w:r>
      <w:r w:rsidRPr="007D1398">
        <w:rPr>
          <w:rFonts w:ascii="Times New Roman" w:hAnsi="Times New Roman" w:cs="Times New Roman"/>
          <w:sz w:val="24"/>
          <w:szCs w:val="24"/>
        </w:rPr>
        <w:t>санкционирования оплаты денежных обязательств получателей средств бюджета</w:t>
      </w:r>
      <w:r>
        <w:rPr>
          <w:rFonts w:ascii="Times New Roman" w:hAnsi="Times New Roman" w:cs="Times New Roman"/>
          <w:sz w:val="24"/>
          <w:szCs w:val="24"/>
        </w:rPr>
        <w:t xml:space="preserve"> Ачадовского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Pr>
          <w:rFonts w:ascii="Times New Roman" w:hAnsi="Times New Roman" w:cs="Times New Roman"/>
          <w:sz w:val="24"/>
          <w:szCs w:val="24"/>
        </w:rPr>
        <w:t xml:space="preserve"> Ачадовского сельского поселения Зубово-Полянского </w:t>
      </w:r>
      <w:r w:rsidRPr="007D1398">
        <w:rPr>
          <w:rFonts w:ascii="Times New Roman" w:hAnsi="Times New Roman" w:cs="Times New Roman"/>
          <w:sz w:val="24"/>
          <w:szCs w:val="24"/>
        </w:rPr>
        <w:t>муниципального района Республики Мордовия.</w:t>
      </w:r>
    </w:p>
    <w:p w:rsidR="005C4715" w:rsidRDefault="005C4715" w:rsidP="008A7A3F">
      <w:pPr>
        <w:pStyle w:val="ConsPlusNormal"/>
        <w:spacing w:before="220"/>
        <w:jc w:val="both"/>
        <w:rPr>
          <w:rFonts w:ascii="Times New Roman" w:hAnsi="Times New Roman" w:cs="Times New Roman"/>
          <w:sz w:val="24"/>
          <w:szCs w:val="24"/>
        </w:rPr>
      </w:pP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3. </w:t>
      </w:r>
      <w:r w:rsidRPr="007D1398">
        <w:rPr>
          <w:rFonts w:ascii="Times New Roman" w:hAnsi="Times New Roman" w:cs="Times New Roman"/>
          <w:sz w:val="24"/>
          <w:szCs w:val="24"/>
        </w:rPr>
        <w:t>Контроль за исполнением настоящего п</w:t>
      </w:r>
      <w:r>
        <w:rPr>
          <w:rFonts w:ascii="Times New Roman" w:hAnsi="Times New Roman" w:cs="Times New Roman"/>
          <w:sz w:val="24"/>
          <w:szCs w:val="24"/>
        </w:rPr>
        <w:t>остановления</w:t>
      </w:r>
      <w:r w:rsidRPr="007D1398">
        <w:rPr>
          <w:rFonts w:ascii="Times New Roman" w:hAnsi="Times New Roman" w:cs="Times New Roman"/>
          <w:sz w:val="24"/>
          <w:szCs w:val="24"/>
        </w:rPr>
        <w:t xml:space="preserve"> возложить на </w:t>
      </w:r>
      <w:r>
        <w:rPr>
          <w:rFonts w:ascii="Times New Roman" w:hAnsi="Times New Roman" w:cs="Times New Roman"/>
          <w:sz w:val="24"/>
          <w:szCs w:val="24"/>
        </w:rPr>
        <w:t>Ф</w:t>
      </w:r>
      <w:r w:rsidRPr="007D1398">
        <w:rPr>
          <w:rFonts w:ascii="Times New Roman" w:hAnsi="Times New Roman" w:cs="Times New Roman"/>
          <w:sz w:val="24"/>
          <w:szCs w:val="24"/>
        </w:rPr>
        <w:t>инансово</w:t>
      </w:r>
      <w:r>
        <w:rPr>
          <w:rFonts w:ascii="Times New Roman" w:hAnsi="Times New Roman" w:cs="Times New Roman"/>
          <w:sz w:val="24"/>
          <w:szCs w:val="24"/>
        </w:rPr>
        <w:t>е</w:t>
      </w:r>
      <w:r w:rsidRPr="007D1398">
        <w:rPr>
          <w:rFonts w:ascii="Times New Roman" w:hAnsi="Times New Roman" w:cs="Times New Roman"/>
          <w:sz w:val="24"/>
          <w:szCs w:val="24"/>
        </w:rPr>
        <w:t xml:space="preserve"> управлени</w:t>
      </w:r>
      <w:r>
        <w:rPr>
          <w:rFonts w:ascii="Times New Roman" w:hAnsi="Times New Roman" w:cs="Times New Roman"/>
          <w:sz w:val="24"/>
          <w:szCs w:val="24"/>
        </w:rPr>
        <w:t>е Администрации Зубово-Полянского муниципального района Республики Мордовия.</w:t>
      </w:r>
    </w:p>
    <w:p w:rsidR="005C4715" w:rsidRPr="007D1398" w:rsidRDefault="005C4715">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 Настоящее постановление</w:t>
      </w:r>
      <w:r w:rsidRPr="007D1398">
        <w:rPr>
          <w:rFonts w:ascii="Times New Roman" w:hAnsi="Times New Roman" w:cs="Times New Roman"/>
          <w:sz w:val="24"/>
          <w:szCs w:val="24"/>
        </w:rPr>
        <w:t xml:space="preserve"> вступает в силу</w:t>
      </w:r>
      <w:r>
        <w:rPr>
          <w:rFonts w:ascii="Times New Roman" w:hAnsi="Times New Roman" w:cs="Times New Roman"/>
          <w:sz w:val="24"/>
          <w:szCs w:val="24"/>
        </w:rPr>
        <w:t xml:space="preserve"> со дня его подписания и распространяет действие на правоотношения,  возникшие</w:t>
      </w:r>
      <w:r w:rsidRPr="007D1398">
        <w:rPr>
          <w:rFonts w:ascii="Times New Roman" w:hAnsi="Times New Roman" w:cs="Times New Roman"/>
          <w:sz w:val="24"/>
          <w:szCs w:val="24"/>
        </w:rPr>
        <w:t xml:space="preserve"> с </w:t>
      </w:r>
      <w:r>
        <w:rPr>
          <w:rFonts w:ascii="Times New Roman" w:hAnsi="Times New Roman" w:cs="Times New Roman"/>
          <w:sz w:val="24"/>
          <w:szCs w:val="24"/>
        </w:rPr>
        <w:t>01января</w:t>
      </w:r>
      <w:r w:rsidRPr="007D1398">
        <w:rPr>
          <w:rFonts w:ascii="Times New Roman" w:hAnsi="Times New Roman" w:cs="Times New Roman"/>
          <w:sz w:val="24"/>
          <w:szCs w:val="24"/>
        </w:rPr>
        <w:t xml:space="preserve"> </w:t>
      </w:r>
      <w:smartTag w:uri="urn:schemas-microsoft-com:office:smarttags" w:element="metricconverter">
        <w:smartTagPr>
          <w:attr w:name="ProductID" w:val="2019 г"/>
        </w:smartTagPr>
        <w:r w:rsidRPr="007D1398">
          <w:rPr>
            <w:rFonts w:ascii="Times New Roman" w:hAnsi="Times New Roman" w:cs="Times New Roman"/>
            <w:sz w:val="24"/>
            <w:szCs w:val="24"/>
          </w:rPr>
          <w:t>201</w:t>
        </w:r>
        <w:r>
          <w:rPr>
            <w:rFonts w:ascii="Times New Roman" w:hAnsi="Times New Roman" w:cs="Times New Roman"/>
            <w:sz w:val="24"/>
            <w:szCs w:val="24"/>
          </w:rPr>
          <w:t>9</w:t>
        </w:r>
        <w:r w:rsidRPr="007D1398">
          <w:rPr>
            <w:rFonts w:ascii="Times New Roman" w:hAnsi="Times New Roman" w:cs="Times New Roman"/>
            <w:sz w:val="24"/>
            <w:szCs w:val="24"/>
          </w:rPr>
          <w:t xml:space="preserve"> г</w:t>
        </w:r>
      </w:smartTag>
      <w:r w:rsidRPr="007D1398">
        <w:rPr>
          <w:rFonts w:ascii="Times New Roman" w:hAnsi="Times New Roman" w:cs="Times New Roman"/>
          <w:sz w:val="24"/>
          <w:szCs w:val="24"/>
        </w:rPr>
        <w:t>.</w:t>
      </w:r>
    </w:p>
    <w:p w:rsidR="005C4715" w:rsidRDefault="005C4715">
      <w:pPr>
        <w:pStyle w:val="ConsPlusNormal"/>
        <w:jc w:val="both"/>
        <w:rPr>
          <w:rFonts w:ascii="Times New Roman" w:hAnsi="Times New Roman" w:cs="Times New Roman"/>
          <w:sz w:val="24"/>
          <w:szCs w:val="24"/>
        </w:rPr>
      </w:pPr>
    </w:p>
    <w:p w:rsidR="005C4715" w:rsidRDefault="005C4715">
      <w:pPr>
        <w:pStyle w:val="ConsPlusNormal"/>
        <w:jc w:val="both"/>
        <w:rPr>
          <w:rFonts w:ascii="Times New Roman" w:hAnsi="Times New Roman" w:cs="Times New Roman"/>
          <w:sz w:val="24"/>
          <w:szCs w:val="24"/>
        </w:rPr>
      </w:pPr>
    </w:p>
    <w:p w:rsidR="005C4715" w:rsidRDefault="005C4715">
      <w:pPr>
        <w:pStyle w:val="ConsPlusNormal"/>
        <w:jc w:val="both"/>
        <w:rPr>
          <w:rFonts w:ascii="Times New Roman" w:hAnsi="Times New Roman" w:cs="Times New Roman"/>
          <w:sz w:val="24"/>
          <w:szCs w:val="24"/>
        </w:rPr>
      </w:pPr>
    </w:p>
    <w:p w:rsidR="005C4715" w:rsidRDefault="005C4715">
      <w:pPr>
        <w:pStyle w:val="ConsPlusNormal"/>
        <w:jc w:val="both"/>
        <w:rPr>
          <w:rFonts w:ascii="Times New Roman" w:hAnsi="Times New Roman" w:cs="Times New Roman"/>
          <w:sz w:val="24"/>
          <w:szCs w:val="24"/>
        </w:rPr>
      </w:pPr>
    </w:p>
    <w:p w:rsidR="005C4715" w:rsidRPr="007D1398" w:rsidRDefault="005C4715">
      <w:pPr>
        <w:pStyle w:val="ConsPlusNormal"/>
        <w:jc w:val="both"/>
        <w:rPr>
          <w:rFonts w:ascii="Times New Roman" w:hAnsi="Times New Roman" w:cs="Times New Roman"/>
          <w:sz w:val="24"/>
          <w:szCs w:val="24"/>
        </w:rPr>
      </w:pPr>
    </w:p>
    <w:p w:rsidR="005C4715" w:rsidRPr="007D1398" w:rsidRDefault="005C4715">
      <w:pPr>
        <w:pStyle w:val="ConsPlusNormal"/>
        <w:jc w:val="both"/>
        <w:rPr>
          <w:rFonts w:ascii="Times New Roman" w:hAnsi="Times New Roman" w:cs="Times New Roman"/>
          <w:sz w:val="24"/>
          <w:szCs w:val="24"/>
        </w:rPr>
      </w:pPr>
    </w:p>
    <w:p w:rsidR="005C4715" w:rsidRDefault="005C4715">
      <w:pPr>
        <w:pStyle w:val="ConsPlusNormal"/>
        <w:jc w:val="both"/>
        <w:rPr>
          <w:rFonts w:ascii="Times New Roman" w:hAnsi="Times New Roman" w:cs="Times New Roman"/>
          <w:sz w:val="24"/>
          <w:szCs w:val="24"/>
        </w:rPr>
      </w:pPr>
      <w:r>
        <w:rPr>
          <w:rFonts w:ascii="Times New Roman" w:hAnsi="Times New Roman" w:cs="Times New Roman"/>
          <w:sz w:val="24"/>
          <w:szCs w:val="24"/>
        </w:rPr>
        <w:t>Глава Ачадовского</w:t>
      </w:r>
    </w:p>
    <w:p w:rsidR="005C4715" w:rsidRPr="007D1398" w:rsidRDefault="005C4715">
      <w:pPr>
        <w:pStyle w:val="ConsPlusNormal"/>
        <w:jc w:val="both"/>
        <w:rPr>
          <w:rFonts w:ascii="Times New Roman" w:hAnsi="Times New Roman" w:cs="Times New Roman"/>
          <w:sz w:val="24"/>
          <w:szCs w:val="24"/>
        </w:rPr>
      </w:pPr>
      <w:r>
        <w:rPr>
          <w:rFonts w:ascii="Times New Roman" w:hAnsi="Times New Roman" w:cs="Times New Roman"/>
          <w:sz w:val="24"/>
          <w:szCs w:val="24"/>
        </w:rPr>
        <w:t>сельского поселения                                                                         Е.М.Чернова</w:t>
      </w:r>
    </w:p>
    <w:p w:rsidR="005C4715" w:rsidRPr="007D1398" w:rsidRDefault="005C4715">
      <w:pPr>
        <w:pStyle w:val="ConsPlusNormal"/>
        <w:jc w:val="both"/>
        <w:rPr>
          <w:rFonts w:ascii="Times New Roman" w:hAnsi="Times New Roman" w:cs="Times New Roman"/>
          <w:sz w:val="24"/>
          <w:szCs w:val="24"/>
        </w:rPr>
      </w:pPr>
    </w:p>
    <w:p w:rsidR="005C4715" w:rsidRPr="007D1398" w:rsidRDefault="005C4715">
      <w:pPr>
        <w:pStyle w:val="ConsPlusNormal"/>
        <w:jc w:val="both"/>
        <w:rPr>
          <w:rFonts w:ascii="Times New Roman" w:hAnsi="Times New Roman" w:cs="Times New Roman"/>
          <w:sz w:val="24"/>
          <w:szCs w:val="24"/>
        </w:rPr>
      </w:pPr>
    </w:p>
    <w:p w:rsidR="005C4715" w:rsidRPr="007D1398" w:rsidRDefault="005C4715">
      <w:pPr>
        <w:pStyle w:val="ConsPlusNormal"/>
        <w:jc w:val="both"/>
        <w:rPr>
          <w:rFonts w:ascii="Times New Roman" w:hAnsi="Times New Roman" w:cs="Times New Roman"/>
          <w:sz w:val="24"/>
          <w:szCs w:val="24"/>
        </w:rPr>
      </w:pPr>
    </w:p>
    <w:p w:rsidR="005C4715" w:rsidRPr="007D1398" w:rsidRDefault="005C4715">
      <w:pPr>
        <w:pStyle w:val="ConsPlusNormal"/>
        <w:jc w:val="both"/>
        <w:rPr>
          <w:rFonts w:ascii="Times New Roman" w:hAnsi="Times New Roman" w:cs="Times New Roman"/>
          <w:sz w:val="24"/>
          <w:szCs w:val="24"/>
        </w:rPr>
      </w:pPr>
    </w:p>
    <w:p w:rsidR="005C4715" w:rsidRDefault="005C4715">
      <w:pPr>
        <w:pStyle w:val="ConsPlusNormal"/>
        <w:jc w:val="right"/>
        <w:outlineLvl w:val="0"/>
        <w:rPr>
          <w:rFonts w:ascii="Times New Roman" w:hAnsi="Times New Roman" w:cs="Times New Roman"/>
          <w:sz w:val="24"/>
          <w:szCs w:val="24"/>
        </w:rPr>
      </w:pPr>
    </w:p>
    <w:p w:rsidR="005C4715" w:rsidRDefault="005C4715">
      <w:pPr>
        <w:pStyle w:val="ConsPlusNormal"/>
        <w:jc w:val="right"/>
        <w:outlineLvl w:val="0"/>
        <w:rPr>
          <w:rFonts w:ascii="Times New Roman" w:hAnsi="Times New Roman" w:cs="Times New Roman"/>
          <w:sz w:val="24"/>
          <w:szCs w:val="24"/>
        </w:rPr>
      </w:pPr>
    </w:p>
    <w:p w:rsidR="005C4715" w:rsidRDefault="005C4715">
      <w:pPr>
        <w:pStyle w:val="ConsPlusNormal"/>
        <w:jc w:val="right"/>
        <w:outlineLvl w:val="0"/>
        <w:rPr>
          <w:rFonts w:ascii="Times New Roman" w:hAnsi="Times New Roman" w:cs="Times New Roman"/>
          <w:sz w:val="24"/>
          <w:szCs w:val="24"/>
        </w:rPr>
      </w:pPr>
    </w:p>
    <w:p w:rsidR="005C4715" w:rsidRDefault="005C4715" w:rsidP="00F45E69">
      <w:pPr>
        <w:pStyle w:val="ConsPlusNormal"/>
        <w:outlineLvl w:val="0"/>
        <w:rPr>
          <w:rFonts w:ascii="Times New Roman" w:hAnsi="Times New Roman" w:cs="Times New Roman"/>
          <w:sz w:val="24"/>
          <w:szCs w:val="24"/>
        </w:rPr>
      </w:pPr>
    </w:p>
    <w:p w:rsidR="005C4715" w:rsidRDefault="005C4715" w:rsidP="00F45E69">
      <w:pPr>
        <w:pStyle w:val="ConsPlusNormal"/>
        <w:outlineLvl w:val="0"/>
        <w:rPr>
          <w:rFonts w:ascii="Times New Roman" w:hAnsi="Times New Roman" w:cs="Times New Roman"/>
          <w:sz w:val="24"/>
          <w:szCs w:val="24"/>
        </w:rPr>
      </w:pPr>
    </w:p>
    <w:p w:rsidR="005C4715" w:rsidRDefault="005C4715">
      <w:pPr>
        <w:pStyle w:val="ConsPlusNormal"/>
        <w:jc w:val="right"/>
        <w:outlineLvl w:val="0"/>
        <w:rPr>
          <w:rFonts w:ascii="Times New Roman" w:hAnsi="Times New Roman" w:cs="Times New Roman"/>
          <w:sz w:val="24"/>
          <w:szCs w:val="24"/>
        </w:rPr>
      </w:pPr>
    </w:p>
    <w:p w:rsidR="005C4715" w:rsidRDefault="005C4715">
      <w:pPr>
        <w:pStyle w:val="ConsPlusNormal"/>
        <w:jc w:val="right"/>
        <w:outlineLvl w:val="0"/>
        <w:rPr>
          <w:rFonts w:ascii="Times New Roman" w:hAnsi="Times New Roman" w:cs="Times New Roman"/>
          <w:sz w:val="24"/>
          <w:szCs w:val="24"/>
        </w:rPr>
      </w:pPr>
    </w:p>
    <w:p w:rsidR="005C4715" w:rsidRDefault="005C4715">
      <w:pPr>
        <w:pStyle w:val="ConsPlusNormal"/>
        <w:jc w:val="right"/>
        <w:outlineLvl w:val="0"/>
        <w:rPr>
          <w:rFonts w:ascii="Times New Roman" w:hAnsi="Times New Roman" w:cs="Times New Roman"/>
          <w:sz w:val="24"/>
          <w:szCs w:val="24"/>
        </w:rPr>
      </w:pPr>
    </w:p>
    <w:p w:rsidR="005C4715" w:rsidRPr="007D1398" w:rsidRDefault="005C4715">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t>Утвержден</w:t>
      </w:r>
    </w:p>
    <w:p w:rsidR="005C4715" w:rsidRDefault="005C4715" w:rsidP="001C3C41">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П</w:t>
      </w:r>
      <w:r>
        <w:rPr>
          <w:rFonts w:ascii="Times New Roman" w:hAnsi="Times New Roman" w:cs="Times New Roman"/>
          <w:sz w:val="24"/>
          <w:szCs w:val="24"/>
        </w:rPr>
        <w:t xml:space="preserve">остановлением Главы </w:t>
      </w:r>
    </w:p>
    <w:p w:rsidR="005C4715" w:rsidRDefault="005C4715" w:rsidP="001C3C41">
      <w:pPr>
        <w:pStyle w:val="ConsPlusNormal"/>
        <w:jc w:val="right"/>
        <w:rPr>
          <w:rFonts w:ascii="Times New Roman" w:hAnsi="Times New Roman" w:cs="Times New Roman"/>
          <w:sz w:val="24"/>
          <w:szCs w:val="24"/>
        </w:rPr>
      </w:pPr>
      <w:r>
        <w:rPr>
          <w:rFonts w:ascii="Times New Roman" w:hAnsi="Times New Roman" w:cs="Times New Roman"/>
          <w:sz w:val="24"/>
          <w:szCs w:val="24"/>
        </w:rPr>
        <w:t>Ачадовского сельского поселения</w:t>
      </w:r>
    </w:p>
    <w:p w:rsidR="005C4715" w:rsidRPr="007D1398" w:rsidRDefault="005C4715" w:rsidP="001C3C41">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p>
    <w:p w:rsidR="005C4715" w:rsidRPr="007D1398" w:rsidRDefault="005C4715">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муниципального района</w:t>
      </w:r>
    </w:p>
    <w:p w:rsidR="005C4715" w:rsidRDefault="005C4715">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Республики Мордовия</w:t>
      </w:r>
    </w:p>
    <w:p w:rsidR="005C4715" w:rsidRPr="007D1398" w:rsidRDefault="005C4715">
      <w:pPr>
        <w:pStyle w:val="ConsPlusNormal"/>
        <w:jc w:val="right"/>
        <w:rPr>
          <w:rFonts w:ascii="Times New Roman" w:hAnsi="Times New Roman" w:cs="Times New Roman"/>
          <w:sz w:val="24"/>
          <w:szCs w:val="24"/>
        </w:rPr>
      </w:pPr>
      <w:r>
        <w:rPr>
          <w:rFonts w:ascii="Times New Roman" w:hAnsi="Times New Roman" w:cs="Times New Roman"/>
          <w:sz w:val="24"/>
          <w:szCs w:val="24"/>
        </w:rPr>
        <w:t>От 26 декабря</w:t>
      </w:r>
      <w:r w:rsidRPr="007D1398">
        <w:rPr>
          <w:rFonts w:ascii="Times New Roman" w:hAnsi="Times New Roman" w:cs="Times New Roman"/>
          <w:sz w:val="24"/>
          <w:szCs w:val="24"/>
        </w:rPr>
        <w:t xml:space="preserve"> </w:t>
      </w:r>
      <w:smartTag w:uri="urn:schemas-microsoft-com:office:smarttags" w:element="metricconverter">
        <w:smartTagPr>
          <w:attr w:name="ProductID" w:val="2018 г"/>
        </w:smartTagPr>
        <w:r w:rsidRPr="007D1398">
          <w:rPr>
            <w:rFonts w:ascii="Times New Roman" w:hAnsi="Times New Roman" w:cs="Times New Roman"/>
            <w:sz w:val="24"/>
            <w:szCs w:val="24"/>
          </w:rPr>
          <w:t>2018 г</w:t>
        </w:r>
      </w:smartTag>
      <w:r w:rsidRPr="007D1398">
        <w:rPr>
          <w:rFonts w:ascii="Times New Roman" w:hAnsi="Times New Roman" w:cs="Times New Roman"/>
          <w:sz w:val="24"/>
          <w:szCs w:val="24"/>
        </w:rPr>
        <w:t>. №</w:t>
      </w:r>
      <w:r>
        <w:rPr>
          <w:rFonts w:ascii="Times New Roman" w:hAnsi="Times New Roman" w:cs="Times New Roman"/>
          <w:sz w:val="24"/>
          <w:szCs w:val="24"/>
        </w:rPr>
        <w:t>72</w:t>
      </w:r>
    </w:p>
    <w:p w:rsidR="005C4715" w:rsidRPr="007D1398" w:rsidRDefault="005C4715">
      <w:pPr>
        <w:pStyle w:val="ConsPlusNormal"/>
        <w:jc w:val="both"/>
        <w:rPr>
          <w:rFonts w:ascii="Times New Roman" w:hAnsi="Times New Roman" w:cs="Times New Roman"/>
          <w:sz w:val="24"/>
          <w:szCs w:val="24"/>
        </w:rPr>
      </w:pPr>
    </w:p>
    <w:p w:rsidR="005C4715" w:rsidRPr="007D1398" w:rsidRDefault="005C4715">
      <w:pPr>
        <w:pStyle w:val="ConsPlusNormal"/>
        <w:jc w:val="both"/>
        <w:rPr>
          <w:rFonts w:ascii="Times New Roman" w:hAnsi="Times New Roman" w:cs="Times New Roman"/>
          <w:sz w:val="24"/>
          <w:szCs w:val="24"/>
        </w:rPr>
      </w:pPr>
    </w:p>
    <w:p w:rsidR="005C4715" w:rsidRPr="007D1398" w:rsidRDefault="005C4715" w:rsidP="008B3E73">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ПОРЯДОК САНКЦИОНИРОВАНИЯ ОПЛАТЫ ДЕНЕЖНЫХ ОБЯЗАТЕЛЬСТВ ПОЛУЧАТЕЛЕЙ СРЕДСТВ БЮДЖЕТА</w:t>
      </w:r>
      <w:r>
        <w:rPr>
          <w:rFonts w:ascii="Times New Roman" w:hAnsi="Times New Roman" w:cs="Times New Roman"/>
          <w:sz w:val="24"/>
          <w:szCs w:val="24"/>
        </w:rPr>
        <w:t xml:space="preserve"> АЧАДОВСКОГО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4"/>
          <w:szCs w:val="24"/>
        </w:rPr>
        <w:t>АЧАДОВСКОГО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w:t>
      </w:r>
    </w:p>
    <w:p w:rsidR="005C4715" w:rsidRPr="007D1398" w:rsidRDefault="005C4715">
      <w:pPr>
        <w:pStyle w:val="ConsPlusTitle"/>
        <w:jc w:val="center"/>
        <w:rPr>
          <w:rFonts w:ascii="Times New Roman" w:hAnsi="Times New Roman" w:cs="Times New Roman"/>
          <w:sz w:val="24"/>
          <w:szCs w:val="24"/>
        </w:rPr>
      </w:pPr>
    </w:p>
    <w:p w:rsidR="005C4715" w:rsidRPr="007D1398" w:rsidRDefault="005C4715">
      <w:pPr>
        <w:pStyle w:val="ConsPlusNormal"/>
        <w:jc w:val="both"/>
        <w:rPr>
          <w:rFonts w:ascii="Times New Roman" w:hAnsi="Times New Roman" w:cs="Times New Roman"/>
          <w:sz w:val="24"/>
          <w:szCs w:val="24"/>
        </w:rPr>
      </w:pPr>
    </w:p>
    <w:p w:rsidR="005C4715" w:rsidRPr="007D1398" w:rsidRDefault="005C4715">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5C4715" w:rsidRPr="007D1398" w:rsidRDefault="005C4715">
      <w:pPr>
        <w:pStyle w:val="ConsPlusNormal"/>
        <w:jc w:val="both"/>
        <w:rPr>
          <w:rFonts w:ascii="Times New Roman" w:hAnsi="Times New Roman" w:cs="Times New Roman"/>
          <w:sz w:val="24"/>
          <w:szCs w:val="24"/>
        </w:rPr>
      </w:pPr>
    </w:p>
    <w:p w:rsidR="005C4715" w:rsidRPr="007D1398" w:rsidRDefault="005C4715">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6"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7"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Pr>
          <w:rFonts w:ascii="Times New Roman" w:hAnsi="Times New Roman" w:cs="Times New Roman"/>
          <w:sz w:val="24"/>
          <w:szCs w:val="24"/>
        </w:rPr>
        <w:t>Ачадовского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Pr>
          <w:rFonts w:ascii="Times New Roman" w:hAnsi="Times New Roman" w:cs="Times New Roman"/>
          <w:sz w:val="24"/>
          <w:szCs w:val="24"/>
        </w:rPr>
        <w:t>Ачадовского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  бюджета</w:t>
      </w:r>
      <w:r>
        <w:rPr>
          <w:rFonts w:ascii="Times New Roman" w:hAnsi="Times New Roman" w:cs="Times New Roman"/>
          <w:sz w:val="24"/>
          <w:szCs w:val="24"/>
        </w:rPr>
        <w:t xml:space="preserve"> сельского Ачадовского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(далее -  бюджет</w:t>
      </w:r>
      <w:r>
        <w:rPr>
          <w:rFonts w:ascii="Times New Roman" w:hAnsi="Times New Roman" w:cs="Times New Roman"/>
          <w:sz w:val="24"/>
          <w:szCs w:val="24"/>
        </w:rPr>
        <w:t xml:space="preserve"> Ачадовского сельского поселения</w:t>
      </w:r>
      <w:r w:rsidRPr="007D1398">
        <w:rPr>
          <w:rFonts w:ascii="Times New Roman" w:hAnsi="Times New Roman" w:cs="Times New Roman"/>
          <w:sz w:val="24"/>
          <w:szCs w:val="24"/>
        </w:rPr>
        <w:t>) денежных обязательств получателей средств</w:t>
      </w:r>
      <w:r>
        <w:rPr>
          <w:rFonts w:ascii="Times New Roman" w:hAnsi="Times New Roman" w:cs="Times New Roman"/>
          <w:sz w:val="24"/>
          <w:szCs w:val="24"/>
        </w:rPr>
        <w:t xml:space="preserve"> Ачадовского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r>
        <w:rPr>
          <w:rFonts w:ascii="Times New Roman" w:hAnsi="Times New Roman" w:cs="Times New Roman"/>
          <w:sz w:val="24"/>
          <w:szCs w:val="24"/>
        </w:rPr>
        <w:t>Ачадовского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w:t>
      </w:r>
      <w:r>
        <w:rPr>
          <w:rFonts w:ascii="Times New Roman" w:hAnsi="Times New Roman" w:cs="Times New Roman"/>
          <w:sz w:val="24"/>
          <w:szCs w:val="24"/>
        </w:rPr>
        <w:t xml:space="preserve"> Ачадовского сельского поселения</w:t>
      </w:r>
      <w:r w:rsidRPr="007D1398">
        <w:rPr>
          <w:rFonts w:ascii="Times New Roman" w:hAnsi="Times New Roman" w:cs="Times New Roman"/>
          <w:sz w:val="24"/>
          <w:szCs w:val="24"/>
        </w:rPr>
        <w:t>,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w:t>
      </w:r>
      <w:r>
        <w:rPr>
          <w:rFonts w:ascii="Times New Roman" w:hAnsi="Times New Roman" w:cs="Times New Roman"/>
          <w:sz w:val="24"/>
          <w:szCs w:val="24"/>
        </w:rPr>
        <w:t xml:space="preserve"> Ачадовского</w:t>
      </w:r>
      <w:bookmarkStart w:id="1" w:name="_GoBack"/>
      <w:bookmarkEnd w:id="1"/>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5C4715" w:rsidRPr="007D1398" w:rsidRDefault="005C4715">
      <w:pPr>
        <w:pStyle w:val="ConsPlusNormal"/>
        <w:spacing w:before="220"/>
        <w:ind w:firstLine="540"/>
        <w:jc w:val="both"/>
        <w:rPr>
          <w:rFonts w:ascii="Times New Roman" w:hAnsi="Times New Roman" w:cs="Times New Roman"/>
          <w:sz w:val="24"/>
          <w:szCs w:val="24"/>
        </w:rPr>
      </w:pPr>
      <w:hyperlink r:id="rId8"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(сокращенную) (код формы по КФД 0531851), </w:t>
      </w:r>
      <w:hyperlink r:id="rId10"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наличных денег (код по КФД 0531802), Сводную </w:t>
      </w:r>
      <w:hyperlink r:id="rId11"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w:t>
      </w:r>
      <w:smartTag w:uri="urn:schemas-microsoft-com:office:smarttags" w:element="metricconverter">
        <w:smartTagPr>
          <w:attr w:name="ProductID" w:val="2008 г"/>
        </w:smartTagPr>
        <w:r w:rsidRPr="007D1398">
          <w:rPr>
            <w:rFonts w:ascii="Times New Roman" w:hAnsi="Times New Roman" w:cs="Times New Roman"/>
            <w:sz w:val="24"/>
            <w:szCs w:val="24"/>
          </w:rPr>
          <w:t>2008 г</w:t>
        </w:r>
      </w:smartTag>
      <w:r w:rsidRPr="007D1398">
        <w:rPr>
          <w:rFonts w:ascii="Times New Roman" w:hAnsi="Times New Roman" w:cs="Times New Roman"/>
          <w:sz w:val="24"/>
          <w:szCs w:val="24"/>
        </w:rPr>
        <w:t>.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5C4715" w:rsidRPr="007D1398" w:rsidRDefault="005C4715">
      <w:pPr>
        <w:pStyle w:val="ConsPlusNormal"/>
        <w:spacing w:before="220"/>
        <w:ind w:firstLine="540"/>
        <w:jc w:val="both"/>
        <w:rPr>
          <w:rFonts w:ascii="Times New Roman" w:hAnsi="Times New Roman" w:cs="Times New Roman"/>
          <w:sz w:val="24"/>
          <w:szCs w:val="24"/>
        </w:rPr>
      </w:pPr>
      <w:hyperlink r:id="rId12"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w:t>
      </w:r>
      <w:smartTag w:uri="urn:schemas-microsoft-com:office:smarttags" w:element="metricconverter">
        <w:smartTagPr>
          <w:attr w:name="ProductID" w:val="2014 г"/>
        </w:smartTagPr>
        <w:r w:rsidRPr="007D1398">
          <w:rPr>
            <w:rFonts w:ascii="Times New Roman" w:hAnsi="Times New Roman" w:cs="Times New Roman"/>
            <w:sz w:val="24"/>
            <w:szCs w:val="24"/>
          </w:rPr>
          <w:t>2014 г</w:t>
        </w:r>
      </w:smartTag>
      <w:r w:rsidRPr="007D1398">
        <w:rPr>
          <w:rFonts w:ascii="Times New Roman" w:hAnsi="Times New Roman" w:cs="Times New Roman"/>
          <w:sz w:val="24"/>
          <w:szCs w:val="24"/>
        </w:rPr>
        <w:t>.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5C4715" w:rsidRPr="007D1398" w:rsidRDefault="005C4715">
      <w:pPr>
        <w:pStyle w:val="ConsPlusNormal"/>
        <w:spacing w:before="220"/>
        <w:ind w:firstLine="540"/>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5C4715" w:rsidRPr="007D1398" w:rsidRDefault="005C4715">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5C4715" w:rsidRPr="007D1398" w:rsidRDefault="005C4715">
      <w:pPr>
        <w:pStyle w:val="ConsPlusNormal"/>
        <w:spacing w:before="220"/>
        <w:ind w:firstLine="540"/>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5C4715" w:rsidRPr="007D1398" w:rsidRDefault="005C4715">
      <w:pPr>
        <w:pStyle w:val="ConsPlusNormal"/>
        <w:spacing w:before="220"/>
        <w:ind w:firstLine="540"/>
        <w:jc w:val="both"/>
        <w:rPr>
          <w:rFonts w:ascii="Times New Roman" w:hAnsi="Times New Roman" w:cs="Times New Roman"/>
          <w:sz w:val="24"/>
          <w:szCs w:val="24"/>
        </w:rPr>
      </w:pPr>
      <w:bookmarkStart w:id="4" w:name="P69"/>
      <w:bookmarkEnd w:id="4"/>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r>
        <w:rPr>
          <w:rFonts w:ascii="Times New Roman" w:hAnsi="Times New Roman" w:cs="Times New Roman"/>
          <w:sz w:val="24"/>
          <w:szCs w:val="24"/>
        </w:rPr>
        <w:t>Рузаев</w:t>
      </w:r>
      <w:r w:rsidRPr="007D1398">
        <w:rPr>
          <w:rFonts w:ascii="Times New Roman" w:hAnsi="Times New Roman" w:cs="Times New Roman"/>
          <w:sz w:val="24"/>
          <w:szCs w:val="24"/>
        </w:rPr>
        <w:t xml:space="preserve">ского муниципального района Республики Мордовия, и документов, подтверждающих возникновение денежных обязательств получателей средств районного бюджета </w:t>
      </w:r>
      <w:r>
        <w:rPr>
          <w:rFonts w:ascii="Times New Roman" w:hAnsi="Times New Roman" w:cs="Times New Roman"/>
          <w:sz w:val="24"/>
          <w:szCs w:val="24"/>
        </w:rPr>
        <w:t>Рузаев</w:t>
      </w:r>
      <w:r w:rsidRPr="007D1398">
        <w:rPr>
          <w:rFonts w:ascii="Times New Roman" w:hAnsi="Times New Roman" w:cs="Times New Roman"/>
          <w:sz w:val="24"/>
          <w:szCs w:val="24"/>
        </w:rPr>
        <w:t>ского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5C4715" w:rsidRPr="007D1398" w:rsidRDefault="005C4715">
      <w:pPr>
        <w:pStyle w:val="ConsPlusNormal"/>
        <w:spacing w:before="220"/>
        <w:ind w:firstLine="540"/>
        <w:jc w:val="both"/>
        <w:rPr>
          <w:rFonts w:ascii="Times New Roman" w:hAnsi="Times New Roman" w:cs="Times New Roman"/>
          <w:sz w:val="24"/>
          <w:szCs w:val="24"/>
        </w:rPr>
      </w:pPr>
      <w:bookmarkStart w:id="5" w:name="P70"/>
      <w:bookmarkEnd w:id="5"/>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5C4715" w:rsidRPr="00FB5606" w:rsidRDefault="005C4715" w:rsidP="00FB5606">
      <w:pPr>
        <w:pStyle w:val="ConsPlusNormal"/>
        <w:spacing w:before="220"/>
        <w:ind w:firstLine="540"/>
        <w:jc w:val="both"/>
        <w:rPr>
          <w:rFonts w:ascii="Times New Roman" w:hAnsi="Times New Roman" w:cs="Times New Roman"/>
          <w:sz w:val="24"/>
          <w:szCs w:val="24"/>
        </w:rPr>
      </w:pPr>
      <w:bookmarkStart w:id="6" w:name="P71"/>
      <w:bookmarkEnd w:id="6"/>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5C4715" w:rsidRPr="007D1398" w:rsidRDefault="005C4715">
      <w:pPr>
        <w:pStyle w:val="ConsPlusNormal"/>
        <w:spacing w:before="220"/>
        <w:ind w:firstLine="540"/>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5C4715" w:rsidRPr="007D1398" w:rsidRDefault="005C4715">
      <w:pPr>
        <w:pStyle w:val="ConsPlusNormal"/>
        <w:spacing w:before="220"/>
        <w:ind w:firstLine="540"/>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5C4715"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5C4715" w:rsidRDefault="005C4715" w:rsidP="00A558F2">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5C4715" w:rsidRDefault="005C4715" w:rsidP="00A558F2">
      <w:pPr>
        <w:autoSpaceDE w:val="0"/>
        <w:autoSpaceDN w:val="0"/>
        <w:adjustRightInd w:val="0"/>
        <w:spacing w:after="0" w:line="240" w:lineRule="auto"/>
        <w:ind w:firstLine="709"/>
        <w:jc w:val="both"/>
        <w:outlineLvl w:val="1"/>
        <w:rPr>
          <w:rFonts w:ascii="Times New Roman" w:hAnsi="Times New Roman" w:cs="Times New Roman"/>
          <w:sz w:val="26"/>
          <w:szCs w:val="26"/>
          <w:lang w:eastAsia="ru-RU"/>
        </w:rPr>
      </w:pPr>
      <w:r>
        <w:rPr>
          <w:rFonts w:ascii="Times New Roman" w:hAnsi="Times New Roman" w:cs="Times New Roman"/>
          <w:sz w:val="24"/>
          <w:szCs w:val="24"/>
        </w:rPr>
        <w:t xml:space="preserve">12)  </w:t>
      </w:r>
      <w:r>
        <w:rPr>
          <w:rFonts w:ascii="Times New Roman" w:hAnsi="Times New Roman" w:cs="Times New Roman"/>
          <w:sz w:val="24"/>
          <w:szCs w:val="24"/>
          <w:lang w:eastAsia="ru-RU"/>
        </w:rPr>
        <w:t>отсутствие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сельского поселения из федерального бюджета предоставляется субсидия</w:t>
      </w:r>
      <w:r>
        <w:rPr>
          <w:rFonts w:ascii="Times New Roman" w:hAnsi="Times New Roman" w:cs="Times New Roman"/>
          <w:sz w:val="26"/>
          <w:szCs w:val="26"/>
          <w:lang w:eastAsia="ru-RU"/>
        </w:rPr>
        <w:t>.</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w:t>
      </w:r>
      <w:r>
        <w:rPr>
          <w:rFonts w:ascii="Times New Roman" w:hAnsi="Times New Roman" w:cs="Times New Roman"/>
          <w:sz w:val="24"/>
          <w:szCs w:val="24"/>
        </w:rPr>
        <w:t>3</w:t>
      </w:r>
      <w:r w:rsidRPr="007D1398">
        <w:rPr>
          <w:rFonts w:ascii="Times New Roman" w:hAnsi="Times New Roman" w:cs="Times New Roman"/>
          <w:sz w:val="24"/>
          <w:szCs w:val="24"/>
        </w:rPr>
        <w:t>)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5C4715" w:rsidRPr="007D1398" w:rsidRDefault="005C4715">
      <w:pPr>
        <w:pStyle w:val="ConsPlusNormal"/>
        <w:spacing w:before="220"/>
        <w:ind w:firstLine="540"/>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w:t>
      </w:r>
      <w:r>
        <w:rPr>
          <w:rFonts w:ascii="Times New Roman" w:hAnsi="Times New Roman" w:cs="Times New Roman"/>
          <w:sz w:val="24"/>
          <w:szCs w:val="24"/>
        </w:rPr>
        <w:t>4</w:t>
      </w:r>
      <w:r w:rsidRPr="007D1398">
        <w:rPr>
          <w:rFonts w:ascii="Times New Roman" w:hAnsi="Times New Roman" w:cs="Times New Roman"/>
          <w:sz w:val="24"/>
          <w:szCs w:val="24"/>
        </w:rPr>
        <w:t>)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5C4715" w:rsidRPr="007D1398" w:rsidRDefault="005C4715">
      <w:pPr>
        <w:pStyle w:val="ConsPlusNormal"/>
        <w:spacing w:before="220"/>
        <w:ind w:firstLine="540"/>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w:t>
      </w:r>
      <w:r>
        <w:rPr>
          <w:rFonts w:ascii="Times New Roman" w:hAnsi="Times New Roman" w:cs="Times New Roman"/>
          <w:sz w:val="24"/>
          <w:szCs w:val="24"/>
        </w:rPr>
        <w:t>5</w:t>
      </w:r>
      <w:r w:rsidRPr="007D1398">
        <w:rPr>
          <w:rFonts w:ascii="Times New Roman" w:hAnsi="Times New Roman" w:cs="Times New Roman"/>
          <w:sz w:val="24"/>
          <w:szCs w:val="24"/>
        </w:rPr>
        <w:t>)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5C4715" w:rsidRPr="007D1398" w:rsidRDefault="005C4715">
      <w:pPr>
        <w:pStyle w:val="ConsPlusNormal"/>
        <w:spacing w:before="220"/>
        <w:ind w:firstLine="540"/>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w:t>
      </w:r>
      <w:r>
        <w:rPr>
          <w:rFonts w:ascii="Times New Roman" w:hAnsi="Times New Roman" w:cs="Times New Roman"/>
          <w:sz w:val="24"/>
          <w:szCs w:val="24"/>
        </w:rPr>
        <w:t>6</w:t>
      </w:r>
      <w:r w:rsidRPr="007D1398">
        <w:rPr>
          <w:rFonts w:ascii="Times New Roman" w:hAnsi="Times New Roman" w:cs="Times New Roman"/>
          <w:sz w:val="24"/>
          <w:szCs w:val="24"/>
        </w:rPr>
        <w:t>)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5C4715" w:rsidRPr="007D1398" w:rsidRDefault="005C4715">
      <w:pPr>
        <w:pStyle w:val="ConsPlusNormal"/>
        <w:spacing w:before="220"/>
        <w:ind w:firstLine="540"/>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w:t>
      </w:r>
      <w:r>
        <w:rPr>
          <w:rFonts w:ascii="Times New Roman" w:hAnsi="Times New Roman" w:cs="Times New Roman"/>
          <w:sz w:val="24"/>
          <w:szCs w:val="24"/>
        </w:rPr>
        <w:t>7</w:t>
      </w:r>
      <w:r w:rsidRPr="007D1398">
        <w:rPr>
          <w:rFonts w:ascii="Times New Roman" w:hAnsi="Times New Roman" w:cs="Times New Roman"/>
          <w:sz w:val="24"/>
          <w:szCs w:val="24"/>
        </w:rPr>
        <w:t>)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5C4715" w:rsidRPr="007D1398" w:rsidRDefault="005C4715">
      <w:pPr>
        <w:pStyle w:val="ConsPlusNormal"/>
        <w:spacing w:before="220"/>
        <w:ind w:firstLine="540"/>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5"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5C4715" w:rsidRPr="007D1398" w:rsidRDefault="005C4715">
      <w:pPr>
        <w:pStyle w:val="ConsPlusNormal"/>
        <w:spacing w:before="220"/>
        <w:ind w:firstLine="540"/>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5C4715" w:rsidRPr="007D1398" w:rsidRDefault="005C4715">
      <w:pPr>
        <w:pStyle w:val="ConsPlusNormal"/>
        <w:spacing w:before="220"/>
        <w:ind w:firstLine="540"/>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5C4715" w:rsidRPr="007D1398" w:rsidRDefault="005C4715">
      <w:pPr>
        <w:pStyle w:val="ConsPlusNormal"/>
        <w:spacing w:before="220"/>
        <w:ind w:firstLine="540"/>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6"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7"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5C4715" w:rsidRPr="007D1398" w:rsidRDefault="005C471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5C4715" w:rsidRPr="007D1398" w:rsidRDefault="005C4715">
      <w:pPr>
        <w:rPr>
          <w:rFonts w:ascii="Times New Roman" w:hAnsi="Times New Roman" w:cs="Times New Roman"/>
          <w:sz w:val="24"/>
          <w:szCs w:val="24"/>
        </w:rPr>
      </w:pPr>
    </w:p>
    <w:sectPr w:rsidR="005C4715" w:rsidRPr="007D1398" w:rsidSect="00143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DD5"/>
    <w:rsid w:val="0007089A"/>
    <w:rsid w:val="001438BA"/>
    <w:rsid w:val="001C3C41"/>
    <w:rsid w:val="00235A77"/>
    <w:rsid w:val="002421E4"/>
    <w:rsid w:val="0024577E"/>
    <w:rsid w:val="0028194C"/>
    <w:rsid w:val="002B0D32"/>
    <w:rsid w:val="002B7801"/>
    <w:rsid w:val="003D4BAF"/>
    <w:rsid w:val="00487887"/>
    <w:rsid w:val="0049414D"/>
    <w:rsid w:val="004B7404"/>
    <w:rsid w:val="004C4E49"/>
    <w:rsid w:val="004F00C9"/>
    <w:rsid w:val="004F27CA"/>
    <w:rsid w:val="00572962"/>
    <w:rsid w:val="005C4715"/>
    <w:rsid w:val="005D67C3"/>
    <w:rsid w:val="005D7FAF"/>
    <w:rsid w:val="00642DD5"/>
    <w:rsid w:val="00686B97"/>
    <w:rsid w:val="00741BC7"/>
    <w:rsid w:val="007976B9"/>
    <w:rsid w:val="007D1398"/>
    <w:rsid w:val="007D4200"/>
    <w:rsid w:val="00822FA4"/>
    <w:rsid w:val="008A7A3F"/>
    <w:rsid w:val="008B3E73"/>
    <w:rsid w:val="008F2162"/>
    <w:rsid w:val="009B7F50"/>
    <w:rsid w:val="009E63CB"/>
    <w:rsid w:val="00A075B4"/>
    <w:rsid w:val="00A558F2"/>
    <w:rsid w:val="00AC4122"/>
    <w:rsid w:val="00B211EE"/>
    <w:rsid w:val="00C06404"/>
    <w:rsid w:val="00C560AE"/>
    <w:rsid w:val="00CA3C8A"/>
    <w:rsid w:val="00CD79F1"/>
    <w:rsid w:val="00D91184"/>
    <w:rsid w:val="00E5290A"/>
    <w:rsid w:val="00E70F30"/>
    <w:rsid w:val="00F02AA8"/>
    <w:rsid w:val="00F34EB1"/>
    <w:rsid w:val="00F36FB4"/>
    <w:rsid w:val="00F45E69"/>
    <w:rsid w:val="00F57C78"/>
    <w:rsid w:val="00F7295C"/>
    <w:rsid w:val="00F741E3"/>
    <w:rsid w:val="00FB2E24"/>
    <w:rsid w:val="00FB5606"/>
    <w:rsid w:val="00FB73C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3CA"/>
    <w:pPr>
      <w:spacing w:after="200" w:line="276" w:lineRule="auto"/>
    </w:pPr>
    <w:rPr>
      <w:rFonts w:cs="Calibri"/>
      <w:lang w:eastAsia="en-US"/>
    </w:rPr>
  </w:style>
  <w:style w:type="paragraph" w:styleId="Heading1">
    <w:name w:val="heading 1"/>
    <w:basedOn w:val="Normal"/>
    <w:next w:val="Normal"/>
    <w:link w:val="Heading1Char1"/>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560AE"/>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Heading1Char1">
    <w:name w:val="Heading 1 Char1"/>
    <w:basedOn w:val="DefaultParagraphFont"/>
    <w:link w:val="Heading1"/>
    <w:uiPriority w:val="99"/>
    <w:locked/>
    <w:rsid w:val="007D4200"/>
    <w:rPr>
      <w:rFonts w:ascii="Arial" w:hAnsi="Arial" w:cs="Arial"/>
      <w:b/>
      <w:bCs/>
      <w:color w:val="000080"/>
      <w:lang w:val="ru-RU" w:eastAsia="ru-RU"/>
    </w:rPr>
  </w:style>
  <w:style w:type="paragraph" w:customStyle="1" w:styleId="a">
    <w:name w:val="Знак"/>
    <w:basedOn w:val="Normal"/>
    <w:uiPriority w:val="99"/>
    <w:rsid w:val="007D4200"/>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572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296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5912313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8</Pages>
  <Words>3792</Words>
  <Characters>21621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АЧАДОВСКОГО СЕЛЬСКОГО ПОСЕЛЕНИЯ ЗУБОВО-ПОЛЯНСКОГО МУНИЦИПАЛЬНОГО РАЙОНА РЕСПУБЛИКИ МОРДОВИЯ</dc:title>
  <dc:subject/>
  <dc:creator>Ивашкин Владимир Игорьевич</dc:creator>
  <cp:keywords/>
  <dc:description/>
  <cp:lastModifiedBy>User</cp:lastModifiedBy>
  <cp:revision>2</cp:revision>
  <cp:lastPrinted>2018-12-28T06:47:00Z</cp:lastPrinted>
  <dcterms:created xsi:type="dcterms:W3CDTF">2018-12-28T06:51:00Z</dcterms:created>
  <dcterms:modified xsi:type="dcterms:W3CDTF">2018-12-28T06:51:00Z</dcterms:modified>
</cp:coreProperties>
</file>